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CA093B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12.10</w:t>
      </w:r>
      <w:r w:rsidR="00C335C9">
        <w:rPr>
          <w:rFonts w:ascii="Times New Roman" w:hAnsi="Times New Roman"/>
          <w:b w:val="0"/>
          <w:bCs w:val="0"/>
          <w:lang w:val="ru-RU"/>
        </w:rPr>
        <w:t>.20</w:t>
      </w:r>
      <w:r w:rsidR="00A03BEA">
        <w:rPr>
          <w:rFonts w:ascii="Times New Roman" w:hAnsi="Times New Roman"/>
          <w:b w:val="0"/>
          <w:bCs w:val="0"/>
          <w:lang w:val="ru-RU"/>
        </w:rPr>
        <w:t>21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            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   </w:t>
      </w:r>
      <w:r w:rsidR="00C335C9">
        <w:rPr>
          <w:rFonts w:ascii="Times New Roman" w:hAnsi="Times New Roman"/>
          <w:b w:val="0"/>
          <w:bCs w:val="0"/>
          <w:lang w:val="ru-RU"/>
        </w:rPr>
        <w:t xml:space="preserve">         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№</w:t>
      </w:r>
      <w:r>
        <w:rPr>
          <w:rFonts w:ascii="Times New Roman" w:hAnsi="Times New Roman"/>
          <w:b w:val="0"/>
          <w:bCs w:val="0"/>
          <w:lang w:val="ru-RU"/>
        </w:rPr>
        <w:t xml:space="preserve"> 173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444649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444649">
              <w:rPr>
                <w:b/>
                <w:bCs/>
                <w:color w:val="000000"/>
                <w:spacing w:val="-1"/>
                <w:lang w:val="ru-RU"/>
              </w:rPr>
              <w:t>О внесении изменений в постановление администрации</w:t>
            </w:r>
          </w:p>
          <w:p w:rsidR="00252B00" w:rsidRPr="00444649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444649">
              <w:rPr>
                <w:b/>
                <w:bCs/>
                <w:color w:val="000000"/>
                <w:spacing w:val="-1"/>
                <w:lang w:val="ru-RU"/>
              </w:rPr>
              <w:t>Белоглинского сельского поселения Белоглинского района</w:t>
            </w:r>
          </w:p>
          <w:p w:rsidR="00252B00" w:rsidRPr="00444649" w:rsidRDefault="00252B00" w:rsidP="00444649">
            <w:pPr>
              <w:jc w:val="center"/>
              <w:rPr>
                <w:b/>
                <w:sz w:val="28"/>
                <w:szCs w:val="28"/>
              </w:rPr>
            </w:pP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от 1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1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ноября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201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6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года № 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222 </w:t>
            </w:r>
            <w:r w:rsidRPr="00444649">
              <w:rPr>
                <w:b/>
                <w:color w:val="000000"/>
                <w:spacing w:val="-6"/>
                <w:sz w:val="28"/>
                <w:szCs w:val="28"/>
              </w:rPr>
              <w:t>«</w:t>
            </w:r>
            <w:r w:rsidR="00444649" w:rsidRPr="00444649">
              <w:rPr>
                <w:b/>
                <w:sz w:val="28"/>
                <w:szCs w:val="28"/>
              </w:rPr>
              <w:t>Об официальном сайт</w:t>
            </w:r>
            <w:r w:rsidR="00444649">
              <w:rPr>
                <w:b/>
                <w:sz w:val="28"/>
                <w:szCs w:val="28"/>
              </w:rPr>
              <w:t xml:space="preserve">е администрации </w:t>
            </w:r>
            <w:r w:rsidR="00444649" w:rsidRPr="00444649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color w:val="000000"/>
                <w:spacing w:val="-6"/>
              </w:rPr>
              <w:t>»</w:t>
            </w:r>
          </w:p>
          <w:p w:rsidR="00252B00" w:rsidRPr="00771D01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444649" w:rsidP="00252B00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252B00" w:rsidRPr="00771D01">
        <w:rPr>
          <w:color w:val="000000"/>
          <w:sz w:val="28"/>
          <w:szCs w:val="28"/>
        </w:rPr>
        <w:t>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444649" w:rsidRDefault="00444649" w:rsidP="004446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B00" w:rsidRPr="00444649">
        <w:rPr>
          <w:sz w:val="28"/>
          <w:szCs w:val="28"/>
        </w:rPr>
        <w:t>1. Внести изменения в постановление администрации Белоглинского сельского поселения Белоглинского района от 1</w:t>
      </w:r>
      <w:r w:rsidRPr="00444649">
        <w:rPr>
          <w:sz w:val="28"/>
          <w:szCs w:val="28"/>
        </w:rPr>
        <w:t>1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ноября</w:t>
      </w:r>
      <w:r w:rsidR="00252B00" w:rsidRPr="00444649">
        <w:rPr>
          <w:sz w:val="28"/>
          <w:szCs w:val="28"/>
        </w:rPr>
        <w:t xml:space="preserve"> 201</w:t>
      </w:r>
      <w:r w:rsidRPr="00444649">
        <w:rPr>
          <w:sz w:val="28"/>
          <w:szCs w:val="28"/>
        </w:rPr>
        <w:t>6</w:t>
      </w:r>
      <w:r w:rsidR="00252B00" w:rsidRPr="00444649">
        <w:rPr>
          <w:sz w:val="28"/>
          <w:szCs w:val="28"/>
        </w:rPr>
        <w:t xml:space="preserve"> года № </w:t>
      </w:r>
      <w:r w:rsidRPr="00444649">
        <w:rPr>
          <w:sz w:val="28"/>
          <w:szCs w:val="28"/>
        </w:rPr>
        <w:t>222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«Об официальном сайт</w:t>
      </w:r>
      <w:r>
        <w:rPr>
          <w:sz w:val="28"/>
          <w:szCs w:val="28"/>
        </w:rPr>
        <w:t xml:space="preserve">е администрации </w:t>
      </w:r>
      <w:r w:rsidRPr="00444649">
        <w:rPr>
          <w:sz w:val="28"/>
          <w:szCs w:val="28"/>
        </w:rPr>
        <w:t>Белоглинского сельского поселения»</w:t>
      </w:r>
      <w:r>
        <w:rPr>
          <w:sz w:val="28"/>
          <w:szCs w:val="28"/>
        </w:rPr>
        <w:t>:</w:t>
      </w:r>
    </w:p>
    <w:p w:rsidR="00D45ADB" w:rsidRDefault="00252B00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 w:rsidR="00D45ADB">
        <w:rPr>
          <w:lang w:val="ru-RU"/>
        </w:rPr>
        <w:t xml:space="preserve">Пункт </w:t>
      </w:r>
      <w:r w:rsidR="00444649">
        <w:rPr>
          <w:lang w:val="ru-RU"/>
        </w:rPr>
        <w:t>2</w:t>
      </w:r>
      <w:r w:rsidR="00D45ADB">
        <w:rPr>
          <w:lang w:val="ru-RU"/>
        </w:rPr>
        <w:t xml:space="preserve"> </w:t>
      </w:r>
      <w:r w:rsidR="00444649">
        <w:rPr>
          <w:lang w:val="ru-RU"/>
        </w:rPr>
        <w:t>постановления изложить в следующей редакции:</w:t>
      </w:r>
    </w:p>
    <w:p w:rsidR="00444649" w:rsidRPr="00444649" w:rsidRDefault="00444649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«2. </w:t>
      </w:r>
      <w:proofErr w:type="gramStart"/>
      <w:r w:rsidRPr="00444649">
        <w:rPr>
          <w:lang w:val="ru-RU"/>
        </w:rPr>
        <w:t>Ответственным</w:t>
      </w:r>
      <w:proofErr w:type="gramEnd"/>
      <w:r w:rsidRPr="00444649">
        <w:rPr>
          <w:lang w:val="ru-RU"/>
        </w:rPr>
        <w:t xml:space="preserve"> за обновление сайта назначить ведущего специалиста администрации Белоглинского сельского поселения Белоглинского района</w:t>
      </w:r>
      <w:r>
        <w:rPr>
          <w:lang w:val="ru-RU"/>
        </w:rPr>
        <w:t xml:space="preserve"> </w:t>
      </w:r>
      <w:r w:rsidR="00A03BEA">
        <w:rPr>
          <w:lang w:val="ru-RU"/>
        </w:rPr>
        <w:t>Ковригину Е.В.</w:t>
      </w:r>
    </w:p>
    <w:p w:rsidR="00252B00" w:rsidRDefault="00252B00" w:rsidP="00252B00">
      <w:pPr>
        <w:suppressAutoHyphens/>
        <w:ind w:firstLine="708"/>
        <w:jc w:val="both"/>
        <w:rPr>
          <w:sz w:val="28"/>
          <w:szCs w:val="28"/>
        </w:rPr>
      </w:pPr>
      <w:r w:rsidRPr="00A35229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</w:t>
      </w:r>
      <w:r w:rsidR="00A03BEA">
        <w:rPr>
          <w:sz w:val="28"/>
          <w:szCs w:val="28"/>
        </w:rPr>
        <w:t>Ковригиной Е.В.</w:t>
      </w:r>
      <w:r w:rsidR="007E3419" w:rsidRPr="007E3419">
        <w:rPr>
          <w:sz w:val="28"/>
          <w:szCs w:val="28"/>
        </w:rPr>
        <w:t xml:space="preserve"> </w:t>
      </w:r>
      <w:r w:rsidRPr="00A35229">
        <w:rPr>
          <w:sz w:val="28"/>
          <w:szCs w:val="28"/>
        </w:rPr>
        <w:t>разместить на официальном сайте  администрации Белоглинского сельского Белоглинский рай</w:t>
      </w:r>
      <w:r w:rsidR="007E3419">
        <w:rPr>
          <w:sz w:val="28"/>
          <w:szCs w:val="28"/>
        </w:rPr>
        <w:t>он в сети    «Интернет» (</w:t>
      </w:r>
      <w:r w:rsidR="007E3419">
        <w:rPr>
          <w:sz w:val="28"/>
          <w:szCs w:val="28"/>
          <w:lang w:val="en-US"/>
        </w:rPr>
        <w:t>www</w:t>
      </w:r>
      <w:r w:rsidR="007E3419" w:rsidRPr="007E3419">
        <w:rPr>
          <w:sz w:val="28"/>
          <w:szCs w:val="28"/>
        </w:rPr>
        <w:t>.</w:t>
      </w:r>
      <w:proofErr w:type="spellStart"/>
      <w:r w:rsidRPr="00A35229">
        <w:rPr>
          <w:sz w:val="28"/>
          <w:szCs w:val="28"/>
        </w:rPr>
        <w:t>admbelog.ru</w:t>
      </w:r>
      <w:proofErr w:type="spellEnd"/>
      <w:r w:rsidRPr="00A35229">
        <w:rPr>
          <w:sz w:val="28"/>
          <w:szCs w:val="28"/>
        </w:rPr>
        <w:t>) настоящее постановление.</w:t>
      </w:r>
    </w:p>
    <w:p w:rsidR="00252B00" w:rsidRPr="00771D0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1D01">
        <w:rPr>
          <w:sz w:val="28"/>
          <w:szCs w:val="28"/>
        </w:rPr>
        <w:t xml:space="preserve">. </w:t>
      </w:r>
      <w:proofErr w:type="gramStart"/>
      <w:r w:rsidRPr="00771D01">
        <w:rPr>
          <w:sz w:val="28"/>
          <w:szCs w:val="28"/>
        </w:rPr>
        <w:t>Контроль за</w:t>
      </w:r>
      <w:proofErr w:type="gramEnd"/>
      <w:r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252B00" w:rsidRPr="00CA4F1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71D01">
        <w:rPr>
          <w:sz w:val="28"/>
          <w:szCs w:val="28"/>
        </w:rPr>
        <w:t xml:space="preserve">. Постановление вступает в силу со дня его </w:t>
      </w:r>
      <w:r w:rsidR="007E3419">
        <w:rPr>
          <w:sz w:val="28"/>
          <w:szCs w:val="28"/>
        </w:rPr>
        <w:t>подписания.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7E3419" w:rsidRDefault="007E3419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252B00" w:rsidRDefault="00A03BEA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252B00" w:rsidRPr="00ED47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52B00" w:rsidRPr="00ED4774">
        <w:rPr>
          <w:sz w:val="28"/>
          <w:szCs w:val="28"/>
        </w:rPr>
        <w:t xml:space="preserve">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 xml:space="preserve">Белоглинского сельского 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</w:t>
      </w:r>
      <w:r w:rsidR="00A03BEA">
        <w:rPr>
          <w:sz w:val="28"/>
          <w:szCs w:val="28"/>
        </w:rPr>
        <w:t xml:space="preserve">    В.Н. Сало</w:t>
      </w:r>
    </w:p>
    <w:p w:rsidR="007E3419" w:rsidRDefault="007E3419" w:rsidP="00D45ADB">
      <w:pPr>
        <w:jc w:val="center"/>
        <w:rPr>
          <w:b/>
          <w:sz w:val="28"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sectPr w:rsidR="00252B00" w:rsidSect="0083061C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32B" w:rsidRDefault="0037432B" w:rsidP="00F74F65">
      <w:r>
        <w:separator/>
      </w:r>
    </w:p>
  </w:endnote>
  <w:endnote w:type="continuationSeparator" w:id="0">
    <w:p w:rsidR="0037432B" w:rsidRDefault="0037432B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32B" w:rsidRDefault="0037432B" w:rsidP="00F74F65">
      <w:r>
        <w:separator/>
      </w:r>
    </w:p>
  </w:footnote>
  <w:footnote w:type="continuationSeparator" w:id="0">
    <w:p w:rsidR="0037432B" w:rsidRDefault="0037432B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4B29FD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37432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4B29FD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3619AC">
      <w:rPr>
        <w:noProof/>
      </w:rPr>
      <w:t>2</w:t>
    </w:r>
    <w:r>
      <w:fldChar w:fldCharType="end"/>
    </w:r>
  </w:p>
  <w:p w:rsidR="00D533BE" w:rsidRDefault="0037432B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9B" w:rsidRDefault="0037432B">
    <w:pPr>
      <w:pStyle w:val="a5"/>
      <w:jc w:val="center"/>
    </w:pPr>
  </w:p>
  <w:p w:rsidR="00850D7D" w:rsidRDefault="0037432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153006"/>
    <w:rsid w:val="001F75EB"/>
    <w:rsid w:val="00252B00"/>
    <w:rsid w:val="003619AC"/>
    <w:rsid w:val="0037432B"/>
    <w:rsid w:val="00423E40"/>
    <w:rsid w:val="00444649"/>
    <w:rsid w:val="004B29FD"/>
    <w:rsid w:val="00654B5E"/>
    <w:rsid w:val="00715034"/>
    <w:rsid w:val="00777B86"/>
    <w:rsid w:val="00784E71"/>
    <w:rsid w:val="007E3419"/>
    <w:rsid w:val="00817BBA"/>
    <w:rsid w:val="00A03BEA"/>
    <w:rsid w:val="00AF171C"/>
    <w:rsid w:val="00B1772F"/>
    <w:rsid w:val="00B44359"/>
    <w:rsid w:val="00BD53F0"/>
    <w:rsid w:val="00C335C9"/>
    <w:rsid w:val="00CA093B"/>
    <w:rsid w:val="00D45ADB"/>
    <w:rsid w:val="00DB52B4"/>
    <w:rsid w:val="00DB6B6A"/>
    <w:rsid w:val="00F32076"/>
    <w:rsid w:val="00F74F65"/>
    <w:rsid w:val="00F91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2021-10-13T10:34:00Z</cp:lastPrinted>
  <dcterms:created xsi:type="dcterms:W3CDTF">2021-10-12T10:49:00Z</dcterms:created>
  <dcterms:modified xsi:type="dcterms:W3CDTF">2021-10-14T06:50:00Z</dcterms:modified>
</cp:coreProperties>
</file>