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760" w:rsidRDefault="005F7760" w:rsidP="005F7760">
      <w:pPr>
        <w:pStyle w:val="ab"/>
        <w:ind w:firstLine="567"/>
        <w:jc w:val="center"/>
        <w:rPr>
          <w:noProof/>
          <w:sz w:val="28"/>
          <w:szCs w:val="28"/>
        </w:rPr>
      </w:pPr>
      <w:r>
        <w:rPr>
          <w:noProof/>
          <w:sz w:val="28"/>
          <w:szCs w:val="28"/>
        </w:rPr>
        <w:drawing>
          <wp:inline distT="0" distB="0" distL="0" distR="0">
            <wp:extent cx="503555" cy="626745"/>
            <wp:effectExtent l="0" t="0" r="0" b="1905"/>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3555" cy="626745"/>
                    </a:xfrm>
                    <a:prstGeom prst="rect">
                      <a:avLst/>
                    </a:prstGeom>
                    <a:noFill/>
                    <a:ln>
                      <a:noFill/>
                    </a:ln>
                  </pic:spPr>
                </pic:pic>
              </a:graphicData>
            </a:graphic>
          </wp:inline>
        </w:drawing>
      </w:r>
    </w:p>
    <w:p w:rsidR="005F7760" w:rsidRDefault="005F7760" w:rsidP="005F7760">
      <w:pPr>
        <w:pStyle w:val="ab"/>
        <w:jc w:val="center"/>
        <w:rPr>
          <w:b/>
          <w:sz w:val="28"/>
          <w:szCs w:val="28"/>
        </w:rPr>
      </w:pPr>
      <w:r>
        <w:rPr>
          <w:b/>
          <w:sz w:val="28"/>
          <w:szCs w:val="28"/>
        </w:rPr>
        <w:t>АДМИНИСТРАЦИЯ БЕЛОГЛИНСКОГО СЕЛЬСКОГО ПОСЕЛЕНИЯ</w:t>
      </w:r>
    </w:p>
    <w:p w:rsidR="005F7760" w:rsidRDefault="005F7760" w:rsidP="005F7760">
      <w:pPr>
        <w:pStyle w:val="ab"/>
        <w:jc w:val="center"/>
        <w:rPr>
          <w:b/>
          <w:sz w:val="28"/>
          <w:szCs w:val="28"/>
        </w:rPr>
      </w:pPr>
      <w:r>
        <w:rPr>
          <w:b/>
          <w:sz w:val="28"/>
          <w:szCs w:val="28"/>
        </w:rPr>
        <w:t>БЕЛОГЛИНСКОГО МУНИЦИПАЛЬНОГО РАЙОНА</w:t>
      </w:r>
    </w:p>
    <w:p w:rsidR="005F7760" w:rsidRDefault="005F7760" w:rsidP="005F7760">
      <w:pPr>
        <w:pStyle w:val="ab"/>
        <w:jc w:val="center"/>
        <w:rPr>
          <w:sz w:val="28"/>
          <w:szCs w:val="28"/>
        </w:rPr>
      </w:pPr>
      <w:r>
        <w:rPr>
          <w:b/>
          <w:sz w:val="28"/>
          <w:szCs w:val="28"/>
        </w:rPr>
        <w:t>КРАСНОДАСКОГО КРАЯ</w:t>
      </w:r>
    </w:p>
    <w:p w:rsidR="005F7760" w:rsidRDefault="005F7760" w:rsidP="005F7760">
      <w:pPr>
        <w:pStyle w:val="ab"/>
        <w:jc w:val="center"/>
        <w:rPr>
          <w:noProof/>
          <w:sz w:val="28"/>
          <w:szCs w:val="28"/>
        </w:rPr>
      </w:pPr>
    </w:p>
    <w:p w:rsidR="005F7760" w:rsidRDefault="005F7760" w:rsidP="005F7760">
      <w:pPr>
        <w:pStyle w:val="ab"/>
        <w:ind w:firstLine="567"/>
        <w:jc w:val="center"/>
        <w:rPr>
          <w:b/>
          <w:sz w:val="28"/>
          <w:szCs w:val="28"/>
        </w:rPr>
      </w:pPr>
      <w:r>
        <w:rPr>
          <w:b/>
          <w:sz w:val="28"/>
          <w:szCs w:val="28"/>
        </w:rPr>
        <w:t>ПОСТАНОВЛЕНИЕ</w:t>
      </w:r>
    </w:p>
    <w:p w:rsidR="005F7760" w:rsidRDefault="005F7760" w:rsidP="005F7760">
      <w:pPr>
        <w:pStyle w:val="ab"/>
        <w:ind w:firstLine="567"/>
        <w:jc w:val="center"/>
        <w:rPr>
          <w:sz w:val="28"/>
          <w:szCs w:val="28"/>
        </w:rPr>
      </w:pPr>
    </w:p>
    <w:p w:rsidR="005F7760" w:rsidRDefault="005F7760" w:rsidP="005F7760">
      <w:pPr>
        <w:pStyle w:val="ab"/>
        <w:jc w:val="both"/>
        <w:rPr>
          <w:sz w:val="28"/>
          <w:szCs w:val="28"/>
          <w:shd w:val="clear" w:color="auto" w:fill="FFFFFF"/>
        </w:rPr>
      </w:pPr>
      <w:r>
        <w:rPr>
          <w:sz w:val="28"/>
          <w:szCs w:val="28"/>
          <w:shd w:val="clear" w:color="auto" w:fill="FFFFFF"/>
        </w:rPr>
        <w:t xml:space="preserve">от </w:t>
      </w:r>
      <w:r w:rsidR="00F72A0C">
        <w:rPr>
          <w:sz w:val="28"/>
          <w:szCs w:val="28"/>
          <w:shd w:val="clear" w:color="auto" w:fill="FFFFFF"/>
        </w:rPr>
        <w:t xml:space="preserve">02.02.2026 </w:t>
      </w:r>
      <w:r w:rsidR="008009D9">
        <w:rPr>
          <w:sz w:val="28"/>
          <w:szCs w:val="28"/>
          <w:shd w:val="clear" w:color="auto" w:fill="FFFFFF"/>
        </w:rPr>
        <w:t>г.</w:t>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r>
      <w:r>
        <w:rPr>
          <w:sz w:val="28"/>
          <w:szCs w:val="28"/>
          <w:shd w:val="clear" w:color="auto" w:fill="FFFFFF"/>
        </w:rPr>
        <w:tab/>
        <w:t xml:space="preserve">   </w:t>
      </w:r>
      <w:r w:rsidR="008009D9">
        <w:rPr>
          <w:sz w:val="28"/>
          <w:szCs w:val="28"/>
          <w:shd w:val="clear" w:color="auto" w:fill="FFFFFF"/>
        </w:rPr>
        <w:t xml:space="preserve">                               </w:t>
      </w:r>
      <w:r>
        <w:rPr>
          <w:sz w:val="28"/>
          <w:szCs w:val="28"/>
          <w:shd w:val="clear" w:color="auto" w:fill="FFFFFF"/>
        </w:rPr>
        <w:t xml:space="preserve">   № </w:t>
      </w:r>
      <w:r w:rsidR="00F72A0C">
        <w:rPr>
          <w:sz w:val="28"/>
          <w:szCs w:val="28"/>
          <w:shd w:val="clear" w:color="auto" w:fill="FFFFFF"/>
        </w:rPr>
        <w:t>09</w:t>
      </w:r>
    </w:p>
    <w:p w:rsidR="005F7760" w:rsidRDefault="005F7760" w:rsidP="005F7760">
      <w:pPr>
        <w:pStyle w:val="ab"/>
        <w:ind w:firstLine="567"/>
        <w:jc w:val="center"/>
        <w:rPr>
          <w:sz w:val="28"/>
          <w:szCs w:val="28"/>
        </w:rPr>
      </w:pPr>
      <w:proofErr w:type="gramStart"/>
      <w:r>
        <w:rPr>
          <w:sz w:val="28"/>
          <w:szCs w:val="28"/>
        </w:rPr>
        <w:t>с</w:t>
      </w:r>
      <w:proofErr w:type="gramEnd"/>
      <w:r>
        <w:rPr>
          <w:sz w:val="28"/>
          <w:szCs w:val="28"/>
        </w:rPr>
        <w:t>. Белая Глина</w:t>
      </w:r>
    </w:p>
    <w:p w:rsidR="00164C06" w:rsidRPr="0027172D" w:rsidRDefault="00164C06" w:rsidP="00164C06">
      <w:pPr>
        <w:spacing w:after="0" w:line="240" w:lineRule="auto"/>
        <w:jc w:val="both"/>
        <w:rPr>
          <w:rFonts w:ascii="Times New Roman" w:eastAsia="Times New Roman" w:hAnsi="Times New Roman" w:cs="Times New Roman"/>
          <w:noProof/>
          <w:sz w:val="28"/>
          <w:szCs w:val="28"/>
        </w:rPr>
      </w:pPr>
    </w:p>
    <w:p w:rsidR="00164C06" w:rsidRPr="0027172D" w:rsidRDefault="00164C06" w:rsidP="00164C06">
      <w:pPr>
        <w:spacing w:after="0" w:line="240" w:lineRule="auto"/>
        <w:jc w:val="center"/>
        <w:rPr>
          <w:rFonts w:ascii="Times New Roman" w:eastAsia="Times New Roman" w:hAnsi="Times New Roman" w:cs="Times New Roman"/>
          <w:b/>
          <w:bCs/>
          <w:sz w:val="28"/>
          <w:szCs w:val="28"/>
        </w:rPr>
      </w:pPr>
      <w:proofErr w:type="gramStart"/>
      <w:r w:rsidRPr="0027172D">
        <w:rPr>
          <w:rFonts w:ascii="Times New Roman" w:eastAsia="Times New Roman" w:hAnsi="Times New Roman" w:cs="Times New Roman"/>
          <w:b/>
          <w:bCs/>
          <w:sz w:val="28"/>
          <w:szCs w:val="28"/>
        </w:rPr>
        <w:t xml:space="preserve">Об утверждении Административного регламента предоставления муниципальной услуги </w:t>
      </w:r>
      <w:r w:rsidRPr="0027172D">
        <w:rPr>
          <w:rFonts w:ascii="Times New Roman" w:eastAsia="Times New Roman" w:hAnsi="Times New Roman" w:cs="Times New Roman"/>
          <w:b/>
          <w:sz w:val="28"/>
          <w:szCs w:val="28"/>
        </w:rPr>
        <w:t>«</w:t>
      </w:r>
      <w:r w:rsidRPr="00164C06">
        <w:rPr>
          <w:rFonts w:ascii="Times New Roman" w:eastAsia="Times New Roman" w:hAnsi="Times New Roman" w:cs="Times New Roman"/>
          <w:b/>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w:t>
      </w:r>
      <w:proofErr w:type="gramEnd"/>
      <w:r w:rsidRPr="00164C06">
        <w:rPr>
          <w:rFonts w:ascii="Times New Roman" w:eastAsia="Times New Roman" w:hAnsi="Times New Roman" w:cs="Times New Roman"/>
          <w:b/>
          <w:sz w:val="28"/>
          <w:szCs w:val="28"/>
        </w:rPr>
        <w:t xml:space="preserve"> муниципальной собственности</w:t>
      </w:r>
      <w:r w:rsidRPr="0027172D">
        <w:rPr>
          <w:rFonts w:ascii="Times New Roman" w:eastAsia="Times New Roman" w:hAnsi="Times New Roman" w:cs="Times New Roman"/>
          <w:b/>
          <w:sz w:val="28"/>
          <w:szCs w:val="28"/>
        </w:rPr>
        <w:t>»</w:t>
      </w:r>
    </w:p>
    <w:p w:rsidR="00164C06" w:rsidRPr="0027172D" w:rsidRDefault="00164C06" w:rsidP="00164C06">
      <w:pPr>
        <w:spacing w:after="0" w:line="240" w:lineRule="auto"/>
        <w:jc w:val="both"/>
        <w:rPr>
          <w:rFonts w:ascii="Times New Roman" w:eastAsia="Times New Roman" w:hAnsi="Times New Roman" w:cs="Times New Roman"/>
          <w:sz w:val="28"/>
          <w:szCs w:val="28"/>
        </w:rPr>
      </w:pPr>
    </w:p>
    <w:p w:rsidR="00164C06" w:rsidRPr="0027172D" w:rsidRDefault="00164C06" w:rsidP="005F7760">
      <w:pPr>
        <w:pStyle w:val="ab"/>
        <w:tabs>
          <w:tab w:val="left" w:pos="5387"/>
        </w:tabs>
        <w:ind w:firstLine="567"/>
        <w:jc w:val="both"/>
        <w:rPr>
          <w:sz w:val="28"/>
          <w:szCs w:val="28"/>
        </w:rPr>
      </w:pPr>
      <w:r w:rsidRPr="0027172D">
        <w:rPr>
          <w:sz w:val="28"/>
          <w:szCs w:val="28"/>
        </w:rPr>
        <w:t>В соответствии с Федеральным законом от 27 июня 2010 года № 210-ФЗ «Об организации предоставления государств</w:t>
      </w:r>
      <w:r w:rsidR="005F7760">
        <w:rPr>
          <w:sz w:val="28"/>
          <w:szCs w:val="28"/>
        </w:rPr>
        <w:t xml:space="preserve">енных и муниципальных услуг», </w:t>
      </w:r>
      <w:r w:rsidRPr="0027172D">
        <w:rPr>
          <w:sz w:val="28"/>
          <w:szCs w:val="28"/>
        </w:rPr>
        <w:t>в целях повышения качества и доступности предоставления муниципальных услуг для н</w:t>
      </w:r>
      <w:r w:rsidR="005F7760">
        <w:rPr>
          <w:sz w:val="28"/>
          <w:szCs w:val="28"/>
        </w:rPr>
        <w:t xml:space="preserve">аселения, на основании Устава </w:t>
      </w:r>
      <w:r w:rsidR="005F7760" w:rsidRPr="001C17AC">
        <w:rPr>
          <w:sz w:val="28"/>
          <w:szCs w:val="28"/>
        </w:rPr>
        <w:t xml:space="preserve">Белоглинского сельского поселения Белоглинского муниципального района Краснодарского края, постановляю:     </w:t>
      </w:r>
    </w:p>
    <w:p w:rsidR="00164C06" w:rsidRPr="0027172D" w:rsidRDefault="00164C06" w:rsidP="00164C06">
      <w:pPr>
        <w:spacing w:after="0" w:line="240" w:lineRule="auto"/>
        <w:ind w:firstLine="709"/>
        <w:jc w:val="both"/>
        <w:rPr>
          <w:rFonts w:ascii="Times New Roman" w:eastAsia="Times New Roman" w:hAnsi="Times New Roman" w:cs="Times New Roman"/>
          <w:sz w:val="28"/>
          <w:szCs w:val="28"/>
        </w:rPr>
      </w:pPr>
      <w:r w:rsidRPr="0027172D">
        <w:rPr>
          <w:rFonts w:ascii="Times New Roman" w:eastAsia="Times New Roman" w:hAnsi="Times New Roman" w:cs="Times New Roman"/>
          <w:sz w:val="28"/>
          <w:szCs w:val="28"/>
        </w:rPr>
        <w:t xml:space="preserve">1. </w:t>
      </w:r>
      <w:proofErr w:type="gramStart"/>
      <w:r w:rsidRPr="0027172D">
        <w:rPr>
          <w:rFonts w:ascii="Times New Roman" w:eastAsia="Times New Roman" w:hAnsi="Times New Roman" w:cs="Times New Roman"/>
          <w:sz w:val="28"/>
          <w:szCs w:val="28"/>
        </w:rPr>
        <w:t>Утвердить Административный регламент предоставления муниципальной услуги «</w:t>
      </w:r>
      <w:r w:rsidRPr="00164C06">
        <w:rPr>
          <w:rFonts w:ascii="Times New Roman" w:eastAsia="Times New Roman" w:hAnsi="Times New Roman" w:cs="Times New Roman"/>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w:t>
      </w:r>
      <w:proofErr w:type="gramEnd"/>
      <w:r w:rsidRPr="00164C06">
        <w:rPr>
          <w:rFonts w:ascii="Times New Roman" w:eastAsia="Times New Roman" w:hAnsi="Times New Roman" w:cs="Times New Roman"/>
          <w:sz w:val="28"/>
          <w:szCs w:val="28"/>
        </w:rPr>
        <w:t xml:space="preserve"> собственности</w:t>
      </w:r>
      <w:r w:rsidRPr="0027172D">
        <w:rPr>
          <w:rFonts w:ascii="Times New Roman" w:eastAsia="Times New Roman" w:hAnsi="Times New Roman" w:cs="Times New Roman"/>
          <w:sz w:val="28"/>
          <w:szCs w:val="28"/>
        </w:rPr>
        <w:t>»</w:t>
      </w:r>
      <w:r w:rsidRPr="0027172D">
        <w:rPr>
          <w:rFonts w:ascii="Times New Roman" w:eastAsia="Times New Roman" w:hAnsi="Times New Roman" w:cs="Times New Roman"/>
          <w:bCs/>
          <w:sz w:val="28"/>
          <w:szCs w:val="28"/>
        </w:rPr>
        <w:t xml:space="preserve"> (прилагается).</w:t>
      </w:r>
    </w:p>
    <w:p w:rsidR="00EF799C" w:rsidRPr="00476AA6" w:rsidRDefault="00EF799C" w:rsidP="00EF799C">
      <w:pPr>
        <w:pStyle w:val="ab"/>
        <w:jc w:val="both"/>
        <w:rPr>
          <w:bCs/>
          <w:sz w:val="28"/>
          <w:szCs w:val="28"/>
        </w:rPr>
      </w:pPr>
      <w:r>
        <w:rPr>
          <w:sz w:val="28"/>
          <w:szCs w:val="28"/>
        </w:rPr>
        <w:tab/>
      </w:r>
      <w:r w:rsidRPr="00476AA6">
        <w:rPr>
          <w:sz w:val="28"/>
          <w:szCs w:val="28"/>
        </w:rPr>
        <w:t xml:space="preserve">2. </w:t>
      </w:r>
      <w:r w:rsidR="00B538DD">
        <w:rPr>
          <w:sz w:val="28"/>
          <w:szCs w:val="28"/>
        </w:rPr>
        <w:t>Общему отделу</w:t>
      </w:r>
      <w:r w:rsidRPr="00476AA6">
        <w:rPr>
          <w:sz w:val="28"/>
          <w:szCs w:val="28"/>
        </w:rPr>
        <w:t xml:space="preserve"> администрации Белоглинского сельского поселения Белоглинского муниципального района Краснодарского края </w:t>
      </w:r>
      <w:r>
        <w:rPr>
          <w:sz w:val="28"/>
          <w:szCs w:val="28"/>
        </w:rPr>
        <w:t xml:space="preserve">                </w:t>
      </w:r>
      <w:r w:rsidRPr="00476AA6">
        <w:rPr>
          <w:sz w:val="28"/>
          <w:szCs w:val="28"/>
        </w:rPr>
        <w:t>опубликовать настоящее постановление на сайте газеты «</w:t>
      </w:r>
      <w:proofErr w:type="spellStart"/>
      <w:r w:rsidRPr="00476AA6">
        <w:rPr>
          <w:sz w:val="28"/>
          <w:szCs w:val="28"/>
        </w:rPr>
        <w:t>Белоглинские</w:t>
      </w:r>
      <w:proofErr w:type="spellEnd"/>
      <w:r w:rsidRPr="00476AA6">
        <w:rPr>
          <w:sz w:val="28"/>
          <w:szCs w:val="28"/>
        </w:rPr>
        <w:t xml:space="preserve"> вести» (</w:t>
      </w:r>
      <w:proofErr w:type="spellStart"/>
      <w:r w:rsidRPr="00476AA6">
        <w:rPr>
          <w:sz w:val="28"/>
          <w:szCs w:val="28"/>
        </w:rPr>
        <w:t>bgvesti.ru</w:t>
      </w:r>
      <w:proofErr w:type="spellEnd"/>
      <w:r w:rsidRPr="00476AA6">
        <w:rPr>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t>
      </w:r>
      <w:hyperlink r:id="rId7" w:history="1">
        <w:r w:rsidRPr="00476AA6">
          <w:rPr>
            <w:sz w:val="28"/>
            <w:szCs w:val="28"/>
          </w:rPr>
          <w:t>www.admbelog.ru</w:t>
        </w:r>
      </w:hyperlink>
      <w:r w:rsidRPr="00476AA6">
        <w:rPr>
          <w:sz w:val="28"/>
          <w:szCs w:val="28"/>
        </w:rPr>
        <w:t>).</w:t>
      </w:r>
    </w:p>
    <w:p w:rsidR="00EF799C" w:rsidRPr="006303E0" w:rsidRDefault="00EF799C" w:rsidP="00EF799C">
      <w:pPr>
        <w:pStyle w:val="ab"/>
        <w:jc w:val="both"/>
        <w:rPr>
          <w:rFonts w:asciiTheme="minorHAnsi" w:hAnsiTheme="minorHAnsi"/>
          <w:sz w:val="28"/>
          <w:szCs w:val="28"/>
        </w:rPr>
      </w:pPr>
      <w:r>
        <w:rPr>
          <w:b/>
          <w:color w:val="000000"/>
          <w:sz w:val="28"/>
          <w:szCs w:val="28"/>
        </w:rPr>
        <w:lastRenderedPageBreak/>
        <w:tab/>
      </w:r>
      <w:r w:rsidRPr="00D25E2A">
        <w:rPr>
          <w:sz w:val="28"/>
          <w:szCs w:val="28"/>
        </w:rPr>
        <w:t xml:space="preserve">3. </w:t>
      </w:r>
      <w:r w:rsidR="00321856">
        <w:rPr>
          <w:sz w:val="28"/>
          <w:szCs w:val="28"/>
        </w:rPr>
        <w:t>Контроль над выполнением настоящего постановления оставляю за собой.</w:t>
      </w:r>
    </w:p>
    <w:p w:rsidR="00EF799C" w:rsidRPr="00D25E2A" w:rsidRDefault="00EF799C" w:rsidP="00EF799C">
      <w:pPr>
        <w:pStyle w:val="ab"/>
        <w:jc w:val="both"/>
        <w:rPr>
          <w:sz w:val="28"/>
          <w:szCs w:val="28"/>
        </w:rPr>
      </w:pPr>
      <w:r>
        <w:rPr>
          <w:sz w:val="28"/>
          <w:szCs w:val="28"/>
        </w:rPr>
        <w:tab/>
      </w:r>
      <w:r w:rsidRPr="00D25E2A">
        <w:rPr>
          <w:sz w:val="28"/>
          <w:szCs w:val="28"/>
        </w:rPr>
        <w:t xml:space="preserve">4. </w:t>
      </w:r>
      <w:r w:rsidRPr="00D25E2A">
        <w:rPr>
          <w:spacing w:val="-2"/>
          <w:sz w:val="28"/>
          <w:szCs w:val="28"/>
        </w:rPr>
        <w:t>Постановление вступает в силу со дня его официального опубликования.</w:t>
      </w:r>
    </w:p>
    <w:p w:rsidR="00EF799C" w:rsidRDefault="00EF799C" w:rsidP="00EF799C">
      <w:pPr>
        <w:pStyle w:val="ab"/>
        <w:jc w:val="both"/>
        <w:rPr>
          <w:sz w:val="28"/>
          <w:szCs w:val="28"/>
        </w:rPr>
      </w:pPr>
    </w:p>
    <w:p w:rsidR="00EF799C" w:rsidRDefault="00EF799C" w:rsidP="00EF799C">
      <w:pPr>
        <w:pStyle w:val="ab"/>
        <w:jc w:val="both"/>
        <w:rPr>
          <w:sz w:val="28"/>
          <w:szCs w:val="28"/>
        </w:rPr>
      </w:pPr>
    </w:p>
    <w:p w:rsidR="00EF799C" w:rsidRPr="00296C4C" w:rsidRDefault="00183877" w:rsidP="00EF799C">
      <w:pPr>
        <w:pStyle w:val="ab"/>
        <w:jc w:val="both"/>
        <w:rPr>
          <w:sz w:val="28"/>
          <w:szCs w:val="28"/>
        </w:rPr>
      </w:pPr>
      <w:proofErr w:type="gramStart"/>
      <w:r>
        <w:rPr>
          <w:sz w:val="28"/>
          <w:szCs w:val="28"/>
        </w:rPr>
        <w:t>Исполняющий</w:t>
      </w:r>
      <w:proofErr w:type="gramEnd"/>
      <w:r>
        <w:rPr>
          <w:sz w:val="28"/>
          <w:szCs w:val="28"/>
        </w:rPr>
        <w:t xml:space="preserve"> обязанности г</w:t>
      </w:r>
      <w:r w:rsidR="00EF799C" w:rsidRPr="00296C4C">
        <w:rPr>
          <w:sz w:val="28"/>
          <w:szCs w:val="28"/>
        </w:rPr>
        <w:t>лав</w:t>
      </w:r>
      <w:r>
        <w:rPr>
          <w:sz w:val="28"/>
          <w:szCs w:val="28"/>
        </w:rPr>
        <w:t>ы</w:t>
      </w:r>
      <w:r w:rsidR="00EF799C" w:rsidRPr="00296C4C">
        <w:rPr>
          <w:sz w:val="28"/>
          <w:szCs w:val="28"/>
        </w:rPr>
        <w:t xml:space="preserve"> </w:t>
      </w:r>
    </w:p>
    <w:p w:rsidR="00EF799C" w:rsidRPr="00296C4C" w:rsidRDefault="00EF799C" w:rsidP="00EF799C">
      <w:pPr>
        <w:pStyle w:val="ab"/>
        <w:jc w:val="both"/>
        <w:rPr>
          <w:sz w:val="28"/>
          <w:szCs w:val="28"/>
        </w:rPr>
      </w:pPr>
      <w:r w:rsidRPr="00296C4C">
        <w:rPr>
          <w:sz w:val="28"/>
          <w:szCs w:val="28"/>
        </w:rPr>
        <w:t>Белоглинского сельского поселения</w:t>
      </w:r>
    </w:p>
    <w:p w:rsidR="00EF799C" w:rsidRDefault="00EF799C" w:rsidP="00EF799C">
      <w:pPr>
        <w:pStyle w:val="ab"/>
        <w:jc w:val="both"/>
        <w:rPr>
          <w:sz w:val="28"/>
          <w:szCs w:val="28"/>
        </w:rPr>
      </w:pPr>
      <w:r w:rsidRPr="00296C4C">
        <w:rPr>
          <w:sz w:val="28"/>
          <w:szCs w:val="28"/>
        </w:rPr>
        <w:t>Белоглинского</w:t>
      </w:r>
      <w:r>
        <w:rPr>
          <w:sz w:val="28"/>
          <w:szCs w:val="28"/>
        </w:rPr>
        <w:t xml:space="preserve"> муниципального </w:t>
      </w:r>
      <w:r w:rsidRPr="00296C4C">
        <w:rPr>
          <w:sz w:val="28"/>
          <w:szCs w:val="28"/>
        </w:rPr>
        <w:t>района</w:t>
      </w:r>
    </w:p>
    <w:p w:rsidR="00EF799C" w:rsidRDefault="00EF799C" w:rsidP="00EF799C">
      <w:pPr>
        <w:pStyle w:val="ab"/>
        <w:jc w:val="both"/>
        <w:rPr>
          <w:sz w:val="28"/>
          <w:szCs w:val="28"/>
        </w:rPr>
      </w:pPr>
      <w:r>
        <w:rPr>
          <w:sz w:val="28"/>
          <w:szCs w:val="28"/>
        </w:rPr>
        <w:t>Краснодарского края</w:t>
      </w:r>
      <w:r w:rsidRPr="00296C4C">
        <w:rPr>
          <w:sz w:val="28"/>
          <w:szCs w:val="28"/>
        </w:rPr>
        <w:tab/>
      </w:r>
      <w:r w:rsidRPr="00296C4C">
        <w:rPr>
          <w:sz w:val="28"/>
          <w:szCs w:val="28"/>
        </w:rPr>
        <w:tab/>
        <w:t xml:space="preserve">                        </w:t>
      </w:r>
      <w:r>
        <w:rPr>
          <w:sz w:val="28"/>
          <w:szCs w:val="28"/>
        </w:rPr>
        <w:t xml:space="preserve">                             </w:t>
      </w:r>
      <w:r w:rsidR="00183877">
        <w:rPr>
          <w:sz w:val="28"/>
          <w:szCs w:val="28"/>
        </w:rPr>
        <w:t xml:space="preserve">          В.Н. Сало</w:t>
      </w:r>
    </w:p>
    <w:p w:rsidR="00164C06" w:rsidRDefault="00164C06"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321856" w:rsidRDefault="00321856"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183877" w:rsidRDefault="00183877"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8009D9" w:rsidRDefault="008009D9"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EF799C" w:rsidRDefault="00EF799C" w:rsidP="00164C06">
      <w:pPr>
        <w:spacing w:after="0" w:line="240" w:lineRule="auto"/>
        <w:ind w:left="4956"/>
        <w:rPr>
          <w:rFonts w:ascii="Times New Roman" w:eastAsia="Times New Roman" w:hAnsi="Times New Roman" w:cs="Times New Roman"/>
          <w:sz w:val="28"/>
          <w:szCs w:val="28"/>
        </w:rPr>
      </w:pPr>
    </w:p>
    <w:p w:rsidR="00164C06" w:rsidRPr="00E208DF" w:rsidRDefault="00164C06" w:rsidP="00164C06">
      <w:pPr>
        <w:spacing w:after="0" w:line="240" w:lineRule="auto"/>
        <w:ind w:left="4956"/>
        <w:rPr>
          <w:rFonts w:ascii="Times New Roman" w:eastAsia="Times New Roman" w:hAnsi="Times New Roman" w:cs="Times New Roman"/>
          <w:sz w:val="28"/>
          <w:szCs w:val="28"/>
        </w:rPr>
      </w:pPr>
      <w:r w:rsidRPr="00E208DF">
        <w:rPr>
          <w:rFonts w:ascii="Times New Roman" w:eastAsia="Times New Roman" w:hAnsi="Times New Roman" w:cs="Times New Roman"/>
          <w:sz w:val="28"/>
          <w:szCs w:val="28"/>
        </w:rPr>
        <w:lastRenderedPageBreak/>
        <w:t>Приложение</w:t>
      </w:r>
    </w:p>
    <w:p w:rsidR="00164C06" w:rsidRPr="00E208DF" w:rsidRDefault="00164C06" w:rsidP="00164C06">
      <w:pPr>
        <w:spacing w:after="0" w:line="240" w:lineRule="auto"/>
        <w:ind w:left="4956"/>
        <w:rPr>
          <w:rFonts w:ascii="Times New Roman" w:eastAsia="Times New Roman" w:hAnsi="Times New Roman" w:cs="Times New Roman"/>
          <w:sz w:val="28"/>
          <w:szCs w:val="28"/>
        </w:rPr>
      </w:pPr>
      <w:r w:rsidRPr="00E208DF">
        <w:rPr>
          <w:rFonts w:ascii="Times New Roman" w:eastAsia="Times New Roman" w:hAnsi="Times New Roman" w:cs="Times New Roman"/>
          <w:sz w:val="28"/>
          <w:szCs w:val="28"/>
        </w:rPr>
        <w:t>УТВЕРЖДЕН</w:t>
      </w:r>
    </w:p>
    <w:p w:rsidR="00164C06" w:rsidRPr="00974A20" w:rsidRDefault="00164C06" w:rsidP="00164C06">
      <w:pPr>
        <w:spacing w:after="0" w:line="240" w:lineRule="auto"/>
        <w:ind w:left="4956"/>
        <w:rPr>
          <w:rFonts w:ascii="Times New Roman" w:eastAsia="Times New Roman" w:hAnsi="Times New Roman" w:cs="Times New Roman"/>
          <w:sz w:val="28"/>
          <w:szCs w:val="28"/>
        </w:rPr>
      </w:pPr>
      <w:r w:rsidRPr="00E208DF">
        <w:rPr>
          <w:rFonts w:ascii="Times New Roman" w:eastAsia="Times New Roman" w:hAnsi="Times New Roman" w:cs="Times New Roman"/>
          <w:sz w:val="28"/>
          <w:szCs w:val="28"/>
        </w:rPr>
        <w:t xml:space="preserve">постановлением администрации </w:t>
      </w:r>
      <w:r w:rsidR="00974A20" w:rsidRPr="00974A20">
        <w:rPr>
          <w:rFonts w:ascii="Times New Roman" w:eastAsia="Times New Roman" w:hAnsi="Times New Roman" w:cs="Times New Roman"/>
          <w:sz w:val="28"/>
          <w:szCs w:val="28"/>
        </w:rPr>
        <w:t>Белоглинского сельского поселения Белоглинского муниципального района Краснодарского края</w:t>
      </w:r>
    </w:p>
    <w:p w:rsidR="00164C06" w:rsidRPr="00E208DF" w:rsidRDefault="00164C06" w:rsidP="00164C06">
      <w:pPr>
        <w:spacing w:after="0" w:line="240" w:lineRule="auto"/>
        <w:ind w:left="4956"/>
        <w:rPr>
          <w:rFonts w:ascii="Times New Roman" w:eastAsia="Times New Roman" w:hAnsi="Times New Roman" w:cs="Times New Roman"/>
          <w:sz w:val="28"/>
          <w:szCs w:val="28"/>
        </w:rPr>
      </w:pPr>
      <w:r w:rsidRPr="00E208DF">
        <w:rPr>
          <w:rFonts w:ascii="Times New Roman" w:eastAsia="Times New Roman" w:hAnsi="Times New Roman" w:cs="Times New Roman"/>
          <w:sz w:val="28"/>
          <w:szCs w:val="28"/>
        </w:rPr>
        <w:t xml:space="preserve">от </w:t>
      </w:r>
      <w:r w:rsidR="00F72A0C">
        <w:rPr>
          <w:rFonts w:ascii="Times New Roman" w:eastAsia="Times New Roman" w:hAnsi="Times New Roman" w:cs="Times New Roman"/>
          <w:sz w:val="28"/>
          <w:szCs w:val="28"/>
        </w:rPr>
        <w:t>02.02.2026</w:t>
      </w:r>
      <w:r w:rsidR="00F634C4">
        <w:rPr>
          <w:rFonts w:ascii="Times New Roman" w:eastAsia="Times New Roman" w:hAnsi="Times New Roman" w:cs="Times New Roman"/>
          <w:sz w:val="28"/>
          <w:szCs w:val="28"/>
        </w:rPr>
        <w:t xml:space="preserve"> </w:t>
      </w:r>
      <w:r w:rsidR="00312E00">
        <w:rPr>
          <w:rFonts w:ascii="Times New Roman" w:eastAsia="Times New Roman" w:hAnsi="Times New Roman" w:cs="Times New Roman"/>
          <w:sz w:val="28"/>
          <w:szCs w:val="28"/>
        </w:rPr>
        <w:t xml:space="preserve"> года </w:t>
      </w:r>
      <w:r w:rsidRPr="00E208DF">
        <w:rPr>
          <w:rFonts w:ascii="Times New Roman" w:eastAsia="Times New Roman" w:hAnsi="Times New Roman" w:cs="Times New Roman"/>
          <w:sz w:val="28"/>
          <w:szCs w:val="28"/>
        </w:rPr>
        <w:t xml:space="preserve"> № </w:t>
      </w:r>
      <w:r w:rsidR="00F72A0C">
        <w:rPr>
          <w:rFonts w:ascii="Times New Roman" w:eastAsia="Times New Roman" w:hAnsi="Times New Roman" w:cs="Times New Roman"/>
          <w:sz w:val="28"/>
          <w:szCs w:val="28"/>
        </w:rPr>
        <w:t>02</w:t>
      </w:r>
    </w:p>
    <w:p w:rsidR="00164C06" w:rsidRPr="002C6F4E" w:rsidRDefault="00164C06" w:rsidP="00164C06">
      <w:pPr>
        <w:pStyle w:val="a7"/>
        <w:spacing w:before="2"/>
        <w:rPr>
          <w:lang w:val="ru-RU"/>
        </w:rPr>
      </w:pPr>
    </w:p>
    <w:p w:rsidR="00164C06" w:rsidRPr="002C6F4E" w:rsidRDefault="00164C06" w:rsidP="00164C06">
      <w:pPr>
        <w:pStyle w:val="a7"/>
        <w:spacing w:before="2"/>
        <w:rPr>
          <w:lang w:val="ru-RU"/>
        </w:rPr>
      </w:pPr>
    </w:p>
    <w:p w:rsidR="00164C06" w:rsidRPr="002C6F4E" w:rsidRDefault="00164C06" w:rsidP="00164C06">
      <w:pPr>
        <w:spacing w:after="0"/>
        <w:ind w:left="2049"/>
        <w:rPr>
          <w:rFonts w:ascii="Times New Roman" w:hAnsi="Times New Roman" w:cs="Times New Roman"/>
          <w:b/>
          <w:sz w:val="28"/>
          <w:szCs w:val="28"/>
        </w:rPr>
      </w:pPr>
      <w:r w:rsidRPr="002C6F4E">
        <w:rPr>
          <w:rFonts w:ascii="Times New Roman" w:hAnsi="Times New Roman" w:cs="Times New Roman"/>
          <w:b/>
          <w:sz w:val="28"/>
          <w:szCs w:val="28"/>
        </w:rPr>
        <w:t>АДМИНИСТРАТИВНЫЙ РЕГЛАМЕНТ</w:t>
      </w:r>
    </w:p>
    <w:p w:rsidR="00164C06" w:rsidRPr="002C6F4E" w:rsidRDefault="00164C06" w:rsidP="00164C06">
      <w:pPr>
        <w:spacing w:after="0"/>
        <w:ind w:left="851" w:right="1058" w:firstLine="5"/>
        <w:jc w:val="center"/>
        <w:rPr>
          <w:rFonts w:ascii="Times New Roman" w:hAnsi="Times New Roman" w:cs="Times New Roman"/>
          <w:b/>
          <w:sz w:val="28"/>
          <w:szCs w:val="28"/>
        </w:rPr>
      </w:pPr>
      <w:proofErr w:type="gramStart"/>
      <w:r w:rsidRPr="002C6F4E">
        <w:rPr>
          <w:rFonts w:ascii="Times New Roman" w:hAnsi="Times New Roman" w:cs="Times New Roman"/>
          <w:b/>
          <w:sz w:val="28"/>
          <w:szCs w:val="28"/>
        </w:rPr>
        <w:t xml:space="preserve">администрации </w:t>
      </w:r>
      <w:r w:rsidR="00974A20" w:rsidRPr="00974A20">
        <w:rPr>
          <w:rFonts w:ascii="Times New Roman" w:hAnsi="Times New Roman" w:cs="Times New Roman"/>
          <w:b/>
          <w:sz w:val="28"/>
          <w:szCs w:val="28"/>
        </w:rPr>
        <w:t>Белоглинского сельского поселения Белоглинского муниципального района Краснодарского края</w:t>
      </w:r>
      <w:r w:rsidRPr="002C6F4E">
        <w:rPr>
          <w:rFonts w:ascii="Times New Roman" w:hAnsi="Times New Roman" w:cs="Times New Roman"/>
          <w:b/>
          <w:sz w:val="28"/>
          <w:szCs w:val="28"/>
        </w:rPr>
        <w:t xml:space="preserve"> предоставления муниципальной услуги «</w:t>
      </w:r>
      <w:r w:rsidRPr="00164C06">
        <w:rPr>
          <w:rFonts w:ascii="Times New Roman" w:hAnsi="Times New Roman" w:cs="Times New Roman"/>
          <w:b/>
          <w:sz w:val="28"/>
          <w:szCs w:val="28"/>
        </w:rPr>
        <w:t>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w:t>
      </w:r>
      <w:proofErr w:type="gramEnd"/>
      <w:r w:rsidRPr="00164C06">
        <w:rPr>
          <w:rFonts w:ascii="Times New Roman" w:hAnsi="Times New Roman" w:cs="Times New Roman"/>
          <w:b/>
          <w:sz w:val="28"/>
          <w:szCs w:val="28"/>
        </w:rPr>
        <w:t xml:space="preserve"> дорог местного значения, находящихся в муниципальной собственности</w:t>
      </w:r>
      <w:r w:rsidRPr="002C6F4E">
        <w:rPr>
          <w:rFonts w:ascii="Times New Roman" w:hAnsi="Times New Roman" w:cs="Times New Roman"/>
          <w:b/>
          <w:sz w:val="28"/>
          <w:szCs w:val="28"/>
        </w:rPr>
        <w:t>»</w:t>
      </w:r>
    </w:p>
    <w:p w:rsidR="00164C06" w:rsidRPr="002C6F4E" w:rsidRDefault="00164C06" w:rsidP="00164C06">
      <w:pPr>
        <w:pStyle w:val="a7"/>
        <w:spacing w:before="6"/>
        <w:rPr>
          <w:lang w:val="ru-RU"/>
        </w:rPr>
      </w:pPr>
    </w:p>
    <w:p w:rsidR="00974777" w:rsidRPr="00DF4607" w:rsidRDefault="00974777" w:rsidP="00157D5B">
      <w:pPr>
        <w:pStyle w:val="ConsPlusTitle"/>
        <w:jc w:val="center"/>
        <w:outlineLvl w:val="1"/>
        <w:rPr>
          <w:rFonts w:ascii="Times New Roman" w:hAnsi="Times New Roman" w:cs="Times New Roman"/>
          <w:sz w:val="24"/>
          <w:szCs w:val="24"/>
        </w:rPr>
      </w:pPr>
      <w:r w:rsidRPr="00DF4607">
        <w:rPr>
          <w:rFonts w:ascii="Times New Roman" w:hAnsi="Times New Roman" w:cs="Times New Roman"/>
          <w:sz w:val="24"/>
          <w:szCs w:val="24"/>
        </w:rPr>
        <w:t>1. ОБЩИЕ ПОЛОЖЕНИЯ</w:t>
      </w:r>
    </w:p>
    <w:p w:rsidR="00974777" w:rsidRDefault="00974777" w:rsidP="00157D5B">
      <w:pPr>
        <w:pStyle w:val="ConsPlusNormal"/>
        <w:jc w:val="both"/>
        <w:rPr>
          <w:rFonts w:ascii="Times New Roman" w:hAnsi="Times New Roman" w:cs="Times New Roman"/>
          <w:sz w:val="24"/>
          <w:szCs w:val="24"/>
        </w:rPr>
      </w:pPr>
    </w:p>
    <w:p w:rsidR="00164C06" w:rsidRDefault="00164C06" w:rsidP="00157D5B">
      <w:pPr>
        <w:pStyle w:val="ConsPlusNormal"/>
        <w:jc w:val="both"/>
        <w:rPr>
          <w:rFonts w:ascii="Times New Roman" w:hAnsi="Times New Roman" w:cs="Times New Roman"/>
          <w:sz w:val="24"/>
          <w:szCs w:val="24"/>
        </w:rPr>
      </w:pPr>
    </w:p>
    <w:p w:rsidR="00974777" w:rsidRPr="009C72E0" w:rsidRDefault="00374FB9"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1</w:t>
      </w:r>
      <w:r w:rsidR="00974777" w:rsidRPr="009C72E0">
        <w:rPr>
          <w:rFonts w:ascii="Times New Roman" w:hAnsi="Times New Roman" w:cs="Times New Roman"/>
          <w:sz w:val="28"/>
          <w:szCs w:val="28"/>
        </w:rPr>
        <w:t>.1. Предмет регулирования административного регламента</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Административный регламент предоставления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местного значения, находящихся в муниципальной собственности</w:t>
      </w:r>
      <w:proofErr w:type="gramEnd"/>
      <w:r w:rsidRPr="009C72E0">
        <w:rPr>
          <w:rFonts w:ascii="Times New Roman" w:hAnsi="Times New Roman" w:cs="Times New Roman"/>
          <w:sz w:val="28"/>
          <w:szCs w:val="28"/>
        </w:rPr>
        <w:t xml:space="preserve"> " (</w:t>
      </w:r>
      <w:proofErr w:type="gramStart"/>
      <w:r w:rsidRPr="009C72E0">
        <w:rPr>
          <w:rFonts w:ascii="Times New Roman" w:hAnsi="Times New Roman" w:cs="Times New Roman"/>
          <w:sz w:val="28"/>
          <w:szCs w:val="28"/>
        </w:rPr>
        <w:t xml:space="preserve">далее - Регламент) определяет сроки и последовательность действий (административных процедур) при предоставлении муниципальной услуги "Выдача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w:t>
      </w:r>
      <w:r w:rsidRPr="009C72E0">
        <w:rPr>
          <w:rFonts w:ascii="Times New Roman" w:hAnsi="Times New Roman" w:cs="Times New Roman"/>
          <w:sz w:val="28"/>
          <w:szCs w:val="28"/>
        </w:rPr>
        <w:lastRenderedPageBreak/>
        <w:t>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w:t>
      </w:r>
      <w:proofErr w:type="gramEnd"/>
      <w:r w:rsidRPr="009C72E0">
        <w:rPr>
          <w:rFonts w:ascii="Times New Roman" w:hAnsi="Times New Roman" w:cs="Times New Roman"/>
          <w:sz w:val="28"/>
          <w:szCs w:val="28"/>
        </w:rPr>
        <w:t xml:space="preserve"> автомобильных дорог </w:t>
      </w:r>
      <w:r w:rsidR="00071E35"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 находящихся в </w:t>
      </w:r>
      <w:r w:rsidR="00071E35"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собственности " (далее - </w:t>
      </w:r>
      <w:r w:rsidR="00071E35" w:rsidRPr="009C72E0">
        <w:rPr>
          <w:rFonts w:ascii="Times New Roman" w:hAnsi="Times New Roman" w:cs="Times New Roman"/>
          <w:sz w:val="28"/>
          <w:szCs w:val="28"/>
        </w:rPr>
        <w:t>муниципальная</w:t>
      </w:r>
      <w:r w:rsidRPr="009C72E0">
        <w:rPr>
          <w:rFonts w:ascii="Times New Roman" w:hAnsi="Times New Roman" w:cs="Times New Roman"/>
          <w:sz w:val="28"/>
          <w:szCs w:val="28"/>
        </w:rPr>
        <w:t xml:space="preserve"> услуга) в пределах установленных нормативными правовыми актами Российской Федерации и нормативными правовыми актами Краснодарского края полномочий в соответствии с требованиями Федерального </w:t>
      </w:r>
      <w:hyperlink r:id="rId8">
        <w:r w:rsidRPr="009C72E0">
          <w:rPr>
            <w:rFonts w:ascii="Times New Roman" w:hAnsi="Times New Roman" w:cs="Times New Roman"/>
            <w:sz w:val="28"/>
            <w:szCs w:val="28"/>
          </w:rPr>
          <w:t>закона</w:t>
        </w:r>
      </w:hyperlink>
      <w:r w:rsidRPr="009C72E0">
        <w:rPr>
          <w:rFonts w:ascii="Times New Roman" w:hAnsi="Times New Roman" w:cs="Times New Roman"/>
          <w:sz w:val="28"/>
          <w:szCs w:val="28"/>
        </w:rPr>
        <w:t xml:space="preserve"> N 210-ФЗ "Об организации предоставления государственных и муниципальных услуг".</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1.2. Круг заявителей</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1.2.1. </w:t>
      </w:r>
      <w:proofErr w:type="gramStart"/>
      <w:r w:rsidRPr="009C72E0">
        <w:rPr>
          <w:rFonts w:ascii="Times New Roman" w:hAnsi="Times New Roman" w:cs="Times New Roman"/>
          <w:sz w:val="28"/>
          <w:szCs w:val="28"/>
        </w:rPr>
        <w:t xml:space="preserve">Заявителями, которым предоставляется </w:t>
      </w:r>
      <w:r w:rsidR="00071E35" w:rsidRPr="009C72E0">
        <w:rPr>
          <w:rFonts w:ascii="Times New Roman" w:hAnsi="Times New Roman" w:cs="Times New Roman"/>
          <w:sz w:val="28"/>
          <w:szCs w:val="28"/>
        </w:rPr>
        <w:t>муниципальная услуга</w:t>
      </w:r>
      <w:r w:rsidRPr="009C72E0">
        <w:rPr>
          <w:rFonts w:ascii="Times New Roman" w:hAnsi="Times New Roman" w:cs="Times New Roman"/>
          <w:sz w:val="28"/>
          <w:szCs w:val="28"/>
        </w:rPr>
        <w:t>, являются собственники (физические или юридические лица) объектов дорожного сервиса, объектов капитального строительства, объектов, предназначенных для осуществления дорожной деятельности, земельных участков, планирующие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w:t>
      </w:r>
      <w:proofErr w:type="gramEnd"/>
      <w:r w:rsidRPr="009C72E0">
        <w:rPr>
          <w:rFonts w:ascii="Times New Roman" w:hAnsi="Times New Roman" w:cs="Times New Roman"/>
          <w:sz w:val="28"/>
          <w:szCs w:val="28"/>
        </w:rPr>
        <w:t>, предназначенных для осуществления дорожной деятельности, объектов дорожного сервиса, а также их законные представители (далее - заявитель).</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1.3. Требования к порядку</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информирования о предоставлении </w:t>
      </w:r>
      <w:r w:rsidR="00071E35" w:rsidRPr="009C72E0">
        <w:rPr>
          <w:rFonts w:ascii="Times New Roman" w:hAnsi="Times New Roman" w:cs="Times New Roman"/>
          <w:sz w:val="28"/>
          <w:szCs w:val="28"/>
        </w:rPr>
        <w:t>муниципаль</w:t>
      </w:r>
      <w:r w:rsidRPr="009C72E0">
        <w:rPr>
          <w:rFonts w:ascii="Times New Roman" w:hAnsi="Times New Roman" w:cs="Times New Roman"/>
          <w:sz w:val="28"/>
          <w:szCs w:val="28"/>
        </w:rPr>
        <w:t>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1.3.1. Информирование о порядке предоставления </w:t>
      </w:r>
      <w:r w:rsidR="00071E35" w:rsidRPr="009C72E0">
        <w:rPr>
          <w:rFonts w:ascii="Times New Roman" w:hAnsi="Times New Roman" w:cs="Times New Roman"/>
          <w:sz w:val="28"/>
          <w:szCs w:val="28"/>
        </w:rPr>
        <w:t>муниципаль</w:t>
      </w:r>
      <w:r w:rsidRPr="009C72E0">
        <w:rPr>
          <w:rFonts w:ascii="Times New Roman" w:hAnsi="Times New Roman" w:cs="Times New Roman"/>
          <w:sz w:val="28"/>
          <w:szCs w:val="28"/>
        </w:rPr>
        <w:t>ной услуги осуществляется: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а) уполномоченный орган местного самоуправления (далее – уполномоченный орган):</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по телефону;</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путем направления письменного ответа на обращение, поступившее в </w:t>
      </w:r>
      <w:r w:rsidR="00071E35"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по почте, факсимильной связи, электронной почте или на личном приеме;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w:t>
      </w:r>
      <w:r w:rsidR="00071E35"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при личном обращении;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путем размещения информации в открытой и доступной форме на официальном сайте </w:t>
      </w:r>
      <w:r w:rsidR="00071E3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в информационно-телекоммуникационной сети "Интернет" 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б) многофункциональными центрами предоставления государственных и </w:t>
      </w:r>
      <w:r w:rsidRPr="009C72E0">
        <w:rPr>
          <w:rFonts w:ascii="Times New Roman" w:hAnsi="Times New Roman" w:cs="Times New Roman"/>
          <w:sz w:val="28"/>
          <w:szCs w:val="28"/>
        </w:rPr>
        <w:lastRenderedPageBreak/>
        <w:t>муниципальных услуг Краснодарского края (далее -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МФЦ при личном обращении;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информация о местонахождении и графике работы, справочных телефонах, официальных сайтах МФЦ Краснодарского края размещается на Едином портале МФЦ в информационно-телекоммуникационной сети "Интернет" - http://www.e-mfc.ru;</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по телефону Call-центра (горячая линия).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информировании о предоставлении </w:t>
      </w:r>
      <w:r w:rsidR="00071E35"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ответах на телефонные звонки и устные обращения должностное лицо </w:t>
      </w:r>
      <w:r w:rsidR="00071E3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подробно, в вежливой форме (корректно) информирует заявителя по интересующим его вопросам. Если отсутствует возможность ответить на поставленный вопрос, обратившемуся лицу сообщается телефонный номер, по которому можно получить необходимую информацию.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ответе на телефонный звонок должностное лицо называет наименование отдела </w:t>
      </w:r>
      <w:r w:rsidR="00071E3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фамилию, имя, отчество, замещаемую должность.</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Обращения, поступившие в </w:t>
      </w:r>
      <w:r w:rsidR="00071E35"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по почте, факсимильной связи, электронной почте, в том числе через Портал, а также письменные обращения, оставленные во время личного приема в </w:t>
      </w:r>
      <w:r w:rsidR="00071E35"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передаются на регистрацию сотрудникам </w:t>
      </w:r>
      <w:r w:rsidR="00071E3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ответственным за регистрацию поступающей в </w:t>
      </w:r>
      <w:r w:rsidR="00071E35"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служебной корреспонденции, и дальнейшая работа с ними ведется в соответствии с Федеральным </w:t>
      </w:r>
      <w:hyperlink r:id="rId9">
        <w:r w:rsidRPr="009C72E0">
          <w:rPr>
            <w:rFonts w:ascii="Times New Roman" w:hAnsi="Times New Roman" w:cs="Times New Roman"/>
            <w:sz w:val="28"/>
            <w:szCs w:val="28"/>
          </w:rPr>
          <w:t>законом</w:t>
        </w:r>
      </w:hyperlink>
      <w:r w:rsidRPr="009C72E0">
        <w:rPr>
          <w:rFonts w:ascii="Times New Roman" w:hAnsi="Times New Roman" w:cs="Times New Roman"/>
          <w:sz w:val="28"/>
          <w:szCs w:val="28"/>
        </w:rPr>
        <w:t xml:space="preserve"> от 2 мая 2006 года N</w:t>
      </w:r>
      <w:proofErr w:type="gramEnd"/>
      <w:r w:rsidRPr="009C72E0">
        <w:rPr>
          <w:rFonts w:ascii="Times New Roman" w:hAnsi="Times New Roman" w:cs="Times New Roman"/>
          <w:sz w:val="28"/>
          <w:szCs w:val="28"/>
        </w:rPr>
        <w:t xml:space="preserve"> 59-ФЗ "О порядке рассмотрения обращений граждан Российской Федерации".</w:t>
      </w:r>
    </w:p>
    <w:p w:rsidR="00974777" w:rsidRPr="009C72E0" w:rsidRDefault="00974777" w:rsidP="00157D5B">
      <w:pPr>
        <w:pStyle w:val="ConsPlusNormal"/>
        <w:ind w:firstLine="540"/>
        <w:jc w:val="both"/>
        <w:rPr>
          <w:rFonts w:ascii="Times New Roman" w:hAnsi="Times New Roman" w:cs="Times New Roman"/>
          <w:sz w:val="28"/>
          <w:szCs w:val="28"/>
        </w:rPr>
      </w:pPr>
      <w:bookmarkStart w:id="0" w:name="P96"/>
      <w:bookmarkEnd w:id="0"/>
      <w:r w:rsidRPr="009C72E0">
        <w:rPr>
          <w:rFonts w:ascii="Times New Roman" w:hAnsi="Times New Roman" w:cs="Times New Roman"/>
          <w:sz w:val="28"/>
          <w:szCs w:val="28"/>
        </w:rPr>
        <w:t xml:space="preserve">1.3.2. На информационных стендах в доступных для ознакомления местах, официальном сайте </w:t>
      </w:r>
      <w:r w:rsidR="00071E3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в информационно-телекоммуникационной сети "Интернет" и на Портале размещается следующая информация: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текст настоящего Регламента с приложениями, график приема заявителей, порядок получения </w:t>
      </w:r>
      <w:r w:rsidR="00071E35"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информация о</w:t>
      </w:r>
      <w:r w:rsidR="00071E35" w:rsidRPr="009C72E0">
        <w:rPr>
          <w:rFonts w:ascii="Times New Roman" w:hAnsi="Times New Roman" w:cs="Times New Roman"/>
          <w:sz w:val="28"/>
          <w:szCs w:val="28"/>
        </w:rPr>
        <w:t>б</w:t>
      </w:r>
      <w:r w:rsidRPr="009C72E0">
        <w:rPr>
          <w:rFonts w:ascii="Times New Roman" w:hAnsi="Times New Roman" w:cs="Times New Roman"/>
          <w:sz w:val="28"/>
          <w:szCs w:val="28"/>
        </w:rPr>
        <w:t xml:space="preserve"> </w:t>
      </w:r>
      <w:r w:rsidR="00071E35"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(местонахождение, почтовый и электронный адреса, телефон для консультаций, официальный сайт);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контактная информация о структурном подразделении </w:t>
      </w:r>
      <w:r w:rsidR="00071E35" w:rsidRPr="009C72E0">
        <w:rPr>
          <w:rFonts w:ascii="Times New Roman" w:hAnsi="Times New Roman" w:cs="Times New Roman"/>
          <w:sz w:val="28"/>
          <w:szCs w:val="28"/>
        </w:rPr>
        <w:t>уполномоченного органа</w:t>
      </w:r>
      <w:r w:rsidR="00FB21DA" w:rsidRPr="009C72E0">
        <w:rPr>
          <w:rFonts w:ascii="Times New Roman" w:hAnsi="Times New Roman" w:cs="Times New Roman"/>
          <w:sz w:val="28"/>
          <w:szCs w:val="28"/>
        </w:rPr>
        <w:t xml:space="preserve"> (далее – структурное подразделение)</w:t>
      </w:r>
      <w:r w:rsidRPr="009C72E0">
        <w:rPr>
          <w:rFonts w:ascii="Times New Roman" w:hAnsi="Times New Roman" w:cs="Times New Roman"/>
          <w:sz w:val="28"/>
          <w:szCs w:val="28"/>
        </w:rPr>
        <w:t xml:space="preserve">, предоставляющего </w:t>
      </w:r>
      <w:r w:rsidR="00071E35" w:rsidRPr="009C72E0">
        <w:rPr>
          <w:rFonts w:ascii="Times New Roman" w:hAnsi="Times New Roman" w:cs="Times New Roman"/>
          <w:sz w:val="28"/>
          <w:szCs w:val="28"/>
        </w:rPr>
        <w:t>муниципальную</w:t>
      </w:r>
      <w:r w:rsidR="00FB21DA" w:rsidRPr="009C72E0">
        <w:rPr>
          <w:rFonts w:ascii="Times New Roman" w:hAnsi="Times New Roman" w:cs="Times New Roman"/>
          <w:sz w:val="28"/>
          <w:szCs w:val="28"/>
        </w:rPr>
        <w:t xml:space="preserve"> услугу</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w:t>
      </w:r>
      <w:r w:rsidR="00FB21DA" w:rsidRPr="009C72E0">
        <w:rPr>
          <w:rFonts w:ascii="Times New Roman" w:hAnsi="Times New Roman" w:cs="Times New Roman"/>
          <w:sz w:val="28"/>
          <w:szCs w:val="28"/>
        </w:rPr>
        <w:t>оставлению муниципальн</w:t>
      </w:r>
      <w:r w:rsidRPr="009C72E0">
        <w:rPr>
          <w:rFonts w:ascii="Times New Roman" w:hAnsi="Times New Roman" w:cs="Times New Roman"/>
          <w:sz w:val="28"/>
          <w:szCs w:val="28"/>
        </w:rPr>
        <w:t>ой услуги;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перечень необходимых</w:t>
      </w:r>
      <w:r w:rsidR="00FB21DA" w:rsidRPr="009C72E0">
        <w:rPr>
          <w:rFonts w:ascii="Times New Roman" w:hAnsi="Times New Roman" w:cs="Times New Roman"/>
          <w:sz w:val="28"/>
          <w:szCs w:val="28"/>
        </w:rPr>
        <w:t xml:space="preserve"> документов для предоставления муниципальной</w:t>
      </w:r>
      <w:r w:rsidRPr="009C72E0">
        <w:rPr>
          <w:rFonts w:ascii="Times New Roman" w:hAnsi="Times New Roman" w:cs="Times New Roman"/>
          <w:sz w:val="28"/>
          <w:szCs w:val="28"/>
        </w:rPr>
        <w:t xml:space="preserve"> услуги и рекомендации по их оформлению;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информация о графике работы и размещении должностных лиц </w:t>
      </w:r>
      <w:r w:rsidR="00FB21DA"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осуществляющих прием документов;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lastRenderedPageBreak/>
        <w:t xml:space="preserve">график приема заявителей для подачи заявления на получение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1"/>
        <w:rPr>
          <w:rFonts w:ascii="Times New Roman" w:hAnsi="Times New Roman" w:cs="Times New Roman"/>
          <w:sz w:val="28"/>
          <w:szCs w:val="28"/>
        </w:rPr>
      </w:pPr>
      <w:r w:rsidRPr="009C72E0">
        <w:rPr>
          <w:rFonts w:ascii="Times New Roman" w:hAnsi="Times New Roman" w:cs="Times New Roman"/>
          <w:sz w:val="28"/>
          <w:szCs w:val="28"/>
        </w:rPr>
        <w:t xml:space="preserve">2. СТАНДАРТ ПРЕДОСТАВЛЕНИЯ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 xml:space="preserve">2.1. Наименование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2.1.1. </w:t>
      </w:r>
      <w:proofErr w:type="gramStart"/>
      <w:r w:rsidRPr="009C72E0">
        <w:rPr>
          <w:rFonts w:ascii="Times New Roman" w:hAnsi="Times New Roman" w:cs="Times New Roman"/>
          <w:sz w:val="28"/>
          <w:szCs w:val="28"/>
        </w:rPr>
        <w:t xml:space="preserve">Выдача согласия на присоединение объектов дорожного сервиса,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объектов, предназначенных для осуществления дорожной деятельности, объектов дорожного сервиса в отношении автомобильных дорог </w:t>
      </w:r>
      <w:r w:rsidR="00FB21DA"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 находящихся в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собственности.</w:t>
      </w:r>
      <w:proofErr w:type="gramEnd"/>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2.2. Наименование органа,</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предоставляющего</w:t>
      </w:r>
      <w:proofErr w:type="gramEnd"/>
      <w:r w:rsidRPr="009C72E0">
        <w:rPr>
          <w:rFonts w:ascii="Times New Roman" w:hAnsi="Times New Roman" w:cs="Times New Roman"/>
          <w:sz w:val="28"/>
          <w:szCs w:val="28"/>
        </w:rPr>
        <w:t xml:space="preserve"> </w:t>
      </w:r>
      <w:r w:rsidR="00FB21DA" w:rsidRPr="009C72E0">
        <w:rPr>
          <w:rFonts w:ascii="Times New Roman" w:hAnsi="Times New Roman" w:cs="Times New Roman"/>
          <w:sz w:val="28"/>
          <w:szCs w:val="28"/>
        </w:rPr>
        <w:t>муниципальную</w:t>
      </w:r>
      <w:r w:rsidRPr="009C72E0">
        <w:rPr>
          <w:rFonts w:ascii="Times New Roman" w:hAnsi="Times New Roman" w:cs="Times New Roman"/>
          <w:sz w:val="28"/>
          <w:szCs w:val="28"/>
        </w:rPr>
        <w:t xml:space="preserve"> услугу</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2.2.1. </w:t>
      </w:r>
      <w:r w:rsidR="00374FB9" w:rsidRPr="009C72E0">
        <w:rPr>
          <w:rFonts w:ascii="Times New Roman" w:hAnsi="Times New Roman" w:cs="Times New Roman"/>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отдел </w:t>
      </w:r>
      <w:r w:rsidR="00417654" w:rsidRPr="009C72E0">
        <w:rPr>
          <w:rFonts w:ascii="Times New Roman" w:hAnsi="Times New Roman" w:cs="Times New Roman"/>
          <w:sz w:val="28"/>
          <w:szCs w:val="28"/>
        </w:rPr>
        <w:t>архитектуры и градостроительства</w:t>
      </w:r>
      <w:r w:rsidR="00374FB9" w:rsidRPr="009C72E0">
        <w:rPr>
          <w:rFonts w:ascii="Times New Roman" w:hAnsi="Times New Roman" w:cs="Times New Roman"/>
          <w:sz w:val="28"/>
          <w:szCs w:val="28"/>
        </w:rPr>
        <w:t xml:space="preserve"> </w:t>
      </w:r>
      <w:r w:rsidR="00417654" w:rsidRPr="009C72E0">
        <w:rPr>
          <w:rFonts w:ascii="Times New Roman" w:hAnsi="Times New Roman" w:cs="Times New Roman"/>
          <w:sz w:val="28"/>
          <w:szCs w:val="28"/>
        </w:rPr>
        <w:t>администрации Белоглинского сельского поселения Белоглинского муниципального района Краснодарского края</w:t>
      </w:r>
      <w:r w:rsidR="00374FB9" w:rsidRPr="009C72E0">
        <w:rPr>
          <w:rFonts w:ascii="Times New Roman" w:hAnsi="Times New Roman" w:cs="Times New Roman"/>
          <w:sz w:val="28"/>
          <w:szCs w:val="28"/>
        </w:rPr>
        <w:t xml:space="preserve"> (далее - Уполномоченный орган).</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Запрещается требовать от заявителей осуществление действий, в том числе согласований, необходимых для получения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и связанных с обращением в иные </w:t>
      </w:r>
      <w:r w:rsidR="00FB21DA" w:rsidRPr="009C72E0">
        <w:rPr>
          <w:rFonts w:ascii="Times New Roman" w:hAnsi="Times New Roman" w:cs="Times New Roman"/>
          <w:sz w:val="28"/>
          <w:szCs w:val="28"/>
        </w:rPr>
        <w:t>муниципальные</w:t>
      </w:r>
      <w:r w:rsidRPr="009C72E0">
        <w:rPr>
          <w:rFonts w:ascii="Times New Roman" w:hAnsi="Times New Roman" w:cs="Times New Roman"/>
          <w:sz w:val="28"/>
          <w:szCs w:val="28"/>
        </w:rPr>
        <w:t xml:space="preserve">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FB21DA" w:rsidRPr="009C72E0">
        <w:rPr>
          <w:rFonts w:ascii="Times New Roman" w:hAnsi="Times New Roman" w:cs="Times New Roman"/>
          <w:sz w:val="28"/>
          <w:szCs w:val="28"/>
        </w:rPr>
        <w:t xml:space="preserve">муниципальных </w:t>
      </w:r>
      <w:r w:rsidRPr="009C72E0">
        <w:rPr>
          <w:rFonts w:ascii="Times New Roman" w:hAnsi="Times New Roman" w:cs="Times New Roman"/>
          <w:sz w:val="28"/>
          <w:szCs w:val="28"/>
        </w:rPr>
        <w:t>услуг, утвержденный нормативным правовым актом.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предоставлении </w:t>
      </w:r>
      <w:r w:rsidR="00EC3648"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участвуют МФЦ.</w:t>
      </w:r>
    </w:p>
    <w:p w:rsidR="00974777" w:rsidRPr="009C72E0" w:rsidRDefault="00FB21DA"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процессе предоставления муниципальной</w:t>
      </w:r>
      <w:r w:rsidR="00974777" w:rsidRPr="009C72E0">
        <w:rPr>
          <w:rFonts w:ascii="Times New Roman" w:hAnsi="Times New Roman" w:cs="Times New Roman"/>
          <w:sz w:val="28"/>
          <w:szCs w:val="28"/>
        </w:rPr>
        <w:t xml:space="preserve"> услуги </w:t>
      </w:r>
      <w:r w:rsidRPr="009C72E0">
        <w:rPr>
          <w:rFonts w:ascii="Times New Roman" w:hAnsi="Times New Roman" w:cs="Times New Roman"/>
          <w:sz w:val="28"/>
          <w:szCs w:val="28"/>
        </w:rPr>
        <w:t>уполномоченный орган</w:t>
      </w:r>
      <w:r w:rsidR="00974777" w:rsidRPr="009C72E0">
        <w:rPr>
          <w:rFonts w:ascii="Times New Roman" w:hAnsi="Times New Roman" w:cs="Times New Roman"/>
          <w:sz w:val="28"/>
          <w:szCs w:val="28"/>
        </w:rPr>
        <w:t xml:space="preserve"> осуществляет межведомственное взаимодействие с Федеральной налоговой службой.</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2.3. Описание результата предоставления</w:t>
      </w:r>
    </w:p>
    <w:p w:rsidR="00974777" w:rsidRPr="009C72E0" w:rsidRDefault="00EC3648"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w:t>
      </w:r>
      <w:r w:rsidR="00974777" w:rsidRPr="009C72E0">
        <w:rPr>
          <w:rFonts w:ascii="Times New Roman" w:hAnsi="Times New Roman" w:cs="Times New Roman"/>
          <w:sz w:val="28"/>
          <w:szCs w:val="28"/>
        </w:rPr>
        <w:t xml:space="preserve">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2.3.1. Результатом предоставления </w:t>
      </w:r>
      <w:r w:rsidR="00FB21DA"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является:</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выдача согласия с соответствующими техническими условиями на строительство, реконструкцию, капитальный ремонт, ремонт пересечений и примыканий, в том числе реконструкцию, капитальный ремонт и ремонт примыканий объектов дорожного сервиса, строительство, реконструкцию в границах придорожных полос объектов капитального строительства, </w:t>
      </w:r>
      <w:r w:rsidRPr="009C72E0">
        <w:rPr>
          <w:rFonts w:ascii="Times New Roman" w:hAnsi="Times New Roman" w:cs="Times New Roman"/>
          <w:sz w:val="28"/>
          <w:szCs w:val="28"/>
        </w:rPr>
        <w:lastRenderedPageBreak/>
        <w:t xml:space="preserve">объектов, предназначенных для осуществления дорожной деятельности, объектов дорожного сервиса в отношении автомобильных дорог </w:t>
      </w:r>
      <w:r w:rsidR="00FB21DA"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 находящихся в </w:t>
      </w:r>
      <w:r w:rsidR="00FB21DA" w:rsidRPr="009C72E0">
        <w:rPr>
          <w:rFonts w:ascii="Times New Roman" w:hAnsi="Times New Roman" w:cs="Times New Roman"/>
          <w:sz w:val="28"/>
          <w:szCs w:val="28"/>
        </w:rPr>
        <w:t xml:space="preserve">муниципальной </w:t>
      </w:r>
      <w:r w:rsidRPr="009C72E0">
        <w:rPr>
          <w:rFonts w:ascii="Times New Roman" w:hAnsi="Times New Roman" w:cs="Times New Roman"/>
          <w:sz w:val="28"/>
          <w:szCs w:val="28"/>
        </w:rPr>
        <w:t>собственности Краснодарского края (далее - согласие с</w:t>
      </w:r>
      <w:proofErr w:type="gramEnd"/>
      <w:r w:rsidRPr="009C72E0">
        <w:rPr>
          <w:rFonts w:ascii="Times New Roman" w:hAnsi="Times New Roman" w:cs="Times New Roman"/>
          <w:sz w:val="28"/>
          <w:szCs w:val="28"/>
        </w:rPr>
        <w:t xml:space="preserve"> соответствующими техническими условиями);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выдача согласия на присоединение объекта дорожного сервиса;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отказ в выдаче согласия.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Результаты предоставления </w:t>
      </w:r>
      <w:r w:rsidR="00EC364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по экстерриториальному принципу в виде электронных документов и (или) электронных образов документов заверяются уполномоченными должностными лицами </w:t>
      </w:r>
      <w:r w:rsidR="00EC3648"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Для получения результата предоставления </w:t>
      </w:r>
      <w:r w:rsidR="00EC3648"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на бумажном носителе заявитель имеет право обратиться непосредственно в</w:t>
      </w:r>
      <w:r w:rsidR="00EC3648" w:rsidRPr="009C72E0">
        <w:rPr>
          <w:rFonts w:ascii="Times New Roman" w:hAnsi="Times New Roman" w:cs="Times New Roman"/>
          <w:sz w:val="28"/>
          <w:szCs w:val="28"/>
        </w:rPr>
        <w:t xml:space="preserve"> уполномоченный орган</w:t>
      </w:r>
      <w:r w:rsidRPr="009C72E0">
        <w:rPr>
          <w:rFonts w:ascii="Times New Roman" w:hAnsi="Times New Roman" w:cs="Times New Roman"/>
          <w:sz w:val="28"/>
          <w:szCs w:val="28"/>
        </w:rPr>
        <w:t>.</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 xml:space="preserve">2.4. Срок предоставления </w:t>
      </w:r>
      <w:r w:rsidR="00EC364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том числе с учетом необходимости обращения в организации,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участвующие в предоставлении </w:t>
      </w:r>
      <w:r w:rsidR="00EC364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срок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приостановления предоставления </w:t>
      </w:r>
      <w:r w:rsidR="00EC3648" w:rsidRPr="009C72E0">
        <w:rPr>
          <w:rFonts w:ascii="Times New Roman" w:hAnsi="Times New Roman" w:cs="Times New Roman"/>
          <w:sz w:val="28"/>
          <w:szCs w:val="28"/>
        </w:rPr>
        <w:t xml:space="preserve">муниципальной услуги </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случае</w:t>
      </w:r>
      <w:proofErr w:type="gramStart"/>
      <w:r w:rsidRPr="009C72E0">
        <w:rPr>
          <w:rFonts w:ascii="Times New Roman" w:hAnsi="Times New Roman" w:cs="Times New Roman"/>
          <w:sz w:val="28"/>
          <w:szCs w:val="28"/>
        </w:rPr>
        <w:t>,</w:t>
      </w:r>
      <w:proofErr w:type="gramEnd"/>
      <w:r w:rsidRPr="009C72E0">
        <w:rPr>
          <w:rFonts w:ascii="Times New Roman" w:hAnsi="Times New Roman" w:cs="Times New Roman"/>
          <w:sz w:val="28"/>
          <w:szCs w:val="28"/>
        </w:rPr>
        <w:t xml:space="preserve"> если возможность приостановления предусмотрена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законодательством Российской Федерации, срок выдачи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(направления) документов, являющихся результатом</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предоставления </w:t>
      </w:r>
      <w:r w:rsidR="00EC3648"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2.4.1. Поступившее в </w:t>
      </w:r>
      <w:r w:rsidR="00EC3648"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заявление рассматривается в срок не более 30 дней со дня регистрации.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Срок рассмотрения заявления исчисляется в календарных днях. Если окончание срока рассмотрения заявления приходится на нерабочий или праздничный день, то заявление подлежит рассмотрению не позднее последнего рабочего дня, предшествующего нерабочему.</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2.4.2. При необходимости дополнительной проверки мест размещения объектов капитального строительства, объектов, предназначенных для осуществления дорожной деятельности, объектов дорожного сервиса, а также пересечений и примыканий </w:t>
      </w:r>
      <w:r w:rsidR="002E50B4"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продлевает рассмотрение заявления на срок до 30 дней, уведомив об этом заявителя соответствующим письмом.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2.4.3. Срок устранения причин, послуживших основанием для отказа в предоставлении </w:t>
      </w:r>
      <w:r w:rsidR="002E50B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не входит в установленный настоящим регламентом срок предоставления </w:t>
      </w:r>
      <w:r w:rsidR="002E50B4"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2.5. Нормативные правовые акты,</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регулирующие предоставление </w:t>
      </w:r>
      <w:r w:rsidR="002E50B4" w:rsidRPr="009C72E0">
        <w:rPr>
          <w:rFonts w:ascii="Times New Roman" w:hAnsi="Times New Roman" w:cs="Times New Roman"/>
          <w:sz w:val="28"/>
          <w:szCs w:val="28"/>
        </w:rPr>
        <w:t>муниципальной услуги</w:t>
      </w:r>
      <w:proofErr w:type="gramEnd"/>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2.5.1. </w:t>
      </w:r>
      <w:r w:rsidR="00374FB9" w:rsidRPr="009C72E0">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374FB9" w:rsidRPr="009C72E0">
        <w:rPr>
          <w:rFonts w:ascii="Times New Roman" w:hAnsi="Times New Roman" w:cs="Times New Roman"/>
          <w:sz w:val="28"/>
          <w:szCs w:val="28"/>
        </w:rPr>
        <w:lastRenderedPageBreak/>
        <w:t xml:space="preserve">администрации </w:t>
      </w:r>
      <w:r w:rsidR="00417654" w:rsidRPr="009C72E0">
        <w:rPr>
          <w:rFonts w:ascii="Times New Roman" w:hAnsi="Times New Roman" w:cs="Times New Roman"/>
          <w:sz w:val="28"/>
          <w:szCs w:val="28"/>
        </w:rPr>
        <w:t>Белоглинского сельского поселения Белоглинского муниципального района Краснодарского края</w:t>
      </w:r>
      <w:r w:rsidR="00374FB9" w:rsidRPr="009C72E0">
        <w:rPr>
          <w:rFonts w:ascii="Times New Roman" w:hAnsi="Times New Roman" w:cs="Times New Roman"/>
          <w:sz w:val="28"/>
          <w:szCs w:val="28"/>
        </w:rPr>
        <w:t>, Едином портале, Региональном портале</w:t>
      </w:r>
      <w:r w:rsidRPr="009C72E0">
        <w:rPr>
          <w:rFonts w:ascii="Times New Roman" w:hAnsi="Times New Roman" w:cs="Times New Roman"/>
          <w:sz w:val="28"/>
          <w:szCs w:val="28"/>
        </w:rPr>
        <w:t>.</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bookmarkStart w:id="1" w:name="P161"/>
      <w:bookmarkEnd w:id="1"/>
      <w:r w:rsidRPr="009C72E0">
        <w:rPr>
          <w:rFonts w:ascii="Times New Roman" w:hAnsi="Times New Roman" w:cs="Times New Roman"/>
          <w:sz w:val="28"/>
          <w:szCs w:val="28"/>
        </w:rPr>
        <w:t>2.6. Исчерпывающий перечень документов,</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необходимых</w:t>
      </w:r>
      <w:proofErr w:type="gramEnd"/>
      <w:r w:rsidRPr="009C72E0">
        <w:rPr>
          <w:rFonts w:ascii="Times New Roman" w:hAnsi="Times New Roman" w:cs="Times New Roman"/>
          <w:sz w:val="28"/>
          <w:szCs w:val="28"/>
        </w:rPr>
        <w:t xml:space="preserve"> в соответствии с нормативными правовыми актами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для предоставления </w:t>
      </w:r>
      <w:r w:rsidR="002E50B4"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и услуг, которые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являются необходимыми и обязательными для предоставления</w:t>
      </w:r>
    </w:p>
    <w:p w:rsidR="00974777" w:rsidRPr="009C72E0" w:rsidRDefault="002E50B4"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подлежащих представлению заявителем,</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способы их получения заявителем, в том числе в </w:t>
      </w:r>
      <w:proofErr w:type="gramStart"/>
      <w:r w:rsidRPr="009C72E0">
        <w:rPr>
          <w:rFonts w:ascii="Times New Roman" w:hAnsi="Times New Roman" w:cs="Times New Roman"/>
          <w:sz w:val="28"/>
          <w:szCs w:val="28"/>
        </w:rPr>
        <w:t>электронной</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форме, порядок их представления</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bookmarkStart w:id="2" w:name="P171"/>
      <w:bookmarkEnd w:id="2"/>
      <w:r w:rsidRPr="009C72E0">
        <w:rPr>
          <w:rFonts w:ascii="Times New Roman" w:hAnsi="Times New Roman" w:cs="Times New Roman"/>
          <w:sz w:val="28"/>
          <w:szCs w:val="28"/>
        </w:rPr>
        <w:t xml:space="preserve">2.6.1. </w:t>
      </w:r>
      <w:proofErr w:type="gramStart"/>
      <w:r w:rsidRPr="009C72E0">
        <w:rPr>
          <w:rFonts w:ascii="Times New Roman" w:hAnsi="Times New Roman" w:cs="Times New Roman"/>
          <w:sz w:val="28"/>
          <w:szCs w:val="28"/>
        </w:rPr>
        <w:t xml:space="preserve">Для получения </w:t>
      </w:r>
      <w:r w:rsidR="002E50B4"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заявителю необходимо подать в </w:t>
      </w:r>
      <w:r w:rsidR="002E50B4"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w:t>
      </w:r>
      <w:hyperlink w:anchor="P840">
        <w:r w:rsidRPr="009C72E0">
          <w:rPr>
            <w:rFonts w:ascii="Times New Roman" w:hAnsi="Times New Roman" w:cs="Times New Roman"/>
            <w:sz w:val="28"/>
            <w:szCs w:val="28"/>
          </w:rPr>
          <w:t>заявление</w:t>
        </w:r>
      </w:hyperlink>
      <w:r w:rsidRPr="009C72E0">
        <w:rPr>
          <w:rFonts w:ascii="Times New Roman" w:hAnsi="Times New Roman" w:cs="Times New Roman"/>
          <w:sz w:val="28"/>
          <w:szCs w:val="28"/>
        </w:rPr>
        <w:t xml:space="preserve"> о выдаче согласия с соответствующими техническими условиями в соответствии</w:t>
      </w:r>
      <w:proofErr w:type="gramEnd"/>
      <w:r w:rsidRPr="009C72E0">
        <w:rPr>
          <w:rFonts w:ascii="Times New Roman" w:hAnsi="Times New Roman" w:cs="Times New Roman"/>
          <w:sz w:val="28"/>
          <w:szCs w:val="28"/>
        </w:rPr>
        <w:t xml:space="preserve"> с приложением N 1 к настоящему Регламенту.</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Заявление заполняется от руки, либо с применением технических средств на русском языке. При заполнении заявления не допускается использование сокращений слов и аббревиатур. Заявление заверяется подписью. Не допускается заполнение заявления карандашом.</w:t>
      </w:r>
    </w:p>
    <w:p w:rsidR="00974777" w:rsidRPr="009C72E0" w:rsidRDefault="00974777" w:rsidP="00157D5B">
      <w:pPr>
        <w:pStyle w:val="ConsPlusNormal"/>
        <w:ind w:firstLine="540"/>
        <w:jc w:val="both"/>
        <w:rPr>
          <w:rFonts w:ascii="Times New Roman" w:hAnsi="Times New Roman" w:cs="Times New Roman"/>
          <w:sz w:val="28"/>
          <w:szCs w:val="28"/>
        </w:rPr>
      </w:pPr>
      <w:bookmarkStart w:id="3" w:name="P173"/>
      <w:bookmarkEnd w:id="3"/>
      <w:r w:rsidRPr="009C72E0">
        <w:rPr>
          <w:rFonts w:ascii="Times New Roman" w:hAnsi="Times New Roman" w:cs="Times New Roman"/>
          <w:sz w:val="28"/>
          <w:szCs w:val="28"/>
        </w:rPr>
        <w:t>2.6.2. В заявлении указывается:</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для юридического лица - полное и сокращенное наименование, организационно-правовая форма заявителя, его идентификационный номер налогоплательщика, основной государственный регистрационный номер, юридический, фактический и почтовый адрес, фамилия, имя, отчество (при наличии) руководителя;</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для физического лица - фамилия, имя, отчество (при наличии) заявителя, его место регистрации, фактический адрес места жительства и почтовый адрес, паспортные данные;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контактный телефон (телефоны), адрес электронной почты (при наличии);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вид работ (присоединение, размещение, строительство, реконструкция, капитальный ремонт, ремонт);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наименование объекта (объект капитального строительства, объект, предназначенный для осуществления дорожной деятельности, объект дорожного сервиса), размещаемого в границах придорожной полосы, или автомобильной дороги (пересечения, примыкания);</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наименование присоединяемого (ранее присоединенного) объекта дорожного сервиса в соответствии со </w:t>
      </w:r>
      <w:hyperlink r:id="rId10">
        <w:r w:rsidRPr="009C72E0">
          <w:rPr>
            <w:rFonts w:ascii="Times New Roman" w:hAnsi="Times New Roman" w:cs="Times New Roman"/>
            <w:sz w:val="28"/>
            <w:szCs w:val="28"/>
          </w:rPr>
          <w:t>статьей 3</w:t>
        </w:r>
      </w:hyperlink>
      <w:r w:rsidRPr="009C72E0">
        <w:rPr>
          <w:rFonts w:ascii="Times New Roman" w:hAnsi="Times New Roman" w:cs="Times New Roman"/>
          <w:sz w:val="28"/>
          <w:szCs w:val="28"/>
        </w:rPr>
        <w:t xml:space="preserve"> Федерального закона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(автозаправочная станция, автостанция, автовокзал, гостиница, кемпинг, мотель, пункт общественного питания, станция технического обслуживания, подобный объект) или место </w:t>
      </w:r>
      <w:r w:rsidRPr="009C72E0">
        <w:rPr>
          <w:rFonts w:ascii="Times New Roman" w:hAnsi="Times New Roman" w:cs="Times New Roman"/>
          <w:sz w:val="28"/>
          <w:szCs w:val="28"/>
        </w:rPr>
        <w:lastRenderedPageBreak/>
        <w:t>отдыха, стоянка транспортных</w:t>
      </w:r>
      <w:proofErr w:type="gramEnd"/>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средств, необходимые для функционирования объекта дорожного сервиса);</w:t>
      </w:r>
      <w:proofErr w:type="gramEnd"/>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характеристики объекта дорожного сервиса (торговая площадь, количество торговых (для рынков), посадочных (для пунктов общественного питания), спальных (для гостиниц, мотелей) мест, постов (для станций технического обслуживания и моечных пунктов);</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наименование автомобильной дороги в соответствии с </w:t>
      </w:r>
      <w:r w:rsidR="002E50B4" w:rsidRPr="009C72E0">
        <w:rPr>
          <w:rFonts w:ascii="Times New Roman" w:hAnsi="Times New Roman" w:cs="Times New Roman"/>
          <w:sz w:val="28"/>
          <w:szCs w:val="28"/>
        </w:rPr>
        <w:t>перечнем</w:t>
      </w:r>
      <w:r w:rsidRPr="009C72E0">
        <w:rPr>
          <w:rFonts w:ascii="Times New Roman" w:hAnsi="Times New Roman" w:cs="Times New Roman"/>
          <w:sz w:val="28"/>
          <w:szCs w:val="28"/>
        </w:rPr>
        <w:t xml:space="preserve"> автомобильных дорог </w:t>
      </w:r>
      <w:r w:rsidR="002E50B4" w:rsidRPr="009C72E0">
        <w:rPr>
          <w:rFonts w:ascii="Times New Roman" w:hAnsi="Times New Roman" w:cs="Times New Roman"/>
          <w:sz w:val="28"/>
          <w:szCs w:val="28"/>
        </w:rPr>
        <w:t>местного значения</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точная километровая привязка в формате </w:t>
      </w:r>
      <w:proofErr w:type="gramStart"/>
      <w:r w:rsidRPr="009C72E0">
        <w:rPr>
          <w:rFonts w:ascii="Times New Roman" w:hAnsi="Times New Roman" w:cs="Times New Roman"/>
          <w:sz w:val="28"/>
          <w:szCs w:val="28"/>
        </w:rPr>
        <w:t>км</w:t>
      </w:r>
      <w:proofErr w:type="gramEnd"/>
      <w:r w:rsidRPr="009C72E0">
        <w:rPr>
          <w:rFonts w:ascii="Times New Roman" w:hAnsi="Times New Roman" w:cs="Times New Roman"/>
          <w:sz w:val="28"/>
          <w:szCs w:val="28"/>
        </w:rPr>
        <w:t xml:space="preserve"> + м и расположение (вдоль слева/справа) размещаемого (размещенного) объекта, места пересечения или примыкания автомобильной дороги по титулу автомобильной дороги </w:t>
      </w:r>
      <w:r w:rsidR="002E50B4"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желаемый способ получения результата предоставления </w:t>
      </w:r>
      <w:r w:rsidR="002E50B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bookmarkStart w:id="4" w:name="P185"/>
      <w:bookmarkEnd w:id="4"/>
      <w:r w:rsidRPr="009C72E0">
        <w:rPr>
          <w:rFonts w:ascii="Times New Roman" w:hAnsi="Times New Roman" w:cs="Times New Roman"/>
          <w:sz w:val="28"/>
          <w:szCs w:val="28"/>
        </w:rPr>
        <w:t>2.6.3. К заявлению прилагаются: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копия документа, удостоверяющего личность заявителя (законного представителя заявителя);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копия документа, подтверждающего полномочия лица, подписавшего заявление и (или) обратившегося в </w:t>
      </w:r>
      <w:r w:rsidR="002E50B4"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(в случае обращения через законного представителя);</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инженерно-топографический план земельного участка в масштабе 1:500 (1:200) или 1:1000, составленный не ранее двух лет до даты обращения, с высотными отметками и нанесенным на него элементным составом автомобильной дороги и плановым положением размещаемого (размещенного) объекта и подъездных путей к нему, пересечения или примыкания с привязкой места размещения вдоль автомобильной дороги </w:t>
      </w:r>
      <w:r w:rsidR="002E50B4" w:rsidRPr="009C72E0">
        <w:rPr>
          <w:rFonts w:ascii="Times New Roman" w:hAnsi="Times New Roman" w:cs="Times New Roman"/>
          <w:sz w:val="28"/>
          <w:szCs w:val="28"/>
        </w:rPr>
        <w:t xml:space="preserve">местного </w:t>
      </w:r>
      <w:r w:rsidRPr="009C72E0">
        <w:rPr>
          <w:rFonts w:ascii="Times New Roman" w:hAnsi="Times New Roman" w:cs="Times New Roman"/>
          <w:sz w:val="28"/>
          <w:szCs w:val="28"/>
        </w:rPr>
        <w:t>значения к существующему километражу на бумажном</w:t>
      </w:r>
      <w:proofErr w:type="gramEnd"/>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носителе</w:t>
      </w:r>
      <w:proofErr w:type="gramEnd"/>
      <w:r w:rsidRPr="009C72E0">
        <w:rPr>
          <w:rFonts w:ascii="Times New Roman" w:hAnsi="Times New Roman" w:cs="Times New Roman"/>
          <w:sz w:val="28"/>
          <w:szCs w:val="28"/>
        </w:rPr>
        <w:t>, заверенном исполнителем.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Инженерно-топографический план выполняется в соответствии с требованиями нормативных документов к инженерным изысканиям для строительства автомобильных дорог и инженерных коммуникаций. Не допускается выполнение инженерно-топографического плана карандашом.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2.6.4. </w:t>
      </w:r>
      <w:proofErr w:type="gramStart"/>
      <w:r w:rsidRPr="009C72E0">
        <w:rPr>
          <w:rFonts w:ascii="Times New Roman" w:hAnsi="Times New Roman" w:cs="Times New Roman"/>
          <w:sz w:val="28"/>
          <w:szCs w:val="28"/>
        </w:rPr>
        <w:t xml:space="preserve">Не допускается подача заявления и прилагаемых к нему документов, необходимых для получения </w:t>
      </w:r>
      <w:r w:rsidR="002E50B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путем направления их в адрес </w:t>
      </w:r>
      <w:r w:rsidR="002E50B4"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посредством факсимильной и электронной связи, за исключением случаев обращения с заявлением и прилагаемыми документами в форме электронных документов, подписанных в соответствии с требованиями Федеральных законов от 27 июля 2010 года </w:t>
      </w:r>
      <w:hyperlink r:id="rId11">
        <w:r w:rsidRPr="009C72E0">
          <w:rPr>
            <w:rFonts w:ascii="Times New Roman" w:hAnsi="Times New Roman" w:cs="Times New Roman"/>
            <w:sz w:val="28"/>
            <w:szCs w:val="28"/>
          </w:rPr>
          <w:t>N 210-ФЗ</w:t>
        </w:r>
      </w:hyperlink>
      <w:r w:rsidRPr="009C72E0">
        <w:rPr>
          <w:rFonts w:ascii="Times New Roman" w:hAnsi="Times New Roman" w:cs="Times New Roman"/>
          <w:sz w:val="28"/>
          <w:szCs w:val="28"/>
        </w:rPr>
        <w:t xml:space="preserve"> "Об организации предоставления государственных и муниципальных услуг</w:t>
      </w:r>
      <w:proofErr w:type="gramEnd"/>
      <w:r w:rsidRPr="009C72E0">
        <w:rPr>
          <w:rFonts w:ascii="Times New Roman" w:hAnsi="Times New Roman" w:cs="Times New Roman"/>
          <w:sz w:val="28"/>
          <w:szCs w:val="28"/>
        </w:rPr>
        <w:t xml:space="preserve">", от 6 апреля 2011 года </w:t>
      </w:r>
      <w:hyperlink r:id="rId12">
        <w:r w:rsidRPr="009C72E0">
          <w:rPr>
            <w:rFonts w:ascii="Times New Roman" w:hAnsi="Times New Roman" w:cs="Times New Roman"/>
            <w:sz w:val="28"/>
            <w:szCs w:val="28"/>
          </w:rPr>
          <w:t>N 63-ФЗ</w:t>
        </w:r>
      </w:hyperlink>
      <w:r w:rsidRPr="009C72E0">
        <w:rPr>
          <w:rFonts w:ascii="Times New Roman" w:hAnsi="Times New Roman" w:cs="Times New Roman"/>
          <w:sz w:val="28"/>
          <w:szCs w:val="28"/>
        </w:rPr>
        <w:t xml:space="preserve"> "Об электронной подписи" и </w:t>
      </w:r>
      <w:hyperlink r:id="rId13">
        <w:r w:rsidRPr="009C72E0">
          <w:rPr>
            <w:rFonts w:ascii="Times New Roman" w:hAnsi="Times New Roman" w:cs="Times New Roman"/>
            <w:sz w:val="28"/>
            <w:szCs w:val="28"/>
          </w:rPr>
          <w:t>Постановления</w:t>
        </w:r>
      </w:hyperlink>
      <w:r w:rsidRPr="009C72E0">
        <w:rPr>
          <w:rFonts w:ascii="Times New Roman" w:hAnsi="Times New Roman" w:cs="Times New Roman"/>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Заявления и прилагаемые к нему документы, поступившие по </w:t>
      </w:r>
      <w:r w:rsidRPr="009C72E0">
        <w:rPr>
          <w:rFonts w:ascii="Times New Roman" w:hAnsi="Times New Roman" w:cs="Times New Roman"/>
          <w:sz w:val="28"/>
          <w:szCs w:val="28"/>
        </w:rPr>
        <w:lastRenderedPageBreak/>
        <w:t xml:space="preserve">факсимильной связи и электронной почте, за исключением случаев обращения с заявлением и прилагаемыми документами через Портал в форме электронных документов, подписанных усиленной квалифицированной электронной подписью, передаются на регистрацию сотрудникам </w:t>
      </w:r>
      <w:r w:rsidR="002E50B4"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ответственным за регистрацию поступающей в </w:t>
      </w:r>
      <w:r w:rsidR="002E50B4"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служебной корреспонденции, и дальнейшая работа с ними ведется в соответствии с Федеральным </w:t>
      </w:r>
      <w:hyperlink r:id="rId14">
        <w:r w:rsidRPr="009C72E0">
          <w:rPr>
            <w:rFonts w:ascii="Times New Roman" w:hAnsi="Times New Roman" w:cs="Times New Roman"/>
            <w:sz w:val="28"/>
            <w:szCs w:val="28"/>
          </w:rPr>
          <w:t>законом</w:t>
        </w:r>
      </w:hyperlink>
      <w:r w:rsidRPr="009C72E0">
        <w:rPr>
          <w:rFonts w:ascii="Times New Roman" w:hAnsi="Times New Roman" w:cs="Times New Roman"/>
          <w:sz w:val="28"/>
          <w:szCs w:val="28"/>
        </w:rPr>
        <w:t xml:space="preserve"> от</w:t>
      </w:r>
      <w:proofErr w:type="gramEnd"/>
      <w:r w:rsidRPr="009C72E0">
        <w:rPr>
          <w:rFonts w:ascii="Times New Roman" w:hAnsi="Times New Roman" w:cs="Times New Roman"/>
          <w:sz w:val="28"/>
          <w:szCs w:val="28"/>
        </w:rPr>
        <w:t xml:space="preserve"> 2 мая 2006 года N 59-ФЗ "О порядке рассмотрения обращений граждан Российской Федерации".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2.7. Исчерпывающий перечень документов,</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необходимых</w:t>
      </w:r>
      <w:proofErr w:type="gramEnd"/>
      <w:r w:rsidRPr="009C72E0">
        <w:rPr>
          <w:rFonts w:ascii="Times New Roman" w:hAnsi="Times New Roman" w:cs="Times New Roman"/>
          <w:sz w:val="28"/>
          <w:szCs w:val="28"/>
        </w:rPr>
        <w:t xml:space="preserve"> в соответствии с нормативными правовыми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актами для предоставления </w:t>
      </w:r>
      <w:r w:rsidR="002E50B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которые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находятся в распоряжении органов</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местного самоуправления и иных органов, участвующих </w:t>
      </w:r>
      <w:proofErr w:type="gramStart"/>
      <w:r w:rsidRPr="009C72E0">
        <w:rPr>
          <w:rFonts w:ascii="Times New Roman" w:hAnsi="Times New Roman" w:cs="Times New Roman"/>
          <w:sz w:val="28"/>
          <w:szCs w:val="28"/>
        </w:rPr>
        <w:t>в</w:t>
      </w:r>
      <w:proofErr w:type="gramEnd"/>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предоставлении</w:t>
      </w:r>
      <w:proofErr w:type="gramEnd"/>
      <w:r w:rsidRPr="009C72E0">
        <w:rPr>
          <w:rFonts w:ascii="Times New Roman" w:hAnsi="Times New Roman" w:cs="Times New Roman"/>
          <w:sz w:val="28"/>
          <w:szCs w:val="28"/>
        </w:rPr>
        <w:t xml:space="preserve"> муниципальных услуг, 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которые заявитель вправе представить, а также способы их</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получения заявителями, в том числе в электронной форме,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порядок их предоставления</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2.7.1. Для заявителей - юридических лиц: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выписка из Единого государственного реестра юридических лиц.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2.7.2. Для заявителей - индивидуальных предпринимателей: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выписка из Единого государственного реестра индивидуальных предпринимателей.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2.7.3. Если заявителем по собственной инициативе вышеперечисленные документы не представлены, в соответствии с Федеральным </w:t>
      </w:r>
      <w:hyperlink r:id="rId15">
        <w:r w:rsidRPr="009C72E0">
          <w:rPr>
            <w:rFonts w:ascii="Times New Roman" w:hAnsi="Times New Roman" w:cs="Times New Roman"/>
            <w:sz w:val="28"/>
            <w:szCs w:val="28"/>
          </w:rPr>
          <w:t>законом</w:t>
        </w:r>
      </w:hyperlink>
      <w:r w:rsidRPr="009C72E0">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w:t>
      </w:r>
      <w:r w:rsidR="00495CF2"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получает документы самостоятельно в порядке межведомственного взаимодействия при предоставлении </w:t>
      </w:r>
      <w:r w:rsidR="00495CF2" w:rsidRPr="009C72E0">
        <w:rPr>
          <w:rFonts w:ascii="Times New Roman" w:hAnsi="Times New Roman" w:cs="Times New Roman"/>
          <w:sz w:val="28"/>
          <w:szCs w:val="28"/>
        </w:rPr>
        <w:t>муниципальных</w:t>
      </w:r>
      <w:r w:rsidRPr="009C72E0">
        <w:rPr>
          <w:rFonts w:ascii="Times New Roman" w:hAnsi="Times New Roman" w:cs="Times New Roman"/>
          <w:sz w:val="28"/>
          <w:szCs w:val="28"/>
        </w:rPr>
        <w:t xml:space="preserve"> услуг в Краснодарском крае.</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2.8. Указание на запрет требовать от заявителя</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2.8.1. </w:t>
      </w:r>
      <w:r w:rsidR="00495CF2"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не вправе требовать от заявителей: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w:t>
      </w:r>
      <w:r w:rsidR="00495CF2"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предоставляющ</w:t>
      </w:r>
      <w:r w:rsidR="00495CF2" w:rsidRPr="009C72E0">
        <w:rPr>
          <w:rFonts w:ascii="Times New Roman" w:hAnsi="Times New Roman" w:cs="Times New Roman"/>
          <w:sz w:val="28"/>
          <w:szCs w:val="28"/>
        </w:rPr>
        <w:t>его</w:t>
      </w:r>
      <w:r w:rsidRPr="009C72E0">
        <w:rPr>
          <w:rFonts w:ascii="Times New Roman" w:hAnsi="Times New Roman" w:cs="Times New Roman"/>
          <w:sz w:val="28"/>
          <w:szCs w:val="28"/>
        </w:rPr>
        <w:t xml:space="preserve"> </w:t>
      </w:r>
      <w:r w:rsidR="00495CF2" w:rsidRPr="009C72E0">
        <w:rPr>
          <w:rFonts w:ascii="Times New Roman" w:hAnsi="Times New Roman" w:cs="Times New Roman"/>
          <w:sz w:val="28"/>
          <w:szCs w:val="28"/>
        </w:rPr>
        <w:t>муниципальную услугу</w:t>
      </w:r>
      <w:r w:rsidRPr="009C72E0">
        <w:rPr>
          <w:rFonts w:ascii="Times New Roman" w:hAnsi="Times New Roman" w:cs="Times New Roman"/>
          <w:sz w:val="28"/>
          <w:szCs w:val="28"/>
        </w:rPr>
        <w:t xml:space="preserve">, иных органов местного </w:t>
      </w:r>
      <w:r w:rsidRPr="009C72E0">
        <w:rPr>
          <w:rFonts w:ascii="Times New Roman" w:hAnsi="Times New Roman" w:cs="Times New Roman"/>
          <w:sz w:val="28"/>
          <w:szCs w:val="28"/>
        </w:rPr>
        <w:lastRenderedPageBreak/>
        <w:t xml:space="preserve">самоуправления и (или) подведомственных государственным органам и органам местного самоуправления организаций, участвующих в предоставлении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 исключением документов, указанных в </w:t>
      </w:r>
      <w:hyperlink r:id="rId16">
        <w:r w:rsidRPr="009C72E0">
          <w:rPr>
            <w:rFonts w:ascii="Times New Roman" w:hAnsi="Times New Roman" w:cs="Times New Roman"/>
            <w:sz w:val="28"/>
            <w:szCs w:val="28"/>
          </w:rPr>
          <w:t>части 6 статьи 7</w:t>
        </w:r>
      </w:hyperlink>
      <w:r w:rsidRPr="009C72E0">
        <w:rPr>
          <w:rFonts w:ascii="Times New Roman" w:hAnsi="Times New Roman" w:cs="Times New Roman"/>
          <w:sz w:val="28"/>
          <w:szCs w:val="28"/>
        </w:rPr>
        <w:t xml:space="preserve"> Федерального</w:t>
      </w:r>
      <w:proofErr w:type="gramEnd"/>
      <w:r w:rsidRPr="009C72E0">
        <w:rPr>
          <w:rFonts w:ascii="Times New Roman" w:hAnsi="Times New Roman" w:cs="Times New Roman"/>
          <w:sz w:val="28"/>
          <w:szCs w:val="28"/>
        </w:rPr>
        <w:t xml:space="preserve"> закона от 27 июля 2010 г. N 210-ФЗ "Об организации предоставления государственных и муниципальных услуг" (далее также - Федеральный закон N 210-ФЗ);</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либо в предоставлении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 исключением случаев, предусмотренных </w:t>
      </w:r>
      <w:hyperlink r:id="rId17">
        <w:r w:rsidRPr="009C72E0">
          <w:rPr>
            <w:rFonts w:ascii="Times New Roman" w:hAnsi="Times New Roman" w:cs="Times New Roman"/>
            <w:sz w:val="28"/>
            <w:szCs w:val="28"/>
          </w:rPr>
          <w:t>пунктом 4 части 1 статьи 7</w:t>
        </w:r>
      </w:hyperlink>
      <w:r w:rsidRPr="009C72E0">
        <w:rPr>
          <w:rFonts w:ascii="Times New Roman" w:hAnsi="Times New Roman" w:cs="Times New Roman"/>
          <w:sz w:val="28"/>
          <w:szCs w:val="28"/>
        </w:rPr>
        <w:t xml:space="preserve"> Федерального закона N 210-ФЗ.</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bookmarkStart w:id="5" w:name="P221"/>
      <w:bookmarkEnd w:id="5"/>
      <w:r w:rsidRPr="009C72E0">
        <w:rPr>
          <w:rFonts w:ascii="Times New Roman" w:hAnsi="Times New Roman" w:cs="Times New Roman"/>
          <w:sz w:val="28"/>
          <w:szCs w:val="28"/>
        </w:rPr>
        <w:t>2.9. Исчерпывающий перечень оснований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для отказа в приеме заявления и документов,</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необходимых</w:t>
      </w:r>
      <w:proofErr w:type="gramEnd"/>
      <w:r w:rsidRPr="009C72E0">
        <w:rPr>
          <w:rFonts w:ascii="Times New Roman" w:hAnsi="Times New Roman" w:cs="Times New Roman"/>
          <w:sz w:val="28"/>
          <w:szCs w:val="28"/>
        </w:rPr>
        <w:t xml:space="preserve"> для предоставления </w:t>
      </w:r>
      <w:r w:rsidR="00495CF2"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2.9.1. </w:t>
      </w:r>
      <w:r w:rsidR="00495CF2"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отказывает в приеме заявления и документов, необходимых для предоставления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случае, если:</w:t>
      </w:r>
    </w:p>
    <w:p w:rsidR="00974777" w:rsidRPr="009C72E0" w:rsidRDefault="00974777" w:rsidP="00157D5B">
      <w:pPr>
        <w:pStyle w:val="ConsPlusNormal"/>
        <w:ind w:firstLine="540"/>
        <w:jc w:val="both"/>
        <w:rPr>
          <w:rFonts w:ascii="Times New Roman" w:hAnsi="Times New Roman" w:cs="Times New Roman"/>
          <w:sz w:val="28"/>
          <w:szCs w:val="28"/>
        </w:rPr>
      </w:pPr>
      <w:bookmarkStart w:id="6" w:name="P226"/>
      <w:bookmarkEnd w:id="6"/>
      <w:r w:rsidRPr="009C72E0">
        <w:rPr>
          <w:rFonts w:ascii="Times New Roman" w:hAnsi="Times New Roman" w:cs="Times New Roman"/>
          <w:sz w:val="28"/>
          <w:szCs w:val="28"/>
        </w:rPr>
        <w:t>1) заявление подписано лицом, не имеющим полномочий на подписание заявления, в том числе не являющимся владельцем (законным представителем владельца) объекта;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 заявление не содержит сведений, указанных в </w:t>
      </w:r>
      <w:hyperlink w:anchor="P173">
        <w:r w:rsidRPr="009C72E0">
          <w:rPr>
            <w:rFonts w:ascii="Times New Roman" w:hAnsi="Times New Roman" w:cs="Times New Roman"/>
            <w:sz w:val="28"/>
            <w:szCs w:val="28"/>
          </w:rPr>
          <w:t>пункте 2.6.2</w:t>
        </w:r>
      </w:hyperlink>
      <w:r w:rsidRPr="009C72E0">
        <w:rPr>
          <w:rFonts w:ascii="Times New Roman" w:hAnsi="Times New Roman" w:cs="Times New Roman"/>
          <w:sz w:val="28"/>
          <w:szCs w:val="28"/>
        </w:rPr>
        <w:t xml:space="preserve"> настоящего Регламента;</w:t>
      </w:r>
    </w:p>
    <w:p w:rsidR="00974777" w:rsidRPr="009C72E0" w:rsidRDefault="00974777" w:rsidP="00157D5B">
      <w:pPr>
        <w:pStyle w:val="ConsPlusNormal"/>
        <w:ind w:firstLine="540"/>
        <w:jc w:val="both"/>
        <w:rPr>
          <w:rFonts w:ascii="Times New Roman" w:hAnsi="Times New Roman" w:cs="Times New Roman"/>
          <w:sz w:val="28"/>
          <w:szCs w:val="28"/>
        </w:rPr>
      </w:pPr>
      <w:bookmarkStart w:id="7" w:name="P228"/>
      <w:bookmarkEnd w:id="7"/>
      <w:r w:rsidRPr="009C72E0">
        <w:rPr>
          <w:rFonts w:ascii="Times New Roman" w:hAnsi="Times New Roman" w:cs="Times New Roman"/>
          <w:sz w:val="28"/>
          <w:szCs w:val="28"/>
        </w:rPr>
        <w:t>3) заявление и прилагаемые документы не поддаются прочтению либо имеют исправления, которые не позволяют однозначно истолковать их содержание;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4) представление документов, исполненных карандашом, а также поврежденных документов;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5) непредставление одного и более документов, указанных в </w:t>
      </w:r>
      <w:hyperlink w:anchor="P185">
        <w:r w:rsidRPr="009C72E0">
          <w:rPr>
            <w:rFonts w:ascii="Times New Roman" w:hAnsi="Times New Roman" w:cs="Times New Roman"/>
            <w:sz w:val="28"/>
            <w:szCs w:val="28"/>
          </w:rPr>
          <w:t>пункте 2.6.3</w:t>
        </w:r>
      </w:hyperlink>
      <w:r w:rsidRPr="009C72E0">
        <w:rPr>
          <w:rFonts w:ascii="Times New Roman" w:hAnsi="Times New Roman" w:cs="Times New Roman"/>
          <w:sz w:val="28"/>
          <w:szCs w:val="28"/>
        </w:rPr>
        <w:t xml:space="preserve"> настоящего Регламента;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6) инженерно-топографический план представлен в масштабе, отличном от масштабного ряда 1:500 (1:200), 1:1000 и/или составлен ранее двух лет до даты обращения, а также не представлен на бумажном носителе, за исключением случаев обращения через Портал в форме электронных документов, подписанных усиленной квалифицированной электронной подписью;</w:t>
      </w:r>
    </w:p>
    <w:p w:rsidR="00974777" w:rsidRPr="009C72E0" w:rsidRDefault="00974777" w:rsidP="00157D5B">
      <w:pPr>
        <w:pStyle w:val="ConsPlusNormal"/>
        <w:ind w:firstLine="540"/>
        <w:jc w:val="both"/>
        <w:rPr>
          <w:rFonts w:ascii="Times New Roman" w:hAnsi="Times New Roman" w:cs="Times New Roman"/>
          <w:sz w:val="28"/>
          <w:szCs w:val="28"/>
        </w:rPr>
      </w:pPr>
      <w:bookmarkStart w:id="8" w:name="P232"/>
      <w:bookmarkEnd w:id="8"/>
      <w:r w:rsidRPr="009C72E0">
        <w:rPr>
          <w:rFonts w:ascii="Times New Roman" w:hAnsi="Times New Roman" w:cs="Times New Roman"/>
          <w:sz w:val="28"/>
          <w:szCs w:val="28"/>
        </w:rPr>
        <w:t>7) на инженерно-топографическом плане отсутствует: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информация о масштабе и дате его составления;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подпись исполнителя;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высотные отметки;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элементный состав автомобильной дороги;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плановое положение размещаемого (размещенного) объекта и </w:t>
      </w:r>
      <w:r w:rsidRPr="009C72E0">
        <w:rPr>
          <w:rFonts w:ascii="Times New Roman" w:hAnsi="Times New Roman" w:cs="Times New Roman"/>
          <w:sz w:val="28"/>
          <w:szCs w:val="28"/>
        </w:rPr>
        <w:lastRenderedPageBreak/>
        <w:t>подъездных путей к нему, пересечения или примыкания с привязкой мест размещения вдоль автомобильной дороги к существующему километражу;</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8) не соблюдены установленные условия признания действительности усиленной квалифицированной электронной подписи согласно </w:t>
      </w:r>
      <w:hyperlink r:id="rId18">
        <w:r w:rsidRPr="009C72E0">
          <w:rPr>
            <w:rFonts w:ascii="Times New Roman" w:hAnsi="Times New Roman" w:cs="Times New Roman"/>
            <w:sz w:val="28"/>
            <w:szCs w:val="28"/>
          </w:rPr>
          <w:t>пункту 9</w:t>
        </w:r>
      </w:hyperlink>
      <w:r w:rsidRPr="009C72E0">
        <w:rPr>
          <w:rFonts w:ascii="Times New Roman" w:hAnsi="Times New Roman" w:cs="Times New Roman"/>
          <w:sz w:val="28"/>
          <w:szCs w:val="28"/>
        </w:rPr>
        <w:t xml:space="preserve"> Правил использования усиленной квалифицированной электронной подписи при обращении за получением муниципальных услуг, утвержденных Постановлением Правительства Российской Федерации от 25 августа 2012 года N 852.</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2.10. Исчерпывающий перечень оснований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для приостановления или отказа в предоставлении</w:t>
      </w:r>
    </w:p>
    <w:p w:rsidR="00974777" w:rsidRPr="009C72E0" w:rsidRDefault="00495CF2"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2.10.1. Оснований для приостановления предоставления </w:t>
      </w:r>
      <w:r w:rsidR="00495CF2"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законодательством не предусмотрено.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2.10.2. Основания для отказа в предоставлении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обращение в письменной форме заявителя с просьбой о прекращении предоставления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по его заявлению;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представление заявителем документов, не соответствующих требованиям федеральных законов, иных нормативных правовых актов Российской Федерации, законов Краснодарского края, иных правовых актов Краснодарского края</w:t>
      </w:r>
      <w:r w:rsidR="009C20E0" w:rsidRPr="009C72E0">
        <w:rPr>
          <w:rFonts w:ascii="Times New Roman" w:hAnsi="Times New Roman" w:cs="Times New Roman"/>
          <w:sz w:val="28"/>
          <w:szCs w:val="28"/>
        </w:rPr>
        <w:t xml:space="preserve"> и местного самоуправления</w:t>
      </w:r>
      <w:r w:rsidRPr="009C72E0">
        <w:rPr>
          <w:rFonts w:ascii="Times New Roman" w:hAnsi="Times New Roman" w:cs="Times New Roman"/>
          <w:sz w:val="28"/>
          <w:szCs w:val="28"/>
        </w:rPr>
        <w:t xml:space="preserve">, а также документов, срок действия которых истек на момент подачи заявления на предоставление </w:t>
      </w:r>
      <w:r w:rsidR="00495CF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размещение объекта (планируемое или существующее), подъездных путей к нему, пересечения или примыкания препятствует реконструкции, ремонту, в том числе планируемым, и нормальному содержанию автомобильной дороги, а также влечет за собой ухудшение качественных характеристик элементов автомобильной дороги;</w:t>
      </w:r>
      <w:proofErr w:type="gramEnd"/>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расположение объекта (планируемое или существующее), подъездных путей к нему, пересечения или примыкания не соответствует требованиям нормативных правов</w:t>
      </w:r>
      <w:r w:rsidR="009C20E0" w:rsidRPr="009C72E0">
        <w:rPr>
          <w:rFonts w:ascii="Times New Roman" w:hAnsi="Times New Roman" w:cs="Times New Roman"/>
          <w:sz w:val="28"/>
          <w:szCs w:val="28"/>
        </w:rPr>
        <w:t xml:space="preserve">ых актов Российской Федерации, </w:t>
      </w:r>
      <w:r w:rsidRPr="009C72E0">
        <w:rPr>
          <w:rFonts w:ascii="Times New Roman" w:hAnsi="Times New Roman" w:cs="Times New Roman"/>
          <w:sz w:val="28"/>
          <w:szCs w:val="28"/>
        </w:rPr>
        <w:t xml:space="preserve">Краснодарского края, </w:t>
      </w:r>
      <w:r w:rsidR="009C20E0" w:rsidRPr="009C72E0">
        <w:rPr>
          <w:rFonts w:ascii="Times New Roman" w:hAnsi="Times New Roman" w:cs="Times New Roman"/>
          <w:sz w:val="28"/>
          <w:szCs w:val="28"/>
        </w:rPr>
        <w:t xml:space="preserve">местного самоуправления и </w:t>
      </w:r>
      <w:r w:rsidRPr="009C72E0">
        <w:rPr>
          <w:rFonts w:ascii="Times New Roman" w:hAnsi="Times New Roman" w:cs="Times New Roman"/>
          <w:sz w:val="28"/>
          <w:szCs w:val="28"/>
        </w:rPr>
        <w:t>государственных стандартов, строительных норм и правил, в том числе не позволяет реализовать требования по обеспечению норм безопасности дорожного движения (влечет за собой снижение безопасности дорожного движения).</w:t>
      </w:r>
      <w:proofErr w:type="gramEnd"/>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2.11. Перечень услуг,</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которые</w:t>
      </w:r>
      <w:proofErr w:type="gramEnd"/>
      <w:r w:rsidRPr="009C72E0">
        <w:rPr>
          <w:rFonts w:ascii="Times New Roman" w:hAnsi="Times New Roman" w:cs="Times New Roman"/>
          <w:sz w:val="28"/>
          <w:szCs w:val="28"/>
        </w:rPr>
        <w:t xml:space="preserve"> являются необходимыми</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и обязательными для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том числе сведения о документе (документах),</w:t>
      </w:r>
      <w:r w:rsidR="00417654" w:rsidRPr="009C72E0">
        <w:rPr>
          <w:rFonts w:ascii="Times New Roman" w:hAnsi="Times New Roman" w:cs="Times New Roman"/>
          <w:sz w:val="28"/>
          <w:szCs w:val="28"/>
        </w:rPr>
        <w:t xml:space="preserve"> </w:t>
      </w:r>
      <w:r w:rsidRPr="009C72E0">
        <w:rPr>
          <w:rFonts w:ascii="Times New Roman" w:hAnsi="Times New Roman" w:cs="Times New Roman"/>
          <w:sz w:val="28"/>
          <w:szCs w:val="28"/>
        </w:rPr>
        <w:t>выдаваемом (выдаваемых) организациями, участвующими в</w:t>
      </w:r>
      <w:r w:rsidR="00647FB3">
        <w:rPr>
          <w:rFonts w:ascii="Times New Roman" w:hAnsi="Times New Roman" w:cs="Times New Roman"/>
          <w:sz w:val="28"/>
          <w:szCs w:val="28"/>
        </w:rPr>
        <w:t xml:space="preserve"> </w:t>
      </w:r>
      <w:r w:rsidRPr="009C72E0">
        <w:rPr>
          <w:rFonts w:ascii="Times New Roman" w:hAnsi="Times New Roman" w:cs="Times New Roman"/>
          <w:sz w:val="28"/>
          <w:szCs w:val="28"/>
        </w:rPr>
        <w:t xml:space="preserve">предоставлении </w:t>
      </w:r>
      <w:r w:rsidR="00DC4038" w:rsidRPr="009C72E0">
        <w:rPr>
          <w:rFonts w:ascii="Times New Roman" w:hAnsi="Times New Roman" w:cs="Times New Roman"/>
          <w:sz w:val="28"/>
          <w:szCs w:val="28"/>
        </w:rPr>
        <w:t>муниципальной услуги</w:t>
      </w:r>
      <w:proofErr w:type="gramEnd"/>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2.11.1. Услуг, которые являются необходимыми и обязательными для </w:t>
      </w:r>
      <w:r w:rsidRPr="009C72E0">
        <w:rPr>
          <w:rFonts w:ascii="Times New Roman" w:hAnsi="Times New Roman" w:cs="Times New Roman"/>
          <w:sz w:val="28"/>
          <w:szCs w:val="28"/>
        </w:rPr>
        <w:lastRenderedPageBreak/>
        <w:t xml:space="preserve">предоставления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законодательством Российской Федерации не предусмотрено.</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2.12. Порядок,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размер и основания взимания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государственной пошлины или иной платы, взимаемой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за предоставление </w:t>
      </w:r>
      <w:r w:rsidR="00DC4038"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2.12.1. Предоставление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осуществляется на безвозмездной основе.</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2.13. Порядок,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размер и основания взимания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платы за предоставление услуг, которые являются</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необходимыми</w:t>
      </w:r>
      <w:proofErr w:type="gramEnd"/>
      <w:r w:rsidRPr="009C72E0">
        <w:rPr>
          <w:rFonts w:ascii="Times New Roman" w:hAnsi="Times New Roman" w:cs="Times New Roman"/>
          <w:sz w:val="28"/>
          <w:szCs w:val="28"/>
        </w:rPr>
        <w:t xml:space="preserve"> и обязательными для предоставления</w:t>
      </w:r>
    </w:p>
    <w:p w:rsidR="00974777" w:rsidRPr="009C72E0" w:rsidRDefault="00DC4038"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включая информацию о методике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расчета размера такой платы</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2.13.1. Услуг, которые являются необходимыми и обязательными для предоставления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законодательством Российской Федерации не предусмотрено.</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2.14. Максимальный срок ожидания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очереди при подаче запроса о предоставлении</w:t>
      </w:r>
    </w:p>
    <w:p w:rsidR="00974777" w:rsidRPr="009C72E0" w:rsidRDefault="00DC4038"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услуги, предоставляемой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организацией, участвующей в предоставлении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и при получении результата</w:t>
      </w:r>
      <w:r w:rsidR="00DC4038" w:rsidRPr="009C72E0">
        <w:rPr>
          <w:rFonts w:ascii="Times New Roman" w:hAnsi="Times New Roman" w:cs="Times New Roman"/>
          <w:sz w:val="28"/>
          <w:szCs w:val="28"/>
        </w:rPr>
        <w:t xml:space="preserve"> </w:t>
      </w:r>
      <w:r w:rsidRPr="009C72E0">
        <w:rPr>
          <w:rFonts w:ascii="Times New Roman" w:hAnsi="Times New Roman" w:cs="Times New Roman"/>
          <w:sz w:val="28"/>
          <w:szCs w:val="28"/>
        </w:rPr>
        <w:t>предоставления таких услуг</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2.14.1. Максимальный срок ожидания в очереди при подаче заявления о предоставлении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и при получении результата предоставления </w:t>
      </w:r>
      <w:r w:rsidR="00DC4038"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составляет 15 минут.</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2.15. Срок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 порядок регистрации запроса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заявителя о предоставлении </w:t>
      </w:r>
      <w:r w:rsidR="00DC4038" w:rsidRPr="009C72E0">
        <w:rPr>
          <w:rFonts w:ascii="Times New Roman" w:hAnsi="Times New Roman" w:cs="Times New Roman"/>
          <w:sz w:val="28"/>
          <w:szCs w:val="28"/>
        </w:rPr>
        <w:t>муниципальной услуги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 услуги, предоставляемой организацией, участвующей </w:t>
      </w:r>
      <w:proofErr w:type="gramStart"/>
      <w:r w:rsidRPr="009C72E0">
        <w:rPr>
          <w:rFonts w:ascii="Times New Roman" w:hAnsi="Times New Roman" w:cs="Times New Roman"/>
          <w:sz w:val="28"/>
          <w:szCs w:val="28"/>
        </w:rPr>
        <w:t>в</w:t>
      </w:r>
      <w:proofErr w:type="gramEnd"/>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предоставлении</w:t>
      </w:r>
      <w:proofErr w:type="gramEnd"/>
      <w:r w:rsidRPr="009C72E0">
        <w:rPr>
          <w:rFonts w:ascii="Times New Roman" w:hAnsi="Times New Roman" w:cs="Times New Roman"/>
          <w:sz w:val="28"/>
          <w:szCs w:val="28"/>
        </w:rPr>
        <w:t xml:space="preserve">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том числе в электронной форме</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2.15.1. Регистрация заявлений и документов (содержащихся в них сведений), представленных заявителем, производится должностным лицом </w:t>
      </w:r>
      <w:r w:rsidR="00DC4038" w:rsidRPr="009C72E0">
        <w:rPr>
          <w:rFonts w:ascii="Times New Roman" w:hAnsi="Times New Roman" w:cs="Times New Roman"/>
          <w:sz w:val="28"/>
          <w:szCs w:val="28"/>
        </w:rPr>
        <w:t>структурного подразделения уполномоченного органа</w:t>
      </w:r>
      <w:r w:rsidRPr="009C72E0">
        <w:rPr>
          <w:rFonts w:ascii="Times New Roman" w:hAnsi="Times New Roman" w:cs="Times New Roman"/>
          <w:sz w:val="28"/>
          <w:szCs w:val="28"/>
        </w:rPr>
        <w:t xml:space="preserve">, ответственным за регистрацию входящей и исходящей документации (далее - </w:t>
      </w:r>
      <w:proofErr w:type="gramStart"/>
      <w:r w:rsidRPr="009C72E0">
        <w:rPr>
          <w:rFonts w:ascii="Times New Roman" w:hAnsi="Times New Roman" w:cs="Times New Roman"/>
          <w:sz w:val="28"/>
          <w:szCs w:val="28"/>
        </w:rPr>
        <w:t>ответственный</w:t>
      </w:r>
      <w:proofErr w:type="gramEnd"/>
      <w:r w:rsidRPr="009C72E0">
        <w:rPr>
          <w:rFonts w:ascii="Times New Roman" w:hAnsi="Times New Roman" w:cs="Times New Roman"/>
          <w:sz w:val="28"/>
          <w:szCs w:val="28"/>
        </w:rPr>
        <w:t xml:space="preserve"> за регистрацию).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lastRenderedPageBreak/>
        <w:t xml:space="preserve">2.15.2. Срок регистрации заявления о предоставлении </w:t>
      </w:r>
      <w:r w:rsidR="00DC4038"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не должен превышать: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одного рабочего дня со дня предоставления документов при его поступлении в ходе личного приема;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трех рабочих дней со дня поступления документов в министерство по почте, из МФЦ (по почте или курьером), в электронном виде через Портал.</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2.16. Требования к помещениям,</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в </w:t>
      </w:r>
      <w:proofErr w:type="gramStart"/>
      <w:r w:rsidRPr="009C72E0">
        <w:rPr>
          <w:rFonts w:ascii="Times New Roman" w:hAnsi="Times New Roman" w:cs="Times New Roman"/>
          <w:sz w:val="28"/>
          <w:szCs w:val="28"/>
        </w:rPr>
        <w:t>которых</w:t>
      </w:r>
      <w:proofErr w:type="gramEnd"/>
      <w:r w:rsidRPr="009C72E0">
        <w:rPr>
          <w:rFonts w:ascii="Times New Roman" w:hAnsi="Times New Roman" w:cs="Times New Roman"/>
          <w:sz w:val="28"/>
          <w:szCs w:val="28"/>
        </w:rPr>
        <w:t xml:space="preserve"> предоставляется </w:t>
      </w:r>
      <w:r w:rsidR="00DC4038" w:rsidRPr="009C72E0">
        <w:rPr>
          <w:rFonts w:ascii="Times New Roman" w:hAnsi="Times New Roman" w:cs="Times New Roman"/>
          <w:sz w:val="28"/>
          <w:szCs w:val="28"/>
        </w:rPr>
        <w:t>муниципальная услуга</w:t>
      </w:r>
      <w:r w:rsidRPr="009C72E0">
        <w:rPr>
          <w:rFonts w:ascii="Times New Roman" w:hAnsi="Times New Roman" w:cs="Times New Roman"/>
          <w:sz w:val="28"/>
          <w:szCs w:val="28"/>
        </w:rPr>
        <w:t>, к залу</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ожидания, местам для заполнения запросов о предоставлении</w:t>
      </w:r>
    </w:p>
    <w:p w:rsidR="00974777" w:rsidRPr="009C72E0" w:rsidRDefault="00DC4038"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информационным стендам с образцами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их заполнения и перечнем документов, необходимых</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для предоставления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размещению</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 оформлению </w:t>
      </w:r>
      <w:proofErr w:type="gramStart"/>
      <w:r w:rsidRPr="009C72E0">
        <w:rPr>
          <w:rFonts w:ascii="Times New Roman" w:hAnsi="Times New Roman" w:cs="Times New Roman"/>
          <w:sz w:val="28"/>
          <w:szCs w:val="28"/>
        </w:rPr>
        <w:t>визуальной</w:t>
      </w:r>
      <w:proofErr w:type="gramEnd"/>
      <w:r w:rsidRPr="009C72E0">
        <w:rPr>
          <w:rFonts w:ascii="Times New Roman" w:hAnsi="Times New Roman" w:cs="Times New Roman"/>
          <w:sz w:val="28"/>
          <w:szCs w:val="28"/>
        </w:rPr>
        <w:t>, текстовой и мультимедийной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информации о порядке предоставления </w:t>
      </w:r>
      <w:r w:rsidR="00DC403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том числе к обеспечению доступности для инвалидов</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указанных объектов в соответствии с законодательством</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Российской Федерации о социальной защите инвалидов</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2.16.1. Информация о графике (режиме) работы </w:t>
      </w:r>
      <w:r w:rsidR="00DC4038"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размещается при входе в здание, в котором оно осуществляет свою деятельность, на видном месте.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Здание, в котором предоставляется </w:t>
      </w:r>
      <w:r w:rsidR="00DC4038" w:rsidRPr="009C72E0">
        <w:rPr>
          <w:rFonts w:ascii="Times New Roman" w:hAnsi="Times New Roman" w:cs="Times New Roman"/>
          <w:sz w:val="28"/>
          <w:szCs w:val="28"/>
        </w:rPr>
        <w:t>муниципальная услуга</w:t>
      </w:r>
      <w:r w:rsidRPr="009C72E0">
        <w:rPr>
          <w:rFonts w:ascii="Times New Roman" w:hAnsi="Times New Roman" w:cs="Times New Roman"/>
          <w:sz w:val="28"/>
          <w:szCs w:val="28"/>
        </w:rPr>
        <w:t>, должно быть оборудовано отдельным входом для свободного доступа заявителей в помещение.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Центральный вход в здание должен быть оборудован удобной лестницей с поручнями, пандусами для беспрепятственного передвижения граждан.</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Места предоставления </w:t>
      </w:r>
      <w:r w:rsidR="004F483D"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зал ожидания, места для заполнения заявлений о предоставлении </w:t>
      </w:r>
      <w:r w:rsidR="004F483D" w:rsidRPr="009C72E0">
        <w:rPr>
          <w:rFonts w:ascii="Times New Roman" w:hAnsi="Times New Roman" w:cs="Times New Roman"/>
          <w:sz w:val="28"/>
          <w:szCs w:val="28"/>
        </w:rPr>
        <w:t>муниципальной</w:t>
      </w:r>
      <w:r w:rsidRPr="009C72E0">
        <w:rPr>
          <w:rFonts w:ascii="Times New Roman" w:hAnsi="Times New Roman" w:cs="Times New Roman"/>
          <w:sz w:val="28"/>
          <w:szCs w:val="28"/>
        </w:rPr>
        <w:t xml:space="preserve"> услуги оборудуются с учетом требований доступности для инвалидов в соответствии со </w:t>
      </w:r>
      <w:hyperlink r:id="rId19">
        <w:r w:rsidRPr="009C72E0">
          <w:rPr>
            <w:rFonts w:ascii="Times New Roman" w:hAnsi="Times New Roman" w:cs="Times New Roman"/>
            <w:sz w:val="28"/>
            <w:szCs w:val="28"/>
          </w:rPr>
          <w:t>статьей 15</w:t>
        </w:r>
      </w:hyperlink>
      <w:r w:rsidRPr="009C72E0">
        <w:rPr>
          <w:rFonts w:ascii="Times New Roman" w:hAnsi="Times New Roman" w:cs="Times New Roman"/>
          <w:sz w:val="28"/>
          <w:szCs w:val="28"/>
        </w:rPr>
        <w:t xml:space="preserve"> Федерального закона от 24 ноября 1995 года N 181-ФЗ "О социальной защите инвалидов в Российской Федерации" (в редакции Федерального закона N 419-ФЗ).</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2.16.2. Прием документов в </w:t>
      </w:r>
      <w:r w:rsidR="004F483D"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осуществляется в специально оборудованных помещениях или отведенных для этого кабинетах.</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2.16.3. Помещения, предназначенные для ожидания приема заявителей, оборудуются информационными стендами, содержащими сведения, указанные в </w:t>
      </w:r>
      <w:hyperlink w:anchor="P96">
        <w:r w:rsidRPr="009C72E0">
          <w:rPr>
            <w:rFonts w:ascii="Times New Roman" w:hAnsi="Times New Roman" w:cs="Times New Roman"/>
            <w:sz w:val="28"/>
            <w:szCs w:val="28"/>
          </w:rPr>
          <w:t>пункте 1.3.2</w:t>
        </w:r>
      </w:hyperlink>
      <w:r w:rsidRPr="009C72E0">
        <w:rPr>
          <w:rFonts w:ascii="Times New Roman" w:hAnsi="Times New Roman" w:cs="Times New Roman"/>
          <w:sz w:val="28"/>
          <w:szCs w:val="28"/>
        </w:rPr>
        <w:t xml:space="preserve"> Регламента.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4F483D"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и должны обеспечивать: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комфортное расположение заявителя и должностного лица </w:t>
      </w:r>
      <w:r w:rsidR="004F483D"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lastRenderedPageBreak/>
        <w:t>возможность и удобство оформления заявителем письменного обращения;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телефонную связь;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возможность копирования документов;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доступ к нормативным правовым актам, регулирующим предоставление </w:t>
      </w:r>
      <w:r w:rsidR="004F483D"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наличие письменных принадлежностей и бумаги формата A4.</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2.16.5. Место ожидания приема заявителей оборудуется стульями, кресельными секциями или скамейками (</w:t>
      </w:r>
      <w:proofErr w:type="spellStart"/>
      <w:r w:rsidRPr="009C72E0">
        <w:rPr>
          <w:rFonts w:ascii="Times New Roman" w:hAnsi="Times New Roman" w:cs="Times New Roman"/>
          <w:sz w:val="28"/>
          <w:szCs w:val="28"/>
        </w:rPr>
        <w:t>банкетками</w:t>
      </w:r>
      <w:proofErr w:type="spellEnd"/>
      <w:r w:rsidRPr="009C72E0">
        <w:rPr>
          <w:rFonts w:ascii="Times New Roman" w:hAnsi="Times New Roman" w:cs="Times New Roman"/>
          <w:sz w:val="28"/>
          <w:szCs w:val="28"/>
        </w:rPr>
        <w:t xml:space="preserve">), столами (стойками) для возможности оформления документов, канцелярскими принадлежностями. Количество мест для ожидания приема заявителей определяется исходя из фактической нагрузки и возможностей для их размещения в здании. На стенах оборудуются стенды с информацией о правилах предоставления </w:t>
      </w:r>
      <w:r w:rsidR="004F483D"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2.16.6. В помещен</w:t>
      </w:r>
      <w:r w:rsidR="004F483D" w:rsidRPr="009C72E0">
        <w:rPr>
          <w:rFonts w:ascii="Times New Roman" w:hAnsi="Times New Roman" w:cs="Times New Roman"/>
          <w:sz w:val="28"/>
          <w:szCs w:val="28"/>
        </w:rPr>
        <w:t>иях, в которых предоставляется муниципальная</w:t>
      </w:r>
      <w:r w:rsidRPr="009C72E0">
        <w:rPr>
          <w:rFonts w:ascii="Times New Roman" w:hAnsi="Times New Roman" w:cs="Times New Roman"/>
          <w:sz w:val="28"/>
          <w:szCs w:val="28"/>
        </w:rPr>
        <w:t xml:space="preserve"> услуга, предусматривается оборудование доступных мест общественного пользования (туалет).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2.16.7. Прием заявителей для предоставления </w:t>
      </w:r>
      <w:r w:rsidR="004F483D"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осуществляется согласно графику работы </w:t>
      </w:r>
      <w:r w:rsidR="004F483D"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2.16.8. Рабочее место должностного лица </w:t>
      </w:r>
      <w:r w:rsidR="004F483D"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ответственного за предоставление </w:t>
      </w:r>
      <w:r w:rsidR="004F483D"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должно быть оборудовано персональным компьютером с доступом к информационным ресурсам министерства и оргтехникой, позволяющими организовать предоставление </w:t>
      </w:r>
      <w:r w:rsidR="00600AB2"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полном объеме.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Кабинеты приема заявителей должны быть оснащены информационными табличками (вывесками) с указанием номера кабинета.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Специалисты, осуществляющие прием получателей </w:t>
      </w:r>
      <w:r w:rsidR="00BB42EA" w:rsidRPr="009C72E0">
        <w:rPr>
          <w:rFonts w:ascii="Times New Roman" w:hAnsi="Times New Roman" w:cs="Times New Roman"/>
          <w:sz w:val="28"/>
          <w:szCs w:val="28"/>
        </w:rPr>
        <w:t>муниципальн</w:t>
      </w:r>
      <w:r w:rsidR="00781707" w:rsidRPr="009C72E0">
        <w:rPr>
          <w:rFonts w:ascii="Times New Roman" w:hAnsi="Times New Roman" w:cs="Times New Roman"/>
          <w:sz w:val="28"/>
          <w:szCs w:val="28"/>
        </w:rPr>
        <w:t>ых</w:t>
      </w:r>
      <w:r w:rsidR="00BB42EA" w:rsidRPr="009C72E0">
        <w:rPr>
          <w:rFonts w:ascii="Times New Roman" w:hAnsi="Times New Roman" w:cs="Times New Roman"/>
          <w:sz w:val="28"/>
          <w:szCs w:val="28"/>
        </w:rPr>
        <w:t xml:space="preserve"> услуг</w:t>
      </w:r>
      <w:r w:rsidRPr="009C72E0">
        <w:rPr>
          <w:rFonts w:ascii="Times New Roman" w:hAnsi="Times New Roman" w:cs="Times New Roman"/>
          <w:sz w:val="28"/>
          <w:szCs w:val="28"/>
        </w:rPr>
        <w:t>, обеспечиваются личными нагрудными идентификационными карточками (бе</w:t>
      </w:r>
      <w:r w:rsidR="00DF4607" w:rsidRPr="009C72E0">
        <w:rPr>
          <w:rFonts w:ascii="Times New Roman" w:hAnsi="Times New Roman" w:cs="Times New Roman"/>
          <w:sz w:val="28"/>
          <w:szCs w:val="28"/>
        </w:rPr>
        <w:t>й</w:t>
      </w:r>
      <w:r w:rsidRPr="009C72E0">
        <w:rPr>
          <w:rFonts w:ascii="Times New Roman" w:hAnsi="Times New Roman" w:cs="Times New Roman"/>
          <w:sz w:val="28"/>
          <w:szCs w:val="28"/>
        </w:rPr>
        <w:t>джами) и (или) настольными табличками.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2.17. Показатели доступности и качества</w:t>
      </w:r>
    </w:p>
    <w:p w:rsidR="00974777" w:rsidRPr="009C72E0" w:rsidRDefault="0078170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в том числе количество</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взаимодействий заявителя с должностными лицами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при предоставлении </w:t>
      </w:r>
      <w:r w:rsidR="00781707"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и их</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продолжительность, возможность получения информации о ходе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предоставления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том числе</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с использованием информационно-коммуникационных технологий,</w:t>
      </w:r>
    </w:p>
    <w:p w:rsidR="00E72798"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возможность либо невозможность получения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многофункциональном центре предоставления</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государственных и муниципальных услуг (в том числе в полном</w:t>
      </w:r>
      <w:proofErr w:type="gramEnd"/>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объеме</w:t>
      </w:r>
      <w:proofErr w:type="gramEnd"/>
      <w:r w:rsidRPr="009C72E0">
        <w:rPr>
          <w:rFonts w:ascii="Times New Roman" w:hAnsi="Times New Roman" w:cs="Times New Roman"/>
          <w:sz w:val="28"/>
          <w:szCs w:val="28"/>
        </w:rPr>
        <w:t>), в любом территориальном подразделении органа,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предоставляющего </w:t>
      </w:r>
      <w:r w:rsidR="00E72798" w:rsidRPr="009C72E0">
        <w:rPr>
          <w:rFonts w:ascii="Times New Roman" w:hAnsi="Times New Roman" w:cs="Times New Roman"/>
          <w:sz w:val="28"/>
          <w:szCs w:val="28"/>
        </w:rPr>
        <w:t>муниципальную услугу</w:t>
      </w:r>
      <w:r w:rsidRPr="009C72E0">
        <w:rPr>
          <w:rFonts w:ascii="Times New Roman" w:hAnsi="Times New Roman" w:cs="Times New Roman"/>
          <w:sz w:val="28"/>
          <w:szCs w:val="28"/>
        </w:rPr>
        <w:t>, по выбору заявителя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(экстерриториальный принцип), посредством запроса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о предоставлении нескольких </w:t>
      </w:r>
      <w:r w:rsidR="00E72798" w:rsidRPr="009C72E0">
        <w:rPr>
          <w:rFonts w:ascii="Times New Roman" w:hAnsi="Times New Roman" w:cs="Times New Roman"/>
          <w:sz w:val="28"/>
          <w:szCs w:val="28"/>
        </w:rPr>
        <w:t>муниципальных услуг</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lastRenderedPageBreak/>
        <w:t>в многофункциональных центрах предоставления государственных</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 муниципальных услуг, </w:t>
      </w:r>
      <w:proofErr w:type="gramStart"/>
      <w:r w:rsidRPr="009C72E0">
        <w:rPr>
          <w:rFonts w:ascii="Times New Roman" w:hAnsi="Times New Roman" w:cs="Times New Roman"/>
          <w:sz w:val="28"/>
          <w:szCs w:val="28"/>
        </w:rPr>
        <w:t>предусмотренного</w:t>
      </w:r>
      <w:proofErr w:type="gramEnd"/>
      <w:r w:rsidRPr="009C72E0">
        <w:rPr>
          <w:rFonts w:ascii="Times New Roman" w:hAnsi="Times New Roman" w:cs="Times New Roman"/>
          <w:sz w:val="28"/>
          <w:szCs w:val="28"/>
        </w:rPr>
        <w:t xml:space="preserve"> </w:t>
      </w:r>
      <w:hyperlink r:id="rId20">
        <w:r w:rsidRPr="009C72E0">
          <w:rPr>
            <w:rFonts w:ascii="Times New Roman" w:hAnsi="Times New Roman" w:cs="Times New Roman"/>
            <w:sz w:val="28"/>
            <w:szCs w:val="28"/>
          </w:rPr>
          <w:t>статьей 15.1</w:t>
        </w:r>
      </w:hyperlink>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Федерального закона от 27 июля 2010 г. N 210-ФЗ</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"Об организации предоставления </w:t>
      </w:r>
      <w:proofErr w:type="gramStart"/>
      <w:r w:rsidRPr="009C72E0">
        <w:rPr>
          <w:rFonts w:ascii="Times New Roman" w:hAnsi="Times New Roman" w:cs="Times New Roman"/>
          <w:sz w:val="28"/>
          <w:szCs w:val="28"/>
        </w:rPr>
        <w:t>государственных</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 муниципальных услуг"</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2.17.1. Показателями достижения цели, качества и доступности </w:t>
      </w:r>
      <w:r w:rsidR="00E72798"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являются: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срок предоставления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порядок информирования о </w:t>
      </w:r>
      <w:r w:rsidR="00E72798" w:rsidRPr="009C72E0">
        <w:rPr>
          <w:rFonts w:ascii="Times New Roman" w:hAnsi="Times New Roman" w:cs="Times New Roman"/>
          <w:sz w:val="28"/>
          <w:szCs w:val="28"/>
        </w:rPr>
        <w:t>муниципальной услуге</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исчерпывающая информация о </w:t>
      </w:r>
      <w:r w:rsidR="00E72798" w:rsidRPr="009C72E0">
        <w:rPr>
          <w:rFonts w:ascii="Times New Roman" w:hAnsi="Times New Roman" w:cs="Times New Roman"/>
          <w:sz w:val="28"/>
          <w:szCs w:val="28"/>
        </w:rPr>
        <w:t>муниципальной услуге</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обоснованность отказов в предоставлении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выполнение требований, установленных законодательством, в том числе отсутствие избыточных административных действий;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возможность выбора заявителем форм предоставления </w:t>
      </w:r>
      <w:r w:rsidR="00E72798"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(в том числе в электронной форме или через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2.17.2. В процессе предоставления </w:t>
      </w:r>
      <w:r w:rsidR="00E72798"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заявитель вправе обращаться в </w:t>
      </w:r>
      <w:r w:rsidR="00E72798"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по мере необходимости, в том числе за получением информации о ходе предоставления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2.17.3. При предоставлении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заявитель взаимодействует с должностным лицом </w:t>
      </w:r>
      <w:r w:rsidR="00E72798"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либо сотрудником МФЦ (при подаче заявления и документов, необходимых для получения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при выдаче результата </w:t>
      </w:r>
      <w:r w:rsidR="00E72798"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Продолжительность каждого взаимодействия составляет не более 15 минут.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2.17.4. В целях обеспечения конфиденциальности сведений о заявителе уполномоченным должностным лицом </w:t>
      </w:r>
      <w:r w:rsidR="00E72798"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одновременно ведется прием только одного посетителя, одновременное консультирование и (или) прием двух и более посетителей не допускаются.</w:t>
      </w:r>
    </w:p>
    <w:p w:rsidR="00974777" w:rsidRPr="009C72E0" w:rsidRDefault="001C4613"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2.17.5</w:t>
      </w:r>
      <w:r w:rsidR="00974777" w:rsidRPr="009C72E0">
        <w:rPr>
          <w:rFonts w:ascii="Times New Roman" w:hAnsi="Times New Roman" w:cs="Times New Roman"/>
          <w:sz w:val="28"/>
          <w:szCs w:val="28"/>
        </w:rPr>
        <w:t xml:space="preserve">. </w:t>
      </w:r>
      <w:proofErr w:type="gramStart"/>
      <w:r w:rsidR="00974777" w:rsidRPr="009C72E0">
        <w:rPr>
          <w:rFonts w:ascii="Times New Roman" w:hAnsi="Times New Roman" w:cs="Times New Roman"/>
          <w:sz w:val="28"/>
          <w:szCs w:val="28"/>
        </w:rPr>
        <w:t xml:space="preserve">При получении </w:t>
      </w:r>
      <w:r w:rsidR="00E72798" w:rsidRPr="009C72E0">
        <w:rPr>
          <w:rFonts w:ascii="Times New Roman" w:hAnsi="Times New Roman" w:cs="Times New Roman"/>
          <w:sz w:val="28"/>
          <w:szCs w:val="28"/>
        </w:rPr>
        <w:t xml:space="preserve">муниципальной услуги </w:t>
      </w:r>
      <w:r w:rsidR="00974777" w:rsidRPr="009C72E0">
        <w:rPr>
          <w:rFonts w:ascii="Times New Roman" w:hAnsi="Times New Roman" w:cs="Times New Roman"/>
          <w:sz w:val="28"/>
          <w:szCs w:val="28"/>
        </w:rPr>
        <w:t xml:space="preserve">с использованием Портала государственных и муниципальных услуг (функций) Краснодарского края заявитель вправе совершить в электронной форме доступ к информации о сроках и порядке предоставления </w:t>
      </w:r>
      <w:r w:rsidR="00E72798"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xml:space="preserve">, записаться на прием в любые свободные для приема дату и время, сформировать запрос о предоставлении </w:t>
      </w:r>
      <w:r w:rsidR="00E72798"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xml:space="preserve">, получить сведения о ходе выполнения запроса, оценить качество предоставляемой </w:t>
      </w:r>
      <w:r w:rsidR="004756B6"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осуществить досудебное</w:t>
      </w:r>
      <w:proofErr w:type="gramEnd"/>
      <w:r w:rsidR="00974777" w:rsidRPr="009C72E0">
        <w:rPr>
          <w:rFonts w:ascii="Times New Roman" w:hAnsi="Times New Roman" w:cs="Times New Roman"/>
          <w:sz w:val="28"/>
          <w:szCs w:val="28"/>
        </w:rPr>
        <w:t xml:space="preserve"> (внесудебное) обжалование решений и действий (бездействий) </w:t>
      </w:r>
      <w:r w:rsidR="004756B6" w:rsidRPr="009C72E0">
        <w:rPr>
          <w:rFonts w:ascii="Times New Roman" w:hAnsi="Times New Roman" w:cs="Times New Roman"/>
          <w:sz w:val="28"/>
          <w:szCs w:val="28"/>
        </w:rPr>
        <w:t>уполномоченного органа либо муниципального</w:t>
      </w:r>
      <w:r w:rsidR="00974777" w:rsidRPr="009C72E0">
        <w:rPr>
          <w:rFonts w:ascii="Times New Roman" w:hAnsi="Times New Roman" w:cs="Times New Roman"/>
          <w:sz w:val="28"/>
          <w:szCs w:val="28"/>
        </w:rPr>
        <w:t xml:space="preserve"> служащего.</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2.18. Иные требования,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том числе учитывающие особенности предоставления</w:t>
      </w:r>
    </w:p>
    <w:p w:rsidR="00974777" w:rsidRPr="009C72E0" w:rsidRDefault="004756B6"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муниципальной услуги </w:t>
      </w:r>
      <w:r w:rsidR="00974777" w:rsidRPr="009C72E0">
        <w:rPr>
          <w:rFonts w:ascii="Times New Roman" w:hAnsi="Times New Roman" w:cs="Times New Roman"/>
          <w:sz w:val="28"/>
          <w:szCs w:val="28"/>
        </w:rPr>
        <w:t>по экстерриториальному принципу</w:t>
      </w:r>
    </w:p>
    <w:p w:rsidR="00974777" w:rsidRPr="009C72E0" w:rsidRDefault="004756B6"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lastRenderedPageBreak/>
        <w:t>(в случае</w:t>
      </w:r>
      <w:proofErr w:type="gramStart"/>
      <w:r w:rsidRPr="009C72E0">
        <w:rPr>
          <w:rFonts w:ascii="Times New Roman" w:hAnsi="Times New Roman" w:cs="Times New Roman"/>
          <w:sz w:val="28"/>
          <w:szCs w:val="28"/>
        </w:rPr>
        <w:t>,</w:t>
      </w:r>
      <w:proofErr w:type="gramEnd"/>
      <w:r w:rsidRPr="009C72E0">
        <w:rPr>
          <w:rFonts w:ascii="Times New Roman" w:hAnsi="Times New Roman" w:cs="Times New Roman"/>
          <w:sz w:val="28"/>
          <w:szCs w:val="28"/>
        </w:rPr>
        <w:t xml:space="preserve"> если муниципальная</w:t>
      </w:r>
      <w:r w:rsidR="00974777" w:rsidRPr="009C72E0">
        <w:rPr>
          <w:rFonts w:ascii="Times New Roman" w:hAnsi="Times New Roman" w:cs="Times New Roman"/>
          <w:sz w:val="28"/>
          <w:szCs w:val="28"/>
        </w:rPr>
        <w:t xml:space="preserve"> услуга предоставляется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по экстерриториальному принципу) и особенности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предоставления </w:t>
      </w:r>
      <w:r w:rsidR="004756B6" w:rsidRPr="009C72E0">
        <w:rPr>
          <w:rFonts w:ascii="Times New Roman" w:hAnsi="Times New Roman" w:cs="Times New Roman"/>
          <w:sz w:val="28"/>
          <w:szCs w:val="28"/>
        </w:rPr>
        <w:t>муниципальной услуги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в электронной форме</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2.18.1. Для получения </w:t>
      </w:r>
      <w:r w:rsidR="004756B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заявитель представляет заявление о предоставлении </w:t>
      </w:r>
      <w:r w:rsidR="004756B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и документы (сведения), необходимые для предоставления </w:t>
      </w:r>
      <w:r w:rsidR="004756B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путем направления: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w:t>
      </w:r>
      <w:r w:rsidR="004756B6"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на бумажном носителе или в форме электронных документов с использованием информационно-телекоммуникационных технологий, включая использование Портала;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МФЦ на бумажном носителе.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2.18.2. МФЦ при обращении заявителя за предоставлением </w:t>
      </w:r>
      <w:r w:rsidR="004756B6"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осуществляют: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w:t>
      </w:r>
      <w:r w:rsidR="007050EE"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2.18.3. </w:t>
      </w:r>
      <w:proofErr w:type="gramStart"/>
      <w:r w:rsidRPr="009C72E0">
        <w:rPr>
          <w:rFonts w:ascii="Times New Roman" w:hAnsi="Times New Roman" w:cs="Times New Roman"/>
          <w:sz w:val="28"/>
          <w:szCs w:val="28"/>
        </w:rPr>
        <w:t xml:space="preserve">При направлении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21">
        <w:r w:rsidRPr="009C72E0">
          <w:rPr>
            <w:rFonts w:ascii="Times New Roman" w:hAnsi="Times New Roman" w:cs="Times New Roman"/>
            <w:sz w:val="28"/>
            <w:szCs w:val="28"/>
          </w:rPr>
          <w:t>закона</w:t>
        </w:r>
      </w:hyperlink>
      <w:r w:rsidRPr="009C72E0">
        <w:rPr>
          <w:rFonts w:ascii="Times New Roman" w:hAnsi="Times New Roman" w:cs="Times New Roman"/>
          <w:sz w:val="28"/>
          <w:szCs w:val="28"/>
        </w:rPr>
        <w:t xml:space="preserve"> от 6 апреля 2011 г. N 63-ФЗ "Об электронной подписи" и </w:t>
      </w:r>
      <w:hyperlink r:id="rId22">
        <w:r w:rsidRPr="009C72E0">
          <w:rPr>
            <w:rFonts w:ascii="Times New Roman" w:hAnsi="Times New Roman" w:cs="Times New Roman"/>
            <w:sz w:val="28"/>
            <w:szCs w:val="28"/>
          </w:rPr>
          <w:t>постановления</w:t>
        </w:r>
      </w:hyperlink>
      <w:r w:rsidRPr="009C72E0">
        <w:rPr>
          <w:rFonts w:ascii="Times New Roman" w:hAnsi="Times New Roman" w:cs="Times New Roman"/>
          <w:sz w:val="28"/>
          <w:szCs w:val="28"/>
        </w:rPr>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w:t>
      </w:r>
      <w:proofErr w:type="gramEnd"/>
      <w:r w:rsidRPr="009C72E0">
        <w:rPr>
          <w:rFonts w:ascii="Times New Roman" w:hAnsi="Times New Roman" w:cs="Times New Roman"/>
          <w:sz w:val="28"/>
          <w:szCs w:val="28"/>
        </w:rPr>
        <w:t xml:space="preserve"> государственных и муниципальных услуг".</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Заявитель - физическое лицо вправе использовать простую электронную подпись в случае, предусмотренном </w:t>
      </w:r>
      <w:hyperlink r:id="rId23">
        <w:r w:rsidRPr="009C72E0">
          <w:rPr>
            <w:rFonts w:ascii="Times New Roman" w:hAnsi="Times New Roman" w:cs="Times New Roman"/>
            <w:sz w:val="28"/>
            <w:szCs w:val="28"/>
          </w:rPr>
          <w:t>пунктом 2(1)</w:t>
        </w:r>
      </w:hyperlink>
      <w:r w:rsidRPr="009C72E0">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w:t>
      </w:r>
      <w:proofErr w:type="gramEnd"/>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 xml:space="preserve">случае если при обращении в электронной форме за получением </w:t>
      </w:r>
      <w:r w:rsidR="007050EE"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9C72E0">
        <w:rPr>
          <w:rFonts w:ascii="Times New Roman" w:hAnsi="Times New Roman" w:cs="Times New Roman"/>
          <w:sz w:val="28"/>
          <w:szCs w:val="28"/>
        </w:rPr>
        <w:lastRenderedPageBreak/>
        <w:t>в электронной форме" (далее - Единая система идентификации и аутентификации), заявитель вправе использовать простую электронную подпись при обращении</w:t>
      </w:r>
      <w:proofErr w:type="gramEnd"/>
      <w:r w:rsidRPr="009C72E0">
        <w:rPr>
          <w:rFonts w:ascii="Times New Roman" w:hAnsi="Times New Roman" w:cs="Times New Roman"/>
          <w:sz w:val="28"/>
          <w:szCs w:val="28"/>
        </w:rPr>
        <w:t xml:space="preserve"> в электронной форме за получением </w:t>
      </w:r>
      <w:r w:rsidR="007050EE"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при условии, что при выдаче ключа простой электронной подписи личность физического лица установлена при личном приеме.</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1"/>
        <w:rPr>
          <w:rFonts w:ascii="Times New Roman" w:hAnsi="Times New Roman" w:cs="Times New Roman"/>
          <w:sz w:val="28"/>
          <w:szCs w:val="28"/>
        </w:rPr>
      </w:pPr>
      <w:r w:rsidRPr="009C72E0">
        <w:rPr>
          <w:rFonts w:ascii="Times New Roman" w:hAnsi="Times New Roman" w:cs="Times New Roman"/>
          <w:sz w:val="28"/>
          <w:szCs w:val="28"/>
        </w:rPr>
        <w:t>3. СОСТАВ, ПОСЛЕДОВАТЕЛЬНОСТЬ И СРОКИ ВЫПОЛНЕНИЯ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АДМИНИСТРАТИВНЫХ ПРОЦЕДУР (ДЕЙСТВИЙ), ТРЕБОВАНИЯ К ПОРЯДКУ</w:t>
      </w:r>
      <w:r w:rsidR="006D58E8">
        <w:rPr>
          <w:rFonts w:ascii="Times New Roman" w:hAnsi="Times New Roman" w:cs="Times New Roman"/>
          <w:sz w:val="28"/>
          <w:szCs w:val="28"/>
        </w:rPr>
        <w:t xml:space="preserve"> </w:t>
      </w:r>
      <w:r w:rsidRPr="009C72E0">
        <w:rPr>
          <w:rFonts w:ascii="Times New Roman" w:hAnsi="Times New Roman" w:cs="Times New Roman"/>
          <w:sz w:val="28"/>
          <w:szCs w:val="28"/>
        </w:rPr>
        <w:t>ИХ ВЫПОЛНЕНИЯ, В ТОМ ЧИСЛЕ ОСОБЕННОСТИ ВЫПОЛНЕНИЯ</w:t>
      </w:r>
      <w:r w:rsidR="006D58E8">
        <w:rPr>
          <w:rFonts w:ascii="Times New Roman" w:hAnsi="Times New Roman" w:cs="Times New Roman"/>
          <w:sz w:val="28"/>
          <w:szCs w:val="28"/>
        </w:rPr>
        <w:t xml:space="preserve"> </w:t>
      </w:r>
      <w:r w:rsidRPr="009C72E0">
        <w:rPr>
          <w:rFonts w:ascii="Times New Roman" w:hAnsi="Times New Roman" w:cs="Times New Roman"/>
          <w:sz w:val="28"/>
          <w:szCs w:val="28"/>
        </w:rPr>
        <w:t>АДМИНИСТРАТИВНЫХ ПРОЦЕДУР (ДЕЙСТВИЙ) В ЭЛЕКТРОННОЙ ФОРМЕ</w:t>
      </w:r>
    </w:p>
    <w:p w:rsidR="00374FB9" w:rsidRPr="009C72E0" w:rsidRDefault="00374FB9" w:rsidP="00157D5B">
      <w:pPr>
        <w:pStyle w:val="ConsPlusTitle"/>
        <w:jc w:val="center"/>
        <w:rPr>
          <w:rFonts w:ascii="Times New Roman" w:hAnsi="Times New Roman" w:cs="Times New Roman"/>
          <w:sz w:val="28"/>
          <w:szCs w:val="28"/>
        </w:rPr>
      </w:pP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3.1. Исчерпывающий перечень административных процедур</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3.1.1. Предоставление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включает в себя последовательность следующих административных процедур:</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а) прием и регистрация заявления и документов, необходимых для предоставления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б) рассмотрение заявления и документов, необходимых для предоставления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подготовка, согласование, подписание и регистрация результата предоставления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3.2. Прием и регистрация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заявления и представленных документов</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3.2.1. Основанием для начала административной процедуры является поступление от заявителя в </w:t>
      </w:r>
      <w:r w:rsidR="007050EE"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заявления и документов, необходимых для предоставления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Заявление и прилагаемые к нему документы подаются: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лично (через законного представителя) в </w:t>
      </w:r>
      <w:r w:rsidR="007050EE" w:rsidRPr="009C72E0">
        <w:rPr>
          <w:rFonts w:ascii="Times New Roman" w:hAnsi="Times New Roman" w:cs="Times New Roman"/>
          <w:sz w:val="28"/>
          <w:szCs w:val="28"/>
        </w:rPr>
        <w:t>структурное подразделение 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посредством почтовой связи;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электронной форме с использованием Портала.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случае если заявление было получено в форме электронного документа, </w:t>
      </w:r>
      <w:r w:rsidR="007050EE"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обязано обеспечить осуществление в электронной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приема и рассмотрения заявления;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возможности для заявителя дистанционно отслеживать стадии предоставления </w:t>
      </w:r>
      <w:r w:rsidR="007050E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Должностное лицо в однодневный срок направляет заявителю электронное сообщение, подтверждающее поступление в </w:t>
      </w:r>
      <w:r w:rsidR="003D4F74"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данных документов.</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lastRenderedPageBreak/>
        <w:t xml:space="preserve">При поступлении заявления и документов, указанных в </w:t>
      </w:r>
      <w:hyperlink w:anchor="P161">
        <w:r w:rsidRPr="009C72E0">
          <w:rPr>
            <w:rFonts w:ascii="Times New Roman" w:hAnsi="Times New Roman" w:cs="Times New Roman"/>
            <w:sz w:val="28"/>
            <w:szCs w:val="28"/>
          </w:rPr>
          <w:t>пункте 2.6</w:t>
        </w:r>
      </w:hyperlink>
      <w:r w:rsidRPr="009C72E0">
        <w:rPr>
          <w:rFonts w:ascii="Times New Roman" w:hAnsi="Times New Roman" w:cs="Times New Roman"/>
          <w:sz w:val="28"/>
          <w:szCs w:val="28"/>
        </w:rPr>
        <w:t xml:space="preserve"> Регламента, в электронной форме, подписанных усиленной квалифицированной электронной подписью, ответственный за регистрацию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по адресу:</w:t>
      </w:r>
      <w:proofErr w:type="gramEnd"/>
      <w:r w:rsidRPr="009C72E0">
        <w:rPr>
          <w:rFonts w:ascii="Times New Roman" w:hAnsi="Times New Roman" w:cs="Times New Roman"/>
          <w:sz w:val="28"/>
          <w:szCs w:val="28"/>
        </w:rPr>
        <w:t xml:space="preserve"> Единый портал государственных и муниципальных услуг (www.gosuslugi.ru) - Справочная информация - Электронная подпись.</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3D4F7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w:t>
      </w:r>
      <w:proofErr w:type="gramEnd"/>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 xml:space="preserve">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w:t>
      </w:r>
      <w:hyperlink r:id="rId24">
        <w:r w:rsidRPr="009C72E0">
          <w:rPr>
            <w:rFonts w:ascii="Times New Roman" w:hAnsi="Times New Roman" w:cs="Times New Roman"/>
            <w:sz w:val="28"/>
            <w:szCs w:val="28"/>
          </w:rPr>
          <w:t>Постановлением</w:t>
        </w:r>
      </w:hyperlink>
      <w:r w:rsidRPr="009C72E0">
        <w:rPr>
          <w:rFonts w:ascii="Times New Roman" w:hAnsi="Times New Roman" w:cs="Times New Roman"/>
          <w:sz w:val="28"/>
          <w:szCs w:val="28"/>
        </w:rPr>
        <w:t xml:space="preserve">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3.2.2. </w:t>
      </w:r>
      <w:proofErr w:type="gramStart"/>
      <w:r w:rsidRPr="009C72E0">
        <w:rPr>
          <w:rFonts w:ascii="Times New Roman" w:hAnsi="Times New Roman" w:cs="Times New Roman"/>
          <w:sz w:val="28"/>
          <w:szCs w:val="28"/>
        </w:rPr>
        <w:t>Ответственный</w:t>
      </w:r>
      <w:proofErr w:type="gramEnd"/>
      <w:r w:rsidRPr="009C72E0">
        <w:rPr>
          <w:rFonts w:ascii="Times New Roman" w:hAnsi="Times New Roman" w:cs="Times New Roman"/>
          <w:sz w:val="28"/>
          <w:szCs w:val="28"/>
        </w:rPr>
        <w:t xml:space="preserve"> за регистрацию: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устанавливает предмет обращения;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проверяет соответствие представленных документов описи или иному перечню документов (при их наличии);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присваивает заявлению входящий регистрационный номер;</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заверяет копии представленных документов при предъявлении их оригиналов;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выдает заявителю копию заявления с отметкой о принятии заявления и представленных документов в </w:t>
      </w:r>
      <w:r w:rsidR="00E912DB"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3.2.3. 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ответственным за регистрацию, и приобщается к поданному заявлению.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случае направления заявления посредством почтовой связи на </w:t>
      </w:r>
      <w:r w:rsidRPr="009C72E0">
        <w:rPr>
          <w:rFonts w:ascii="Times New Roman" w:hAnsi="Times New Roman" w:cs="Times New Roman"/>
          <w:sz w:val="28"/>
          <w:szCs w:val="28"/>
        </w:rPr>
        <w:lastRenderedPageBreak/>
        <w:t>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3.2.4. Максимальный срок выполнения административной процедуры составляет один рабочий день.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3.2.5. Ответственным за выполнение административной процедуры является </w:t>
      </w:r>
      <w:proofErr w:type="gramStart"/>
      <w:r w:rsidRPr="009C72E0">
        <w:rPr>
          <w:rFonts w:ascii="Times New Roman" w:hAnsi="Times New Roman" w:cs="Times New Roman"/>
          <w:sz w:val="28"/>
          <w:szCs w:val="28"/>
        </w:rPr>
        <w:t>ответственный</w:t>
      </w:r>
      <w:proofErr w:type="gramEnd"/>
      <w:r w:rsidRPr="009C72E0">
        <w:rPr>
          <w:rFonts w:ascii="Times New Roman" w:hAnsi="Times New Roman" w:cs="Times New Roman"/>
          <w:sz w:val="28"/>
          <w:szCs w:val="28"/>
        </w:rPr>
        <w:t xml:space="preserve"> за регистрацию.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3.2.6. Результатом административной процедуры является зарегистрированное в </w:t>
      </w:r>
      <w:r w:rsidR="00E912DB"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заявление.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3.2.7. Результат административной процедуры фиксируется путем указания регистрационного номера с датой на заявлении.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3.3. Рассмотрение заявления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 документов, необходимых для предоставления</w:t>
      </w:r>
    </w:p>
    <w:p w:rsidR="00974777" w:rsidRPr="009C72E0" w:rsidRDefault="00E912DB"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w:t>
      </w:r>
      <w:r w:rsidR="00974777" w:rsidRPr="009C72E0">
        <w:rPr>
          <w:rFonts w:ascii="Times New Roman" w:hAnsi="Times New Roman" w:cs="Times New Roman"/>
          <w:sz w:val="28"/>
          <w:szCs w:val="28"/>
        </w:rPr>
        <w:t xml:space="preserve">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3.3.1. Основанием для начала административной процедуры является регистрация заявления ответственным за регистрацию и направление заявления и документов, необходимых для предоставления </w:t>
      </w:r>
      <w:r w:rsidR="00E912D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на рассмотрение исполнителю.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Получение сведений, представляемых организациями, участвующими в предоставлении </w:t>
      </w:r>
      <w:r w:rsidR="00E912D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случае если заявителем по собственной инициативе документ не представлен, осуществляется в следующем порядке.</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Сведения из Единого государственного реестра юридических лиц (далее - ЕГРЮЛ), Единого государственного реестра индивидуальных предпринимателей (далее - ЕГРИП) запрашиваются исполнителем в течение двух рабочих дней со дня регистрации заявления в рамках межведомственного информационного взаимодействия с использованием системы межведомственного электронного взаимодействия (в случае отсутствия технической возможности прямого и удаленного доступа к имеющимся в </w:t>
      </w:r>
      <w:r w:rsidR="00E912DB" w:rsidRPr="009C72E0">
        <w:rPr>
          <w:rFonts w:ascii="Times New Roman" w:hAnsi="Times New Roman" w:cs="Times New Roman"/>
          <w:sz w:val="28"/>
          <w:szCs w:val="28"/>
        </w:rPr>
        <w:t>уполномоченном органе</w:t>
      </w:r>
      <w:r w:rsidRPr="009C72E0">
        <w:rPr>
          <w:rFonts w:ascii="Times New Roman" w:hAnsi="Times New Roman" w:cs="Times New Roman"/>
          <w:sz w:val="28"/>
          <w:szCs w:val="28"/>
        </w:rPr>
        <w:t xml:space="preserve"> необходимым сведениям</w:t>
      </w:r>
      <w:r w:rsidR="00E912DB" w:rsidRPr="009C72E0">
        <w:rPr>
          <w:rFonts w:ascii="Times New Roman" w:hAnsi="Times New Roman" w:cs="Times New Roman"/>
          <w:sz w:val="28"/>
          <w:szCs w:val="28"/>
        </w:rPr>
        <w:t>,</w:t>
      </w:r>
      <w:r w:rsidRPr="009C72E0">
        <w:rPr>
          <w:rFonts w:ascii="Times New Roman" w:hAnsi="Times New Roman" w:cs="Times New Roman"/>
          <w:sz w:val="28"/>
          <w:szCs w:val="28"/>
        </w:rPr>
        <w:t xml:space="preserve"> либо отсутствия в имеющихся в </w:t>
      </w:r>
      <w:r w:rsidR="00E912DB" w:rsidRPr="009C72E0">
        <w:rPr>
          <w:rFonts w:ascii="Times New Roman" w:hAnsi="Times New Roman" w:cs="Times New Roman"/>
          <w:sz w:val="28"/>
          <w:szCs w:val="28"/>
        </w:rPr>
        <w:t>уполномоченном</w:t>
      </w:r>
      <w:proofErr w:type="gramEnd"/>
      <w:r w:rsidR="00E912DB" w:rsidRPr="009C72E0">
        <w:rPr>
          <w:rFonts w:ascii="Times New Roman" w:hAnsi="Times New Roman" w:cs="Times New Roman"/>
          <w:sz w:val="28"/>
          <w:szCs w:val="28"/>
        </w:rPr>
        <w:t xml:space="preserve"> </w:t>
      </w:r>
      <w:proofErr w:type="gramStart"/>
      <w:r w:rsidR="00E912DB" w:rsidRPr="009C72E0">
        <w:rPr>
          <w:rFonts w:ascii="Times New Roman" w:hAnsi="Times New Roman" w:cs="Times New Roman"/>
          <w:sz w:val="28"/>
          <w:szCs w:val="28"/>
        </w:rPr>
        <w:t>органе</w:t>
      </w:r>
      <w:r w:rsidRPr="009C72E0">
        <w:rPr>
          <w:rFonts w:ascii="Times New Roman" w:hAnsi="Times New Roman" w:cs="Times New Roman"/>
          <w:sz w:val="28"/>
          <w:szCs w:val="28"/>
        </w:rPr>
        <w:t xml:space="preserve"> сведениях, необходимых для предоставления </w:t>
      </w:r>
      <w:r w:rsidR="00E912D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ФНС России путем направления межведомственного запроса о представлении сведений в форме электронного документа, подписанного с применением усиленной квалифицированной электронной подписи.</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отсутствии технической возможности направления межведомственного запроса сведений с использованием системы межведомственного электронного взаимодействия соответствующий межведомственный запрос на бумажном носителе направляется в </w:t>
      </w:r>
      <w:r w:rsidRPr="009C72E0">
        <w:rPr>
          <w:rFonts w:ascii="Times New Roman" w:hAnsi="Times New Roman" w:cs="Times New Roman"/>
          <w:sz w:val="28"/>
          <w:szCs w:val="28"/>
        </w:rPr>
        <w:lastRenderedPageBreak/>
        <w:t xml:space="preserve">территориальный орган ФНС по местонахождению </w:t>
      </w:r>
      <w:r w:rsidR="00574224"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по почте, курьером, по факсу с одновременным его направлением по почте или курьером.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Межведомственный запрос подписывается </w:t>
      </w:r>
      <w:r w:rsidR="00574224" w:rsidRPr="009C72E0">
        <w:rPr>
          <w:rFonts w:ascii="Times New Roman" w:hAnsi="Times New Roman" w:cs="Times New Roman"/>
          <w:sz w:val="28"/>
          <w:szCs w:val="28"/>
        </w:rPr>
        <w:t xml:space="preserve">руководителем уполномоченного органа </w:t>
      </w:r>
      <w:r w:rsidRPr="009C72E0">
        <w:rPr>
          <w:rFonts w:ascii="Times New Roman" w:hAnsi="Times New Roman" w:cs="Times New Roman"/>
          <w:sz w:val="28"/>
          <w:szCs w:val="28"/>
        </w:rPr>
        <w:t xml:space="preserve">(далее - </w:t>
      </w:r>
      <w:r w:rsidR="00574224" w:rsidRPr="009C72E0">
        <w:rPr>
          <w:rFonts w:ascii="Times New Roman" w:hAnsi="Times New Roman" w:cs="Times New Roman"/>
          <w:sz w:val="28"/>
          <w:szCs w:val="28"/>
        </w:rPr>
        <w:t>руководитель</w:t>
      </w:r>
      <w:r w:rsidRPr="009C72E0">
        <w:rPr>
          <w:rFonts w:ascii="Times New Roman" w:hAnsi="Times New Roman" w:cs="Times New Roman"/>
          <w:sz w:val="28"/>
          <w:szCs w:val="28"/>
        </w:rPr>
        <w:t xml:space="preserve">) (одним из заместителей </w:t>
      </w:r>
      <w:r w:rsidR="00574224" w:rsidRPr="009C72E0">
        <w:rPr>
          <w:rFonts w:ascii="Times New Roman" w:hAnsi="Times New Roman" w:cs="Times New Roman"/>
          <w:sz w:val="28"/>
          <w:szCs w:val="28"/>
        </w:rPr>
        <w:t>руководителя</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межведомственном запросе сведений на бумажном носителе указываются сведения, предусмотренные </w:t>
      </w:r>
      <w:hyperlink r:id="rId25">
        <w:r w:rsidRPr="009C72E0">
          <w:rPr>
            <w:rFonts w:ascii="Times New Roman" w:hAnsi="Times New Roman" w:cs="Times New Roman"/>
            <w:sz w:val="28"/>
            <w:szCs w:val="28"/>
          </w:rPr>
          <w:t>пунктами 1</w:t>
        </w:r>
      </w:hyperlink>
      <w:r w:rsidRPr="009C72E0">
        <w:rPr>
          <w:rFonts w:ascii="Times New Roman" w:hAnsi="Times New Roman" w:cs="Times New Roman"/>
          <w:sz w:val="28"/>
          <w:szCs w:val="28"/>
        </w:rPr>
        <w:t xml:space="preserve"> - </w:t>
      </w:r>
      <w:hyperlink r:id="rId26">
        <w:r w:rsidRPr="009C72E0">
          <w:rPr>
            <w:rFonts w:ascii="Times New Roman" w:hAnsi="Times New Roman" w:cs="Times New Roman"/>
            <w:sz w:val="28"/>
            <w:szCs w:val="28"/>
          </w:rPr>
          <w:t>6</w:t>
        </w:r>
      </w:hyperlink>
      <w:r w:rsidRPr="009C72E0">
        <w:rPr>
          <w:rFonts w:ascii="Times New Roman" w:hAnsi="Times New Roman" w:cs="Times New Roman"/>
          <w:sz w:val="28"/>
          <w:szCs w:val="28"/>
        </w:rPr>
        <w:t xml:space="preserve"> и </w:t>
      </w:r>
      <w:hyperlink r:id="rId27">
        <w:r w:rsidRPr="009C72E0">
          <w:rPr>
            <w:rFonts w:ascii="Times New Roman" w:hAnsi="Times New Roman" w:cs="Times New Roman"/>
            <w:sz w:val="28"/>
            <w:szCs w:val="28"/>
          </w:rPr>
          <w:t>8 части 1 статьи 7.2</w:t>
        </w:r>
      </w:hyperlink>
      <w:r w:rsidRPr="009C72E0">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После получения документов, запрашиваемых в рамках межведомственного взаимодействия, осуществляется проверка полученных документов в течение одного рабочего дня, который учитывается в срок принятия решения о выдаче согласия с соответствующими техническими условиями или об отказе в выдаче согласия, предусмотренный </w:t>
      </w:r>
      <w:hyperlink w:anchor="P443">
        <w:r w:rsidRPr="009C72E0">
          <w:rPr>
            <w:rFonts w:ascii="Times New Roman" w:hAnsi="Times New Roman" w:cs="Times New Roman"/>
            <w:sz w:val="28"/>
            <w:szCs w:val="28"/>
          </w:rPr>
          <w:t>пунктом 3.3.2</w:t>
        </w:r>
      </w:hyperlink>
      <w:r w:rsidRPr="009C72E0">
        <w:rPr>
          <w:rFonts w:ascii="Times New Roman" w:hAnsi="Times New Roman" w:cs="Times New Roman"/>
          <w:sz w:val="28"/>
          <w:szCs w:val="28"/>
        </w:rPr>
        <w:t xml:space="preserve"> Регламента.</w:t>
      </w:r>
    </w:p>
    <w:p w:rsidR="00974777" w:rsidRPr="009C72E0" w:rsidRDefault="00974777" w:rsidP="00157D5B">
      <w:pPr>
        <w:pStyle w:val="ConsPlusNormal"/>
        <w:ind w:firstLine="540"/>
        <w:jc w:val="both"/>
        <w:rPr>
          <w:rFonts w:ascii="Times New Roman" w:hAnsi="Times New Roman" w:cs="Times New Roman"/>
          <w:sz w:val="28"/>
          <w:szCs w:val="28"/>
        </w:rPr>
      </w:pPr>
      <w:bookmarkStart w:id="9" w:name="P443"/>
      <w:bookmarkEnd w:id="9"/>
      <w:r w:rsidRPr="009C72E0">
        <w:rPr>
          <w:rFonts w:ascii="Times New Roman" w:hAnsi="Times New Roman" w:cs="Times New Roman"/>
          <w:sz w:val="28"/>
          <w:szCs w:val="28"/>
        </w:rPr>
        <w:t>3.3.2. Исполнитель в течение двадцати трех календарных дней со дня регистрации заявления: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проводит проверку представленных заявителем </w:t>
      </w:r>
      <w:proofErr w:type="gramStart"/>
      <w:r w:rsidRPr="009C72E0">
        <w:rPr>
          <w:rFonts w:ascii="Times New Roman" w:hAnsi="Times New Roman" w:cs="Times New Roman"/>
          <w:sz w:val="28"/>
          <w:szCs w:val="28"/>
        </w:rPr>
        <w:t>документов</w:t>
      </w:r>
      <w:proofErr w:type="gramEnd"/>
      <w:r w:rsidRPr="009C72E0">
        <w:rPr>
          <w:rFonts w:ascii="Times New Roman" w:hAnsi="Times New Roman" w:cs="Times New Roman"/>
          <w:sz w:val="28"/>
          <w:szCs w:val="28"/>
        </w:rPr>
        <w:t xml:space="preserve"> на соответствие действующим требованиям федеральных законов, иных нормативных актов Российской Федерации, законов Краснодарского края, иных правовых актов Краснодарского края, в том числе качество топографического плана и достаточность отображенной на нем информации для принятия решения;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проводит проверку мест размещения объекта, строительства, реконструкции, капитального ремонта, ремонта пересечений и примыканий на соответствие требованиям действующих нормативных актов Российской Федерации и Краснодарского края, государственных стандартов, строительных норм и правил, в том числе по строительству, реконструкции, ремонту и содержанию автомобильных дорог </w:t>
      </w:r>
      <w:r w:rsidR="00574224"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 (при необходимости осуществляется выезд на место);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проводит изучение проектов организации дорожного движения и технических </w:t>
      </w:r>
      <w:proofErr w:type="gramStart"/>
      <w:r w:rsidRPr="009C72E0">
        <w:rPr>
          <w:rFonts w:ascii="Times New Roman" w:hAnsi="Times New Roman" w:cs="Times New Roman"/>
          <w:sz w:val="28"/>
          <w:szCs w:val="28"/>
        </w:rPr>
        <w:t>паспортов</w:t>
      </w:r>
      <w:proofErr w:type="gramEnd"/>
      <w:r w:rsidRPr="009C72E0">
        <w:rPr>
          <w:rFonts w:ascii="Times New Roman" w:hAnsi="Times New Roman" w:cs="Times New Roman"/>
          <w:sz w:val="28"/>
          <w:szCs w:val="28"/>
        </w:rPr>
        <w:t xml:space="preserve"> автомобильных дорог </w:t>
      </w:r>
      <w:r w:rsidR="00574224" w:rsidRPr="009C72E0">
        <w:rPr>
          <w:rFonts w:ascii="Times New Roman" w:hAnsi="Times New Roman" w:cs="Times New Roman"/>
          <w:sz w:val="28"/>
          <w:szCs w:val="28"/>
        </w:rPr>
        <w:t>местного</w:t>
      </w:r>
      <w:r w:rsidRPr="009C72E0">
        <w:rPr>
          <w:rFonts w:ascii="Times New Roman" w:hAnsi="Times New Roman" w:cs="Times New Roman"/>
          <w:sz w:val="28"/>
          <w:szCs w:val="28"/>
        </w:rPr>
        <w:t xml:space="preserve"> значения, другой технической документации для определения условий безопасности движения в зоне размещения объекта, строительства, реконструкции, капитального ремонта, ремонта пересечений и примыканий.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необходимости дополнительной проверки мест размещения объекта, строительства, реконструкции, капитального ремонта, ремонта пересечений и примыканий рассмотрение заявления продлевается на срок, не превышающий 30 календарных дней, о чем заявитель уведомляется письменно с указанием причин и предполагаемого срока направления результата предоставления </w:t>
      </w:r>
      <w:r w:rsidR="0057422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Уведомление подписывается </w:t>
      </w:r>
      <w:r w:rsidR="00574224" w:rsidRPr="009C72E0">
        <w:rPr>
          <w:rFonts w:ascii="Times New Roman" w:hAnsi="Times New Roman" w:cs="Times New Roman"/>
          <w:sz w:val="28"/>
          <w:szCs w:val="28"/>
        </w:rPr>
        <w:t>руководителем</w:t>
      </w:r>
      <w:r w:rsidRPr="009C72E0">
        <w:rPr>
          <w:rFonts w:ascii="Times New Roman" w:hAnsi="Times New Roman" w:cs="Times New Roman"/>
          <w:sz w:val="28"/>
          <w:szCs w:val="28"/>
        </w:rPr>
        <w:t xml:space="preserve"> (одним из заместителей </w:t>
      </w:r>
      <w:r w:rsidR="00574224" w:rsidRPr="009C72E0">
        <w:rPr>
          <w:rFonts w:ascii="Times New Roman" w:hAnsi="Times New Roman" w:cs="Times New Roman"/>
          <w:sz w:val="28"/>
          <w:szCs w:val="28"/>
        </w:rPr>
        <w:t>руководителя</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lastRenderedPageBreak/>
        <w:t xml:space="preserve">На основании сведений, полученных по результатам изучения нормативной и технической документации, а также проведенной проверки мест размещения объекта, строительства, реконструкции, капитального ремонта, ремонта пересечений и примыканий, с учетом получения документов (сведений), запрошенных в рамках межведомственного взаимодействия, исполнитель делает вывод о наличии или отсутствии оснований для отказа в предоставлении </w:t>
      </w:r>
      <w:r w:rsidR="0057422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3.3.3. Результатом исполнения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выдаче согласия.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Критерием принятия решения является наличие или отсутствие оснований для отказа в выдаче согласия.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Результат выполнения административной процедуры фиксируется подписями исполнителя и непосредственного руководителя исполнителя.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3.3.4. Максимальный срок выполнения указанной административной процедуры - двадцать три календарных дня со дня регистрации заявления.</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3.4. Подготовка,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согласование, подписание и регистрация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результата предоставления </w:t>
      </w:r>
      <w:r w:rsidR="00574224"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3.4.1. Основанием для начала административной процедуры является вывод исполнителя о наличии возможности выдачи согласия, в том числе с соответствующими техническими условиями, или наличии оснований для отказа в выдаче согласия.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3.4.2. </w:t>
      </w:r>
      <w:proofErr w:type="gramStart"/>
      <w:r w:rsidRPr="009C72E0">
        <w:rPr>
          <w:rFonts w:ascii="Times New Roman" w:hAnsi="Times New Roman" w:cs="Times New Roman"/>
          <w:sz w:val="28"/>
          <w:szCs w:val="28"/>
        </w:rPr>
        <w:t xml:space="preserve">В случае поступления в течение двадцати четырех календарных дней со дня регистрации заявления обращения в письменной форме заявителя с просьбой о прекращении предоставления </w:t>
      </w:r>
      <w:r w:rsidR="00574224"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исполнитель, независимо от сделанного вывода согласно </w:t>
      </w:r>
      <w:hyperlink w:anchor="P443">
        <w:r w:rsidRPr="009C72E0">
          <w:rPr>
            <w:rFonts w:ascii="Times New Roman" w:hAnsi="Times New Roman" w:cs="Times New Roman"/>
            <w:sz w:val="28"/>
            <w:szCs w:val="28"/>
          </w:rPr>
          <w:t>пункту 3.3.2</w:t>
        </w:r>
      </w:hyperlink>
      <w:r w:rsidRPr="009C72E0">
        <w:rPr>
          <w:rFonts w:ascii="Times New Roman" w:hAnsi="Times New Roman" w:cs="Times New Roman"/>
          <w:sz w:val="28"/>
          <w:szCs w:val="28"/>
        </w:rPr>
        <w:t xml:space="preserve"> Регламента, до начала подготовки согласия, в том числе с соответствующими техническими условиями, или отказа в выдаче согласия в течение одного рабочего дня с момента поступления обращения готовит</w:t>
      </w:r>
      <w:proofErr w:type="gramEnd"/>
      <w:r w:rsidRPr="009C72E0">
        <w:rPr>
          <w:rFonts w:ascii="Times New Roman" w:hAnsi="Times New Roman" w:cs="Times New Roman"/>
          <w:sz w:val="28"/>
          <w:szCs w:val="28"/>
        </w:rPr>
        <w:t xml:space="preserve"> проект отказа в предоставлении </w:t>
      </w:r>
      <w:r w:rsidR="00574224"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3.4.3. Исполнитель в течение трех календарных дней готовит проект согласия, в том числе с соответствующими техническими условиями, или отказа в выдаче согласия с указанием причин отказа и передает его на согласование </w:t>
      </w:r>
      <w:r w:rsidR="00574224" w:rsidRPr="009C72E0">
        <w:rPr>
          <w:rFonts w:ascii="Times New Roman" w:hAnsi="Times New Roman" w:cs="Times New Roman"/>
          <w:sz w:val="28"/>
          <w:szCs w:val="28"/>
        </w:rPr>
        <w:t>руководителю структурного подразделения</w:t>
      </w:r>
      <w:r w:rsidRPr="009C72E0">
        <w:rPr>
          <w:rFonts w:ascii="Times New Roman" w:hAnsi="Times New Roman" w:cs="Times New Roman"/>
          <w:sz w:val="28"/>
          <w:szCs w:val="28"/>
        </w:rPr>
        <w:t xml:space="preserve"> </w:t>
      </w:r>
      <w:r w:rsidR="00574224" w:rsidRPr="009C72E0">
        <w:rPr>
          <w:rFonts w:ascii="Times New Roman" w:hAnsi="Times New Roman" w:cs="Times New Roman"/>
          <w:sz w:val="28"/>
          <w:szCs w:val="28"/>
        </w:rPr>
        <w:t>уполномоченного органа, ответственного за оказание муниципальной услуги</w:t>
      </w:r>
      <w:r w:rsidRPr="009C72E0">
        <w:rPr>
          <w:rFonts w:ascii="Times New Roman" w:hAnsi="Times New Roman" w:cs="Times New Roman"/>
          <w:sz w:val="28"/>
          <w:szCs w:val="28"/>
        </w:rPr>
        <w:t xml:space="preserve"> (далее </w:t>
      </w:r>
      <w:r w:rsidR="00823CEF" w:rsidRPr="009C72E0">
        <w:rPr>
          <w:rFonts w:ascii="Times New Roman" w:hAnsi="Times New Roman" w:cs="Times New Roman"/>
          <w:sz w:val="28"/>
          <w:szCs w:val="28"/>
        </w:rPr>
        <w:t>–</w:t>
      </w:r>
      <w:r w:rsidRPr="009C72E0">
        <w:rPr>
          <w:rFonts w:ascii="Times New Roman" w:hAnsi="Times New Roman" w:cs="Times New Roman"/>
          <w:sz w:val="28"/>
          <w:szCs w:val="28"/>
        </w:rPr>
        <w:t xml:space="preserve"> </w:t>
      </w:r>
      <w:r w:rsidR="00823CEF" w:rsidRPr="009C72E0">
        <w:rPr>
          <w:rFonts w:ascii="Times New Roman" w:hAnsi="Times New Roman" w:cs="Times New Roman"/>
          <w:sz w:val="28"/>
          <w:szCs w:val="28"/>
        </w:rPr>
        <w:t>руководитель структурного подразделения</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Срок действия согласия с соответствующими техническими условиями на проектирование не может превышать двух лет.</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3.4.4. </w:t>
      </w:r>
      <w:r w:rsidR="00823CEF" w:rsidRPr="009C72E0">
        <w:rPr>
          <w:rFonts w:ascii="Times New Roman" w:hAnsi="Times New Roman" w:cs="Times New Roman"/>
          <w:sz w:val="28"/>
          <w:szCs w:val="28"/>
        </w:rPr>
        <w:t xml:space="preserve">Руководитель структурного подразделения </w:t>
      </w:r>
      <w:r w:rsidRPr="009C72E0">
        <w:rPr>
          <w:rFonts w:ascii="Times New Roman" w:hAnsi="Times New Roman" w:cs="Times New Roman"/>
          <w:sz w:val="28"/>
          <w:szCs w:val="28"/>
        </w:rPr>
        <w:t xml:space="preserve">в течение одного дня рассматривает представленный проект согласия, в том числе с </w:t>
      </w:r>
      <w:r w:rsidRPr="009C72E0">
        <w:rPr>
          <w:rFonts w:ascii="Times New Roman" w:hAnsi="Times New Roman" w:cs="Times New Roman"/>
          <w:sz w:val="28"/>
          <w:szCs w:val="28"/>
        </w:rPr>
        <w:lastRenderedPageBreak/>
        <w:t>соответствующими техническими условиями, или отказа в выдаче согласия и, после согласования, возвращает его исполнителю.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3.4.5. В день согласования проекта согласия, в том числе с соответствующими техническими условиями, или отказа в выдаче согласия </w:t>
      </w:r>
      <w:r w:rsidR="00823CEF" w:rsidRPr="009C72E0">
        <w:rPr>
          <w:rFonts w:ascii="Times New Roman" w:hAnsi="Times New Roman" w:cs="Times New Roman"/>
          <w:sz w:val="28"/>
          <w:szCs w:val="28"/>
        </w:rPr>
        <w:t>руководителем структурного подразделения</w:t>
      </w:r>
      <w:r w:rsidRPr="009C72E0">
        <w:rPr>
          <w:rFonts w:ascii="Times New Roman" w:hAnsi="Times New Roman" w:cs="Times New Roman"/>
          <w:sz w:val="28"/>
          <w:szCs w:val="28"/>
        </w:rPr>
        <w:t xml:space="preserve"> исполнитель передает его на согласование </w:t>
      </w:r>
      <w:r w:rsidR="00823CEF" w:rsidRPr="009C72E0">
        <w:rPr>
          <w:rFonts w:ascii="Times New Roman" w:hAnsi="Times New Roman" w:cs="Times New Roman"/>
          <w:sz w:val="28"/>
          <w:szCs w:val="28"/>
        </w:rPr>
        <w:t>руководителю 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w:t>
      </w:r>
      <w:r w:rsidR="00823CEF" w:rsidRPr="009C72E0">
        <w:rPr>
          <w:rFonts w:ascii="Times New Roman" w:hAnsi="Times New Roman" w:cs="Times New Roman"/>
          <w:sz w:val="28"/>
          <w:szCs w:val="28"/>
        </w:rPr>
        <w:t>6</w:t>
      </w:r>
      <w:r w:rsidRPr="009C72E0">
        <w:rPr>
          <w:rFonts w:ascii="Times New Roman" w:hAnsi="Times New Roman" w:cs="Times New Roman"/>
          <w:sz w:val="28"/>
          <w:szCs w:val="28"/>
        </w:rPr>
        <w:t xml:space="preserve">. В течение одного дня </w:t>
      </w:r>
      <w:r w:rsidR="00823CEF" w:rsidRPr="009C72E0">
        <w:rPr>
          <w:rFonts w:ascii="Times New Roman" w:hAnsi="Times New Roman" w:cs="Times New Roman"/>
          <w:sz w:val="28"/>
          <w:szCs w:val="28"/>
        </w:rPr>
        <w:t>руководитель уполномоченного органа</w:t>
      </w:r>
      <w:r w:rsidRPr="009C72E0">
        <w:rPr>
          <w:rFonts w:ascii="Times New Roman" w:hAnsi="Times New Roman" w:cs="Times New Roman"/>
          <w:sz w:val="28"/>
          <w:szCs w:val="28"/>
        </w:rPr>
        <w:t xml:space="preserve"> (один из заместителей </w:t>
      </w:r>
      <w:r w:rsidR="00505F81" w:rsidRPr="009C72E0">
        <w:rPr>
          <w:rFonts w:ascii="Times New Roman" w:hAnsi="Times New Roman" w:cs="Times New Roman"/>
          <w:sz w:val="28"/>
          <w:szCs w:val="28"/>
        </w:rPr>
        <w:t>руководителя</w:t>
      </w:r>
      <w:r w:rsidRPr="009C72E0">
        <w:rPr>
          <w:rFonts w:ascii="Times New Roman" w:hAnsi="Times New Roman" w:cs="Times New Roman"/>
          <w:sz w:val="28"/>
          <w:szCs w:val="28"/>
        </w:rPr>
        <w:t>) подписывает согласие, в том числе с соответствующими техническими условиями, или отказ в выдаче согласия и передает исполнителю.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w:t>
      </w:r>
      <w:r w:rsidR="00823CEF" w:rsidRPr="009C72E0">
        <w:rPr>
          <w:rFonts w:ascii="Times New Roman" w:hAnsi="Times New Roman" w:cs="Times New Roman"/>
          <w:sz w:val="28"/>
          <w:szCs w:val="28"/>
        </w:rPr>
        <w:t>7</w:t>
      </w:r>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 xml:space="preserve">В день подписания исполнитель передает для регистрации согласие, в том числе с соответствующими техническими условиями, или отказ в выдаче согласия ответственному за регистрацию, который в течение одного дня осуществляет регистрацию согласия, в том числе с соответствующими техническими условиями, или отказа в выдаче согласия путем присвоения регистрационного номера согласно номенклатуре </w:t>
      </w:r>
      <w:r w:rsidR="00505F81"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w:t>
      </w:r>
      <w:r w:rsidR="00823CEF" w:rsidRPr="009C72E0">
        <w:rPr>
          <w:rFonts w:ascii="Times New Roman" w:hAnsi="Times New Roman" w:cs="Times New Roman"/>
          <w:sz w:val="28"/>
          <w:szCs w:val="28"/>
        </w:rPr>
        <w:t>8</w:t>
      </w:r>
      <w:r w:rsidRPr="009C72E0">
        <w:rPr>
          <w:rFonts w:ascii="Times New Roman" w:hAnsi="Times New Roman" w:cs="Times New Roman"/>
          <w:sz w:val="28"/>
          <w:szCs w:val="28"/>
        </w:rPr>
        <w:t xml:space="preserve">. </w:t>
      </w:r>
      <w:r w:rsidR="00505F81" w:rsidRPr="009C72E0">
        <w:rPr>
          <w:rFonts w:ascii="Times New Roman" w:hAnsi="Times New Roman" w:cs="Times New Roman"/>
          <w:sz w:val="28"/>
          <w:szCs w:val="28"/>
        </w:rPr>
        <w:t>Муниципальная</w:t>
      </w:r>
      <w:r w:rsidRPr="009C72E0">
        <w:rPr>
          <w:rFonts w:ascii="Times New Roman" w:hAnsi="Times New Roman" w:cs="Times New Roman"/>
          <w:sz w:val="28"/>
          <w:szCs w:val="28"/>
        </w:rPr>
        <w:t xml:space="preserve"> услуга считается предоставленной </w:t>
      </w:r>
      <w:r w:rsidR="00C4123E"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xml:space="preserve"> с момента присвоения регистрационного номера. Дата присвоения регистрационного номера считается датой предоставления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w:t>
      </w:r>
      <w:r w:rsidR="00823CEF" w:rsidRPr="009C72E0">
        <w:rPr>
          <w:rFonts w:ascii="Times New Roman" w:hAnsi="Times New Roman" w:cs="Times New Roman"/>
          <w:sz w:val="28"/>
          <w:szCs w:val="28"/>
        </w:rPr>
        <w:t>9</w:t>
      </w:r>
      <w:r w:rsidRPr="009C72E0">
        <w:rPr>
          <w:rFonts w:ascii="Times New Roman" w:hAnsi="Times New Roman" w:cs="Times New Roman"/>
          <w:sz w:val="28"/>
          <w:szCs w:val="28"/>
        </w:rPr>
        <w:t>. Результатом исполнения административной процедуры является присвоение регистрационного номера.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Результат выполнения административной процедуры фиксируется: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подписью </w:t>
      </w:r>
      <w:r w:rsidR="00C4123E" w:rsidRPr="009C72E0">
        <w:rPr>
          <w:rFonts w:ascii="Times New Roman" w:hAnsi="Times New Roman" w:cs="Times New Roman"/>
          <w:sz w:val="28"/>
          <w:szCs w:val="28"/>
        </w:rPr>
        <w:t>руководителя уполномоченного органа</w:t>
      </w:r>
      <w:r w:rsidRPr="009C72E0">
        <w:rPr>
          <w:rFonts w:ascii="Times New Roman" w:hAnsi="Times New Roman" w:cs="Times New Roman"/>
          <w:sz w:val="28"/>
          <w:szCs w:val="28"/>
        </w:rPr>
        <w:t xml:space="preserve"> или лица, его замещающего;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проставлением регистрационного номера письму </w:t>
      </w:r>
      <w:r w:rsidR="00C4123E"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при направлении в многофункциональный центр - также способами, предусмотренными соответствующим соглашением с многофункциональным центром;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электронной форме - программными средствами.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Критерием принятия решения является наличие или отсутствие оснований для отказа в выдаче согласия.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3.4.1</w:t>
      </w:r>
      <w:r w:rsidR="00823CEF" w:rsidRPr="009C72E0">
        <w:rPr>
          <w:rFonts w:ascii="Times New Roman" w:hAnsi="Times New Roman" w:cs="Times New Roman"/>
          <w:sz w:val="28"/>
          <w:szCs w:val="28"/>
        </w:rPr>
        <w:t>0</w:t>
      </w:r>
      <w:r w:rsidRPr="009C72E0">
        <w:rPr>
          <w:rFonts w:ascii="Times New Roman" w:hAnsi="Times New Roman" w:cs="Times New Roman"/>
          <w:sz w:val="28"/>
          <w:szCs w:val="28"/>
        </w:rPr>
        <w:t>. Максимальный срок выполнения указанной административной процедуры - семь календарных дней.</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3.5. Порядок осуществления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в электронной форме, в том числе с использованием </w:t>
      </w:r>
      <w:proofErr w:type="gramStart"/>
      <w:r w:rsidRPr="009C72E0">
        <w:rPr>
          <w:rFonts w:ascii="Times New Roman" w:hAnsi="Times New Roman" w:cs="Times New Roman"/>
          <w:sz w:val="28"/>
          <w:szCs w:val="28"/>
        </w:rPr>
        <w:t>Единого</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портала государственных и муниципальных услуг (функций),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Портала государственных и муниципальных услуг (функций)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Краснодарского края, административных процедур (действий)</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в соответствии с положениями </w:t>
      </w:r>
      <w:hyperlink r:id="rId28">
        <w:r w:rsidRPr="009C72E0">
          <w:rPr>
            <w:rFonts w:ascii="Times New Roman" w:hAnsi="Times New Roman" w:cs="Times New Roman"/>
            <w:sz w:val="28"/>
            <w:szCs w:val="28"/>
          </w:rPr>
          <w:t>статьи 10</w:t>
        </w:r>
      </w:hyperlink>
      <w:r w:rsidRPr="009C72E0">
        <w:rPr>
          <w:rFonts w:ascii="Times New Roman" w:hAnsi="Times New Roman" w:cs="Times New Roman"/>
          <w:sz w:val="28"/>
          <w:szCs w:val="28"/>
        </w:rPr>
        <w:t xml:space="preserve"> Федерального закона</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от 27 июля 2010 г. N 210-ФЗ "Об организации предоставления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lastRenderedPageBreak/>
        <w:t>государственных и муниципальных услуг"</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3.5.1. Предоставление </w:t>
      </w:r>
      <w:r w:rsidR="00C4123E"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в электронной форме включает в себя последовательность следующих административных процедур (действий):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 получение информации о порядке и сроках предоставления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 запись на прием в орган (организацию), МФЦ для подачи запроса о предоставлении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 формирование запроса о предоставлении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 прием и регистрация органом (организацией) запроса и иных документов, необходимых для предоставления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5) получение сведений о ходе выполнения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6) получение результата предоставления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7) осуществление оценки качества предоставления услуги;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8) досудебное (внесудебное) обжалование решений и действий (бездействия) </w:t>
      </w:r>
      <w:r w:rsidR="00C4123E"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должностного лица </w:t>
      </w:r>
      <w:r w:rsidR="00C4123E"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либо </w:t>
      </w:r>
      <w:r w:rsidR="00C4123E" w:rsidRPr="009C72E0">
        <w:rPr>
          <w:rFonts w:ascii="Times New Roman" w:hAnsi="Times New Roman" w:cs="Times New Roman"/>
          <w:sz w:val="28"/>
          <w:szCs w:val="28"/>
        </w:rPr>
        <w:t>муниципального</w:t>
      </w:r>
      <w:r w:rsidRPr="009C72E0">
        <w:rPr>
          <w:rFonts w:ascii="Times New Roman" w:hAnsi="Times New Roman" w:cs="Times New Roman"/>
          <w:sz w:val="28"/>
          <w:szCs w:val="28"/>
        </w:rPr>
        <w:t xml:space="preserve"> служащего.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3.5.2. Получение информации о порядке и сроках предоставления </w:t>
      </w:r>
      <w:r w:rsidR="00C4123E"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электронной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Информация о предоставлении </w:t>
      </w:r>
      <w:r w:rsidR="00C4123E"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размещается на Едином портале, Портале, а также на официальном сайте </w:t>
      </w:r>
      <w:r w:rsidR="00C4123E"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На Едином портале, Портале, а также на официальном сайте </w:t>
      </w:r>
      <w:r w:rsidR="009B1E17" w:rsidRPr="009C72E0">
        <w:rPr>
          <w:rFonts w:ascii="Times New Roman" w:hAnsi="Times New Roman" w:cs="Times New Roman"/>
          <w:sz w:val="28"/>
          <w:szCs w:val="28"/>
        </w:rPr>
        <w:t xml:space="preserve">уполномоченного органа </w:t>
      </w:r>
      <w:r w:rsidRPr="009C72E0">
        <w:rPr>
          <w:rFonts w:ascii="Times New Roman" w:hAnsi="Times New Roman" w:cs="Times New Roman"/>
          <w:sz w:val="28"/>
          <w:szCs w:val="28"/>
        </w:rPr>
        <w:t>размещается следующая информация: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 исчерпывающий перечень документов, необходимых для предоставления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требования к оформлению указанных документов, а также перечень документов, которые заявитель вправе представить по собственной инициативе;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 круг заявителей;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 срок предоставления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 результаты предоставления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порядок представления документа, являющегося результатом предоставления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5) исчерпывающий перечень оснований для приостановления или отказа в предоставлении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6) о праве заявителя на досудебное (внесудебное) обжалование решений и действий (бездействия), принятых (осуществляемых) в ходе предоставления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7) формы заявлений (уведомлений, сообщений), используемые при предоставлении </w:t>
      </w:r>
      <w:r w:rsidR="009B1E17"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Информация на Едином портале, Портале, официальном сайте </w:t>
      </w:r>
      <w:r w:rsidR="00702F71"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 порядке и сроках предоставления </w:t>
      </w:r>
      <w:r w:rsidR="00702F71"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предоставляется заявителю бесплатно.</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lastRenderedPageBreak/>
        <w:t xml:space="preserve">Не допускается отказ в приеме запроса и иных документов, необходимых для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а также отказ в предоставлении </w:t>
      </w:r>
      <w:r w:rsidR="00702F71"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в случае, если запрос и документы, необходимые для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поданы в соответствии с информацией о сроках и порядке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опубликованной на Едином портале, Портале и официальном сайте </w:t>
      </w:r>
      <w:r w:rsidR="00702F71"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roofErr w:type="gramEnd"/>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Доступ к информации о сроках и порядке предоставления </w:t>
      </w:r>
      <w:r w:rsidR="00702F71"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3.5.3. Запись на прием в орган (организацию), МФЦ для подачи запроса о предоставлении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целях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том числе осуществляется прием заявителей по предварительной записи в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Основанием для начала административной процедуры является обращение заявителя на Портал с целью получения </w:t>
      </w:r>
      <w:r w:rsidR="00702F71"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по предварительной записи.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Запись на прием проводится посредством Портала, Единого портала многофункционального центра предоставления государственных и муниципальных услуг Краснодарского края (далее - Единый портал МФЦ КК).</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9C72E0">
        <w:rPr>
          <w:rFonts w:ascii="Times New Roman" w:hAnsi="Times New Roman" w:cs="Times New Roman"/>
          <w:sz w:val="28"/>
          <w:szCs w:val="28"/>
        </w:rPr>
        <w:t>ии и ау</w:t>
      </w:r>
      <w:proofErr w:type="gramEnd"/>
      <w:r w:rsidRPr="009C72E0">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Результатом административной процедуры является получение заявителем: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 использованием средств Портала, в личном кабинете заявителя уведомления о записи на прием в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 использованием средств Единого портала МФЦ КК уведомления о записи на прием в МФЦ на данном портале.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Способом фиксации результата административной процедуры является </w:t>
      </w:r>
      <w:r w:rsidRPr="009C72E0">
        <w:rPr>
          <w:rFonts w:ascii="Times New Roman" w:hAnsi="Times New Roman" w:cs="Times New Roman"/>
          <w:sz w:val="28"/>
          <w:szCs w:val="28"/>
        </w:rPr>
        <w:lastRenderedPageBreak/>
        <w:t>сформированное уведомление о записи на прием в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3.5.4. Формирование запроса о предоставлении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3.5.4.1.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w:t>
      </w:r>
      <w:proofErr w:type="gramStart"/>
      <w:r w:rsidRPr="009C72E0">
        <w:rPr>
          <w:rFonts w:ascii="Times New Roman" w:hAnsi="Times New Roman" w:cs="Times New Roman"/>
          <w:sz w:val="28"/>
          <w:szCs w:val="28"/>
        </w:rPr>
        <w:t xml:space="preserve">на Портале с целью подачи в </w:t>
      </w:r>
      <w:r w:rsidR="00702F71"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запроса о предоставлении </w:t>
      </w:r>
      <w:r w:rsidR="00702F71"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в электронном виде</w:t>
      </w:r>
      <w:proofErr w:type="gramEnd"/>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На Портале размещаются образцы заполнения электронной формы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3.5.4.2.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3.5.4.3. При формировании запроса заявителю обеспечивается: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1) возможность копирования и сохранения запроса и иных документов, указанных в </w:t>
      </w:r>
      <w:hyperlink w:anchor="P161">
        <w:r w:rsidRPr="009C72E0">
          <w:rPr>
            <w:rFonts w:ascii="Times New Roman" w:hAnsi="Times New Roman" w:cs="Times New Roman"/>
            <w:sz w:val="28"/>
            <w:szCs w:val="28"/>
          </w:rPr>
          <w:t>подразделе 2.6</w:t>
        </w:r>
      </w:hyperlink>
      <w:r w:rsidRPr="009C72E0">
        <w:rPr>
          <w:rFonts w:ascii="Times New Roman" w:hAnsi="Times New Roman" w:cs="Times New Roman"/>
          <w:sz w:val="28"/>
          <w:szCs w:val="28"/>
        </w:rPr>
        <w:t xml:space="preserve"> административного регламента, необходимых для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2) возможность печати на бумажном носителе копии электронной формы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4)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в части, касающейся сведений, отсутствующих в единой</w:t>
      </w:r>
      <w:proofErr w:type="gramEnd"/>
      <w:r w:rsidRPr="009C72E0">
        <w:rPr>
          <w:rFonts w:ascii="Times New Roman" w:hAnsi="Times New Roman" w:cs="Times New Roman"/>
          <w:sz w:val="28"/>
          <w:szCs w:val="28"/>
        </w:rPr>
        <w:t xml:space="preserve"> системе идентификац</w:t>
      </w:r>
      <w:proofErr w:type="gramStart"/>
      <w:r w:rsidRPr="009C72E0">
        <w:rPr>
          <w:rFonts w:ascii="Times New Roman" w:hAnsi="Times New Roman" w:cs="Times New Roman"/>
          <w:sz w:val="28"/>
          <w:szCs w:val="28"/>
        </w:rPr>
        <w:t>ии и ау</w:t>
      </w:r>
      <w:proofErr w:type="gramEnd"/>
      <w:r w:rsidRPr="009C72E0">
        <w:rPr>
          <w:rFonts w:ascii="Times New Roman" w:hAnsi="Times New Roman" w:cs="Times New Roman"/>
          <w:sz w:val="28"/>
          <w:szCs w:val="28"/>
        </w:rPr>
        <w:t>тентификации;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5) возможность вернуться на любой из этапов заполнения электронной формы запроса без </w:t>
      </w:r>
      <w:proofErr w:type="gramStart"/>
      <w:r w:rsidRPr="009C72E0">
        <w:rPr>
          <w:rFonts w:ascii="Times New Roman" w:hAnsi="Times New Roman" w:cs="Times New Roman"/>
          <w:sz w:val="28"/>
          <w:szCs w:val="28"/>
        </w:rPr>
        <w:t>потери</w:t>
      </w:r>
      <w:proofErr w:type="gramEnd"/>
      <w:r w:rsidRPr="009C72E0">
        <w:rPr>
          <w:rFonts w:ascii="Times New Roman" w:hAnsi="Times New Roman" w:cs="Times New Roman"/>
          <w:sz w:val="28"/>
          <w:szCs w:val="28"/>
        </w:rPr>
        <w:t xml:space="preserve"> ранее введенной информации.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3.5.4.4. Сформированный и подписанный запрос, и иные документы, указанные в </w:t>
      </w:r>
      <w:hyperlink w:anchor="P161">
        <w:r w:rsidRPr="009C72E0">
          <w:rPr>
            <w:rFonts w:ascii="Times New Roman" w:hAnsi="Times New Roman" w:cs="Times New Roman"/>
            <w:sz w:val="28"/>
            <w:szCs w:val="28"/>
          </w:rPr>
          <w:t>подразделе 2.6</w:t>
        </w:r>
      </w:hyperlink>
      <w:r w:rsidRPr="009C72E0">
        <w:rPr>
          <w:rFonts w:ascii="Times New Roman" w:hAnsi="Times New Roman" w:cs="Times New Roman"/>
          <w:sz w:val="28"/>
          <w:szCs w:val="28"/>
        </w:rPr>
        <w:t xml:space="preserve"> административного регламента, необходимые для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направляются в </w:t>
      </w:r>
      <w:r w:rsidR="00702F71" w:rsidRPr="009C72E0">
        <w:rPr>
          <w:rFonts w:ascii="Times New Roman" w:hAnsi="Times New Roman" w:cs="Times New Roman"/>
          <w:sz w:val="28"/>
          <w:szCs w:val="28"/>
        </w:rPr>
        <w:t xml:space="preserve">уполномоченный </w:t>
      </w:r>
      <w:r w:rsidR="00702F71" w:rsidRPr="009C72E0">
        <w:rPr>
          <w:rFonts w:ascii="Times New Roman" w:hAnsi="Times New Roman" w:cs="Times New Roman"/>
          <w:sz w:val="28"/>
          <w:szCs w:val="28"/>
        </w:rPr>
        <w:lastRenderedPageBreak/>
        <w:t>орган</w:t>
      </w:r>
      <w:r w:rsidRPr="009C72E0">
        <w:rPr>
          <w:rFonts w:ascii="Times New Roman" w:hAnsi="Times New Roman" w:cs="Times New Roman"/>
          <w:sz w:val="28"/>
          <w:szCs w:val="28"/>
        </w:rPr>
        <w:t xml:space="preserve"> посредством Портала.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3.5.4.5. Формирование запроса заявителем осуществляется посредством заполнения электронной формы запроса на Портале.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Результатом административной процедуры является получение </w:t>
      </w:r>
      <w:r w:rsidR="00702F71"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xml:space="preserve"> в электронной форме заявления и прилагаемых к нему документов посредством Портала.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Способом фиксации результата административной процедуры является регистрация запроса (заявления) посредством Портала и получение заявителем соответствующего уведомления в личном кабинете.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3.5.5. Прием и регистрация органом (организацией) запроса и иных документов, необходимых для предоставления </w:t>
      </w:r>
      <w:r w:rsidR="00702F71"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3.5.5.1. Основанием для начала административной процедуры является получение </w:t>
      </w:r>
      <w:r w:rsidR="00702F71"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xml:space="preserve"> заявления и прилагаемых к нему документов, направленных заявителем посредством Портала.</w:t>
      </w:r>
    </w:p>
    <w:p w:rsidR="00974777" w:rsidRPr="009C72E0" w:rsidRDefault="00702F71"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Уполномоченный орган</w:t>
      </w:r>
      <w:r w:rsidR="00974777" w:rsidRPr="009C72E0">
        <w:rPr>
          <w:rFonts w:ascii="Times New Roman" w:hAnsi="Times New Roman" w:cs="Times New Roman"/>
          <w:sz w:val="28"/>
          <w:szCs w:val="28"/>
        </w:rPr>
        <w:t xml:space="preserve"> обеспечивает прием документов, необходимых для предоставления </w:t>
      </w: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и регистрацию запроса без необходимости повторного представления заявителем таких документов на бумажном носителе.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3.5.5.2. Срок регистрации запроса - 3 рабочих дня.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3.5.5.3. Предоставление </w:t>
      </w:r>
      <w:r w:rsidR="003F783C"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 xml:space="preserve">начинается с момента приема и регистрации </w:t>
      </w:r>
      <w:r w:rsidR="003F783C"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xml:space="preserve"> электронных документов, необходимых для предоставления </w:t>
      </w:r>
      <w:r w:rsidR="003F783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отправке запроса посредством Портала автоматически осуществляется форматно-логическая проверка сформированного запроса в порядке, определяемом </w:t>
      </w:r>
      <w:r w:rsidR="003F783C"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Портала заявителю будет представлена информация о ходе выполнения указанного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После принятия запроса должностным лицом, уполномоченным на предоставление </w:t>
      </w:r>
      <w:r w:rsidR="003F783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запросу в личном кабинете заявителя посредством Портала присваивается статус, подтверждающий его регистрацию.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проверяется наличие оснований для отказа в приеме запроса, указанных в </w:t>
      </w:r>
      <w:hyperlink w:anchor="P221">
        <w:r w:rsidRPr="009C72E0">
          <w:rPr>
            <w:rFonts w:ascii="Times New Roman" w:hAnsi="Times New Roman" w:cs="Times New Roman"/>
            <w:sz w:val="28"/>
            <w:szCs w:val="28"/>
          </w:rPr>
          <w:t>подразделе 2.9</w:t>
        </w:r>
      </w:hyperlink>
      <w:r w:rsidRPr="009C72E0">
        <w:rPr>
          <w:rFonts w:ascii="Times New Roman" w:hAnsi="Times New Roman" w:cs="Times New Roman"/>
          <w:sz w:val="28"/>
          <w:szCs w:val="28"/>
        </w:rPr>
        <w:t xml:space="preserve"> административного регламента.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При наличии хотя бы одного из оснований, указанных в </w:t>
      </w:r>
      <w:hyperlink w:anchor="P226">
        <w:r w:rsidRPr="009C72E0">
          <w:rPr>
            <w:rFonts w:ascii="Times New Roman" w:hAnsi="Times New Roman" w:cs="Times New Roman"/>
            <w:sz w:val="28"/>
            <w:szCs w:val="28"/>
          </w:rPr>
          <w:t>подпунктах 1</w:t>
        </w:r>
      </w:hyperlink>
      <w:r w:rsidRPr="009C72E0">
        <w:rPr>
          <w:rFonts w:ascii="Times New Roman" w:hAnsi="Times New Roman" w:cs="Times New Roman"/>
          <w:sz w:val="28"/>
          <w:szCs w:val="28"/>
        </w:rPr>
        <w:t xml:space="preserve"> - </w:t>
      </w:r>
      <w:hyperlink w:anchor="P232">
        <w:r w:rsidRPr="009C72E0">
          <w:rPr>
            <w:rFonts w:ascii="Times New Roman" w:hAnsi="Times New Roman" w:cs="Times New Roman"/>
            <w:sz w:val="28"/>
            <w:szCs w:val="28"/>
          </w:rPr>
          <w:t>7 пункта 2.9.1</w:t>
        </w:r>
      </w:hyperlink>
      <w:r w:rsidRPr="009C72E0">
        <w:rPr>
          <w:rFonts w:ascii="Times New Roman" w:hAnsi="Times New Roman" w:cs="Times New Roman"/>
          <w:sz w:val="28"/>
          <w:szCs w:val="28"/>
        </w:rPr>
        <w:t xml:space="preserve">, должностное лицо, ответственное за предоставление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срок, не превышающий срок предоставления </w:t>
      </w:r>
      <w:r w:rsidR="0075263B" w:rsidRPr="009C72E0">
        <w:rPr>
          <w:rFonts w:ascii="Times New Roman" w:hAnsi="Times New Roman" w:cs="Times New Roman"/>
          <w:sz w:val="28"/>
          <w:szCs w:val="28"/>
        </w:rPr>
        <w:lastRenderedPageBreak/>
        <w:t>муниципальной услуги</w:t>
      </w:r>
      <w:r w:rsidRPr="009C72E0">
        <w:rPr>
          <w:rFonts w:ascii="Times New Roman" w:hAnsi="Times New Roman" w:cs="Times New Roman"/>
          <w:sz w:val="28"/>
          <w:szCs w:val="28"/>
        </w:rPr>
        <w:t xml:space="preserve">, подготавливает письмо об отказе в приеме документов для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случае</w:t>
      </w:r>
      <w:proofErr w:type="gramStart"/>
      <w:r w:rsidRPr="009C72E0">
        <w:rPr>
          <w:rFonts w:ascii="Times New Roman" w:hAnsi="Times New Roman" w:cs="Times New Roman"/>
          <w:sz w:val="28"/>
          <w:szCs w:val="28"/>
        </w:rPr>
        <w:t>,</w:t>
      </w:r>
      <w:proofErr w:type="gramEnd"/>
      <w:r w:rsidRPr="009C72E0">
        <w:rPr>
          <w:rFonts w:ascii="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то в течение 3 дней со дня завершения проведения такой проверки принимается решение об отказе в приеме к рассмотрению обращения за получением услуг и направляется заявителю уведомление об этом в электронной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Результатом административной процедуры является регистрация поступивших в </w:t>
      </w:r>
      <w:r w:rsidR="0075263B"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в электронной форме заявления и прилагаемых к нему документов.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Способом фиксации результата административной процедуры является присвоение регистрационного номера поступившему запросу или сформированному </w:t>
      </w:r>
      <w:r w:rsidR="0075263B" w:rsidRPr="009C72E0">
        <w:rPr>
          <w:rFonts w:ascii="Times New Roman" w:hAnsi="Times New Roman" w:cs="Times New Roman"/>
          <w:sz w:val="28"/>
          <w:szCs w:val="28"/>
        </w:rPr>
        <w:t>уполномоченному органу</w:t>
      </w:r>
      <w:r w:rsidRPr="009C72E0">
        <w:rPr>
          <w:rFonts w:ascii="Times New Roman" w:hAnsi="Times New Roman" w:cs="Times New Roman"/>
          <w:sz w:val="28"/>
          <w:szCs w:val="28"/>
        </w:rPr>
        <w:t xml:space="preserve"> уведомлению об отказе в приеме документов.</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3.5.6. Получение сведений о ходе выполнения запроса.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3.5.6.1. Основанием для начала административной процедуры является обращение заявителя на Портал с целью получения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Заявитель имеет возможность получения информации о ходе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Информация о ходе предоставления </w:t>
      </w:r>
      <w:r w:rsidR="0075263B"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направляется заявителю органами (организациями)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3.5.6.2. При предоставлении </w:t>
      </w:r>
      <w:r w:rsidR="0075263B"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в электронной форме заявителю направляется: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1) уведомление о записи на прием в орган (организацию) или МФЦ, содержащее сведения о дате, времени и месте приема;</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2)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3.6.6.3. Критерием принятия решения по данной административной </w:t>
      </w:r>
      <w:r w:rsidRPr="009C72E0">
        <w:rPr>
          <w:rFonts w:ascii="Times New Roman" w:hAnsi="Times New Roman" w:cs="Times New Roman"/>
          <w:sz w:val="28"/>
          <w:szCs w:val="28"/>
        </w:rPr>
        <w:lastRenderedPageBreak/>
        <w:t xml:space="preserve">процедуре является обращение заявителя на Портал с целью получения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Портале по выбору заявителя.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Способом фиксации результата административной процедуры является отображение текущего статуса предоставления </w:t>
      </w:r>
      <w:r w:rsidR="0075263B"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в личном кабинете заявителя на Портале в электронной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3.5.7. Получение результата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3.5.7.1. Основанием для начала административной процедуры является готовый к выдаче результат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качестве результата предоставления </w:t>
      </w:r>
      <w:r w:rsidR="0075263B"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заявитель по его выбору вправе получить: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1) согласие или отказ в выдаче согласия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2) согласие или отказ в выдаче согласия на бумажном носителе, подтверждающего содержание электронного документа, направленного </w:t>
      </w:r>
      <w:r w:rsidR="0075263B"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 в МФЦ;</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 согласие или отказ в выдаче согласия на бумажном носителе.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3.5.7.2. Заявитель вправе получить результат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форме электронного документа или документа на бумажном носителе в течение </w:t>
      </w:r>
      <w:proofErr w:type="gramStart"/>
      <w:r w:rsidRPr="009C72E0">
        <w:rPr>
          <w:rFonts w:ascii="Times New Roman" w:hAnsi="Times New Roman" w:cs="Times New Roman"/>
          <w:sz w:val="28"/>
          <w:szCs w:val="28"/>
        </w:rPr>
        <w:t xml:space="preserve">срока действия результата предоставления </w:t>
      </w:r>
      <w:r w:rsidR="0075263B" w:rsidRPr="009C72E0">
        <w:rPr>
          <w:rFonts w:ascii="Times New Roman" w:hAnsi="Times New Roman" w:cs="Times New Roman"/>
          <w:sz w:val="28"/>
          <w:szCs w:val="28"/>
        </w:rPr>
        <w:t>муниципальной услуги</w:t>
      </w:r>
      <w:proofErr w:type="gramEnd"/>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Критерием принятия решения по данной административной процедуре является наличие результата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который предоставляется заявителю.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Результатом административной процедуры является выдача (направление) заявителю документов, являющихся результатом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Способом фиксации результата выполнения административной процедуры (получение результата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личном кабинете заявителя на Портале.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3.5.8. Осуществление оценки качества предоставления услуги.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Основанием для начала административной процедуры является окончание предоставления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заявителю.</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Заявителям обеспечивается возможность оценить доступность и качество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на Портале, в случае формирования заявителем запроса о предоставлении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электронной форме.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lastRenderedPageBreak/>
        <w:t xml:space="preserve">Критерием принятия решения по данной административной процедуре является согласие заявителя осуществить оценку доступности и качества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с использованием средств Портала.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Результатом административной процедуры является оценка доступности и качества </w:t>
      </w:r>
      <w:r w:rsidR="0075263B"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на Портале.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Способом фиксации результата административной процедуры является уведомление об осуществлении оценки доступности и качества </w:t>
      </w:r>
      <w:r w:rsidR="0037051C" w:rsidRPr="009C72E0">
        <w:rPr>
          <w:rFonts w:ascii="Times New Roman" w:hAnsi="Times New Roman" w:cs="Times New Roman"/>
          <w:sz w:val="28"/>
          <w:szCs w:val="28"/>
        </w:rPr>
        <w:t xml:space="preserve">муниципальной услуги </w:t>
      </w:r>
      <w:r w:rsidRPr="009C72E0">
        <w:rPr>
          <w:rFonts w:ascii="Times New Roman" w:hAnsi="Times New Roman" w:cs="Times New Roman"/>
          <w:sz w:val="28"/>
          <w:szCs w:val="28"/>
        </w:rPr>
        <w:t>на Портале.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3.5.9. Досудебное (внесудебное) обжалование решений и действий (бездействия)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либо </w:t>
      </w:r>
      <w:r w:rsidR="0037051C" w:rsidRPr="009C72E0">
        <w:rPr>
          <w:rFonts w:ascii="Times New Roman" w:hAnsi="Times New Roman" w:cs="Times New Roman"/>
          <w:sz w:val="28"/>
          <w:szCs w:val="28"/>
        </w:rPr>
        <w:t>муниципального</w:t>
      </w:r>
      <w:r w:rsidRPr="009C72E0">
        <w:rPr>
          <w:rFonts w:ascii="Times New Roman" w:hAnsi="Times New Roman" w:cs="Times New Roman"/>
          <w:sz w:val="28"/>
          <w:szCs w:val="28"/>
        </w:rPr>
        <w:t xml:space="preserve"> служащего.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Основанием для начала административной процедуры является обращение заявителя в </w:t>
      </w:r>
      <w:r w:rsidR="0037051C"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с целью получения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должностного лица </w:t>
      </w:r>
      <w:r w:rsidR="0037051C" w:rsidRPr="009C72E0">
        <w:rPr>
          <w:rFonts w:ascii="Times New Roman" w:hAnsi="Times New Roman" w:cs="Times New Roman"/>
          <w:sz w:val="28"/>
          <w:szCs w:val="28"/>
        </w:rPr>
        <w:t>уполномоченного органа, муниципального</w:t>
      </w:r>
      <w:r w:rsidRPr="009C72E0">
        <w:rPr>
          <w:rFonts w:ascii="Times New Roman" w:hAnsi="Times New Roman" w:cs="Times New Roman"/>
          <w:sz w:val="28"/>
          <w:szCs w:val="28"/>
        </w:rPr>
        <w:t xml:space="preserve"> служащего в соответствии со </w:t>
      </w:r>
      <w:hyperlink r:id="rId29">
        <w:r w:rsidRPr="009C72E0">
          <w:rPr>
            <w:rFonts w:ascii="Times New Roman" w:hAnsi="Times New Roman" w:cs="Times New Roman"/>
            <w:sz w:val="28"/>
            <w:szCs w:val="28"/>
          </w:rPr>
          <w:t>статьей 11.2</w:t>
        </w:r>
      </w:hyperlink>
      <w:r w:rsidRPr="009C72E0">
        <w:rPr>
          <w:rFonts w:ascii="Times New Roman" w:hAnsi="Times New Roman" w:cs="Times New Roman"/>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w:t>
      </w:r>
      <w:proofErr w:type="gramEnd"/>
      <w:r w:rsidRPr="009C72E0">
        <w:rPr>
          <w:rFonts w:ascii="Times New Roman" w:hAnsi="Times New Roman" w:cs="Times New Roman"/>
          <w:sz w:val="28"/>
          <w:szCs w:val="28"/>
        </w:rPr>
        <w:t xml:space="preserve"> и муниципальными служащими с использованием информационно-телекоммуникационной сети "Интернет" (далее - система досудебного обжалования).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Критерием принятия решения по данной административной процедуре является неудовлетворенность заявителя решениями и действиями (бездействиями)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должностного лица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w:t>
      </w:r>
      <w:r w:rsidR="0037051C" w:rsidRPr="009C72E0">
        <w:rPr>
          <w:rFonts w:ascii="Times New Roman" w:hAnsi="Times New Roman" w:cs="Times New Roman"/>
          <w:sz w:val="28"/>
          <w:szCs w:val="28"/>
        </w:rPr>
        <w:t>муниципального</w:t>
      </w:r>
      <w:r w:rsidRPr="009C72E0">
        <w:rPr>
          <w:rFonts w:ascii="Times New Roman" w:hAnsi="Times New Roman" w:cs="Times New Roman"/>
          <w:sz w:val="28"/>
          <w:szCs w:val="28"/>
        </w:rPr>
        <w:t xml:space="preserve"> служащего.</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Результатом административной процедуры является направление жалобы заявителя в </w:t>
      </w:r>
      <w:r w:rsidR="0037051C"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поданной с использованием системы досудебного обжалования в электронном виде.</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3.6. Порядок исправления</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допущенных опечаток и ошибок в выданных в результате</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предоставления </w:t>
      </w:r>
      <w:r w:rsidR="0037051C" w:rsidRPr="009C72E0">
        <w:rPr>
          <w:rFonts w:ascii="Times New Roman" w:hAnsi="Times New Roman" w:cs="Times New Roman"/>
          <w:sz w:val="28"/>
          <w:szCs w:val="28"/>
        </w:rPr>
        <w:t xml:space="preserve">муниципальной услуги </w:t>
      </w:r>
      <w:proofErr w:type="gramStart"/>
      <w:r w:rsidRPr="009C72E0">
        <w:rPr>
          <w:rFonts w:ascii="Times New Roman" w:hAnsi="Times New Roman" w:cs="Times New Roman"/>
          <w:sz w:val="28"/>
          <w:szCs w:val="28"/>
        </w:rPr>
        <w:t>документах</w:t>
      </w:r>
      <w:proofErr w:type="gramEnd"/>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3.6.1 Основанием для начала исправления опечаток и (или) ошибок, допущенных в выданном результате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является обращение заявителя (представителя заявителя) в </w:t>
      </w:r>
      <w:r w:rsidR="0037051C"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в связи с выявленными опечатками и (или) ошибками.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3.6.2. В случае если в результате предоставления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допущены опечатки и (или) ошибки, заявитель (представитель заявителя) вправе обратиться в </w:t>
      </w:r>
      <w:r w:rsidR="0037051C" w:rsidRPr="009C72E0">
        <w:rPr>
          <w:rFonts w:ascii="Times New Roman" w:hAnsi="Times New Roman" w:cs="Times New Roman"/>
          <w:sz w:val="28"/>
          <w:szCs w:val="28"/>
        </w:rPr>
        <w:t xml:space="preserve">уполномоченный орган </w:t>
      </w:r>
      <w:r w:rsidRPr="009C72E0">
        <w:rPr>
          <w:rFonts w:ascii="Times New Roman" w:hAnsi="Times New Roman" w:cs="Times New Roman"/>
          <w:sz w:val="28"/>
          <w:szCs w:val="28"/>
        </w:rPr>
        <w:t>с заявлением в произвольной форме об исправлении опечаток и (или) ошибок.</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3.6.3. Специалист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ответственный за предоставление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 рабочих дней </w:t>
      </w:r>
      <w:proofErr w:type="gramStart"/>
      <w:r w:rsidRPr="009C72E0">
        <w:rPr>
          <w:rFonts w:ascii="Times New Roman" w:hAnsi="Times New Roman" w:cs="Times New Roman"/>
          <w:sz w:val="28"/>
          <w:szCs w:val="28"/>
        </w:rPr>
        <w:t>с даты регистрации</w:t>
      </w:r>
      <w:proofErr w:type="gramEnd"/>
      <w:r w:rsidRPr="009C72E0">
        <w:rPr>
          <w:rFonts w:ascii="Times New Roman" w:hAnsi="Times New Roman" w:cs="Times New Roman"/>
          <w:sz w:val="28"/>
          <w:szCs w:val="28"/>
        </w:rPr>
        <w:t xml:space="preserve"> соответствующего заявления.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3.6.4. Критерием принятия решения является наличие или отсутствие таких опечаток и (или) ошибок.</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3.6.5. В случае выявления опечаток и (или) ошибок, допущенных в выданном результате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специалист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осуществляет исправление и замену результата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срок, не превышающий 3 рабочих дней с момента регистрации соответствующего заявления.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3.6.6. В случае отсутствия опечаток и (или) ошибок в результате </w:t>
      </w:r>
      <w:r w:rsidR="0037051C"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специалист </w:t>
      </w:r>
      <w:r w:rsidR="0037051C"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подготавливает мотивированный ответ об отсутствии таких опечаток и (или) ошибок в срок, не превышающий 1 рабочего дня с момента регистрации соответствующего заявления. Указанный мотивированный ответ подписывается в установленном порядке и подлежит регистрации в течение 2 рабочих дней.</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3.6.7. Заявителю выдается исправленный результат </w:t>
      </w:r>
      <w:r w:rsidR="00EC1ED5"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взамен ранее </w:t>
      </w:r>
      <w:proofErr w:type="gramStart"/>
      <w:r w:rsidRPr="009C72E0">
        <w:rPr>
          <w:rFonts w:ascii="Times New Roman" w:hAnsi="Times New Roman" w:cs="Times New Roman"/>
          <w:sz w:val="28"/>
          <w:szCs w:val="28"/>
        </w:rPr>
        <w:t>выданного</w:t>
      </w:r>
      <w:proofErr w:type="gramEnd"/>
      <w:r w:rsidRPr="009C72E0">
        <w:rPr>
          <w:rFonts w:ascii="Times New Roman" w:hAnsi="Times New Roman" w:cs="Times New Roman"/>
          <w:sz w:val="28"/>
          <w:szCs w:val="28"/>
        </w:rPr>
        <w:t>, или мотивированный ответ об отсутствии таких опечаток и (или) ошибок.</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1"/>
        <w:rPr>
          <w:rFonts w:ascii="Times New Roman" w:hAnsi="Times New Roman" w:cs="Times New Roman"/>
          <w:sz w:val="28"/>
          <w:szCs w:val="28"/>
        </w:rPr>
      </w:pPr>
      <w:r w:rsidRPr="009C72E0">
        <w:rPr>
          <w:rFonts w:ascii="Times New Roman" w:hAnsi="Times New Roman" w:cs="Times New Roman"/>
          <w:sz w:val="28"/>
          <w:szCs w:val="28"/>
        </w:rPr>
        <w:t xml:space="preserve">4. ФОРМЫ </w:t>
      </w:r>
      <w:proofErr w:type="gramStart"/>
      <w:r w:rsidRPr="009C72E0">
        <w:rPr>
          <w:rFonts w:ascii="Times New Roman" w:hAnsi="Times New Roman" w:cs="Times New Roman"/>
          <w:sz w:val="28"/>
          <w:szCs w:val="28"/>
        </w:rPr>
        <w:t>КОНТРОЛЯ ЗА</w:t>
      </w:r>
      <w:proofErr w:type="gramEnd"/>
      <w:r w:rsidRPr="009C72E0">
        <w:rPr>
          <w:rFonts w:ascii="Times New Roman" w:hAnsi="Times New Roman" w:cs="Times New Roman"/>
          <w:sz w:val="28"/>
          <w:szCs w:val="28"/>
        </w:rPr>
        <w:t xml:space="preserve"> ПРЕДОСТАВЛЕНИЕМ</w:t>
      </w:r>
    </w:p>
    <w:p w:rsidR="00974777" w:rsidRPr="009C72E0" w:rsidRDefault="00EC1ED5"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4.1. Порядок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осуществления текущего контроля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за соблюдением и исполнением </w:t>
      </w:r>
      <w:proofErr w:type="gramStart"/>
      <w:r w:rsidRPr="009C72E0">
        <w:rPr>
          <w:rFonts w:ascii="Times New Roman" w:hAnsi="Times New Roman" w:cs="Times New Roman"/>
          <w:sz w:val="28"/>
          <w:szCs w:val="28"/>
        </w:rPr>
        <w:t>ответственными</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должностными лицами положений Регламента и иных нормативных</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правовых актов, устанавливающих требования к предоставлению</w:t>
      </w:r>
    </w:p>
    <w:p w:rsidR="00974777" w:rsidRPr="009C72E0" w:rsidRDefault="00EC1ED5"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а также принятием ими решений</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4.1.1. Сотрудники </w:t>
      </w:r>
      <w:r w:rsidR="00EC1ED5"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участвующие в предоставлении </w:t>
      </w:r>
      <w:r w:rsidR="00EC1ED5"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при предоставлении </w:t>
      </w:r>
      <w:r w:rsidR="00755876" w:rsidRPr="009C72E0">
        <w:rPr>
          <w:rFonts w:ascii="Times New Roman" w:hAnsi="Times New Roman" w:cs="Times New Roman"/>
          <w:sz w:val="28"/>
          <w:szCs w:val="28"/>
        </w:rPr>
        <w:t xml:space="preserve">муниципальной </w:t>
      </w:r>
      <w:r w:rsidR="00755876" w:rsidRPr="009C72E0">
        <w:rPr>
          <w:rFonts w:ascii="Times New Roman" w:hAnsi="Times New Roman" w:cs="Times New Roman"/>
          <w:sz w:val="28"/>
          <w:szCs w:val="28"/>
        </w:rPr>
        <w:lastRenderedPageBreak/>
        <w:t xml:space="preserve">услуги </w:t>
      </w:r>
      <w:r w:rsidRPr="009C72E0">
        <w:rPr>
          <w:rFonts w:ascii="Times New Roman" w:hAnsi="Times New Roman" w:cs="Times New Roman"/>
          <w:sz w:val="28"/>
          <w:szCs w:val="28"/>
        </w:rPr>
        <w:t>руководствуются положениями настоящего Регламента.</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 должностных регламентах специалистов отдела выдачи разрешений, участвующих в предоставлении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устанавливаются должностные обязанности, ответственность, требования к знаниям и их квалификации.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Исполнитель несет персональную ответственность, в том числе административную, за исполнение административных процедур и соблюдение сроков, установленных настоящим Регламентом. При предоставлении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гражданину гарантируется право: на получение информации о своих правах, обязанностях и условиях оказания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защиту сведений о персональных данных и уважительное отношение со стороны специалистов </w:t>
      </w:r>
      <w:r w:rsidR="00755876"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4.1.2. Текущий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по предоставлению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специалистами </w:t>
      </w:r>
      <w:r w:rsidR="00755876"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осуществляется постоянно и непосредственно их руководителем.</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4.2. Порядок</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 периодичность осуществления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плановых и внеплановых проверок полноты</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и качества предоставления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w:t>
      </w:r>
      <w:proofErr w:type="gramStart"/>
      <w:r w:rsidRPr="009C72E0">
        <w:rPr>
          <w:rFonts w:ascii="Times New Roman" w:hAnsi="Times New Roman" w:cs="Times New Roman"/>
          <w:sz w:val="28"/>
          <w:szCs w:val="28"/>
        </w:rPr>
        <w:t>в</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том числе порядок и формы </w:t>
      </w:r>
      <w:proofErr w:type="gramStart"/>
      <w:r w:rsidRPr="009C72E0">
        <w:rPr>
          <w:rFonts w:ascii="Times New Roman" w:hAnsi="Times New Roman" w:cs="Times New Roman"/>
          <w:sz w:val="28"/>
          <w:szCs w:val="28"/>
        </w:rPr>
        <w:t>контроля за</w:t>
      </w:r>
      <w:proofErr w:type="gramEnd"/>
      <w:r w:rsidRPr="009C72E0">
        <w:rPr>
          <w:rFonts w:ascii="Times New Roman" w:hAnsi="Times New Roman" w:cs="Times New Roman"/>
          <w:sz w:val="28"/>
          <w:szCs w:val="28"/>
        </w:rPr>
        <w:t xml:space="preserve"> полнотой и качеством</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предоставления </w:t>
      </w:r>
      <w:r w:rsidR="00755876"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4.2.1.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полнотой и качеством предоставления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включает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должностных лиц </w:t>
      </w:r>
      <w:r w:rsidR="00755876"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4.2.2. Проверки могут быть плановыми и внеплановыми. Порядок и периодичность проведения плановых проверок устанавливаются </w:t>
      </w:r>
      <w:r w:rsidR="00755876" w:rsidRPr="009C72E0">
        <w:rPr>
          <w:rFonts w:ascii="Times New Roman" w:hAnsi="Times New Roman" w:cs="Times New Roman"/>
          <w:sz w:val="28"/>
          <w:szCs w:val="28"/>
        </w:rPr>
        <w:t>уполномоченным органом</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Внеплановые проверки проводятся с целью проверки устранения ранее выявленных нарушений, а также в случае получения жалоб на действия (бездействие) специалистов </w:t>
      </w:r>
      <w:r w:rsidR="00755876"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а также по конкретному обращению заявителя.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4.2.3. Результаты плановых и внеплановых проверок оформляются в виде справок, в которых отражаются выявленные недостатки и предложения по их устранению.</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4.3. Ответственность должностных лиц органа,</w:t>
      </w:r>
    </w:p>
    <w:p w:rsidR="00974777" w:rsidRPr="009C72E0" w:rsidRDefault="00974777" w:rsidP="00157D5B">
      <w:pPr>
        <w:pStyle w:val="ConsPlusTitle"/>
        <w:jc w:val="center"/>
        <w:rPr>
          <w:rFonts w:ascii="Times New Roman" w:hAnsi="Times New Roman" w:cs="Times New Roman"/>
          <w:sz w:val="28"/>
          <w:szCs w:val="28"/>
        </w:rPr>
      </w:pPr>
      <w:proofErr w:type="gramStart"/>
      <w:r w:rsidRPr="009C72E0">
        <w:rPr>
          <w:rFonts w:ascii="Times New Roman" w:hAnsi="Times New Roman" w:cs="Times New Roman"/>
          <w:sz w:val="28"/>
          <w:szCs w:val="28"/>
        </w:rPr>
        <w:t xml:space="preserve">предоставляющего </w:t>
      </w:r>
      <w:r w:rsidR="00755876" w:rsidRPr="009C72E0">
        <w:rPr>
          <w:rFonts w:ascii="Times New Roman" w:hAnsi="Times New Roman" w:cs="Times New Roman"/>
          <w:sz w:val="28"/>
          <w:szCs w:val="28"/>
        </w:rPr>
        <w:t>муниципальную услугу</w:t>
      </w:r>
      <w:r w:rsidRPr="009C72E0">
        <w:rPr>
          <w:rFonts w:ascii="Times New Roman" w:hAnsi="Times New Roman" w:cs="Times New Roman"/>
          <w:sz w:val="28"/>
          <w:szCs w:val="28"/>
        </w:rPr>
        <w:t>, за решения</w:t>
      </w:r>
      <w:proofErr w:type="gramEnd"/>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и действия (бездействие), принимаемые (осуществляемые) ими</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в ходе предоставления </w:t>
      </w:r>
      <w:r w:rsidR="00755876" w:rsidRPr="009C72E0">
        <w:rPr>
          <w:rFonts w:ascii="Times New Roman" w:hAnsi="Times New Roman" w:cs="Times New Roman"/>
          <w:sz w:val="28"/>
          <w:szCs w:val="28"/>
        </w:rPr>
        <w:t>муниципальной услуги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4.3.1. Специалисты </w:t>
      </w:r>
      <w:r w:rsidR="00755876" w:rsidRPr="009C72E0">
        <w:rPr>
          <w:rFonts w:ascii="Times New Roman" w:hAnsi="Times New Roman" w:cs="Times New Roman"/>
          <w:sz w:val="28"/>
          <w:szCs w:val="28"/>
        </w:rPr>
        <w:t>структурного подразделения уполномоченного органа</w:t>
      </w:r>
      <w:r w:rsidRPr="009C72E0">
        <w:rPr>
          <w:rFonts w:ascii="Times New Roman" w:hAnsi="Times New Roman" w:cs="Times New Roman"/>
          <w:sz w:val="28"/>
          <w:szCs w:val="28"/>
        </w:rPr>
        <w:t xml:space="preserve">, участвующие в предоставлении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в соответствии с законодательством Российской Федерации несут ответственность за решения и действия (бездействие), принимаемые (осуществляемые) ими при выполнении административных процедур, установленных настоящим Регламентом.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Персональная ответственность исполнителя закрепляется в его должностном регламенте в соответствии с законодательством Российской Федерации.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4.3.2. </w:t>
      </w:r>
      <w:r w:rsidR="00755876"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специалисты </w:t>
      </w:r>
      <w:r w:rsidR="00755876" w:rsidRPr="009C72E0">
        <w:rPr>
          <w:rFonts w:ascii="Times New Roman" w:hAnsi="Times New Roman" w:cs="Times New Roman"/>
          <w:sz w:val="28"/>
          <w:szCs w:val="28"/>
        </w:rPr>
        <w:t>структурного подразделения уполномоченного органа</w:t>
      </w:r>
      <w:r w:rsidRPr="009C72E0">
        <w:rPr>
          <w:rFonts w:ascii="Times New Roman" w:hAnsi="Times New Roman" w:cs="Times New Roman"/>
          <w:sz w:val="28"/>
          <w:szCs w:val="28"/>
        </w:rPr>
        <w:t xml:space="preserve">, участвующие в предоставлении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случае ненадлежащего исполнения соответствующих функций, служебных обязанностей, совершения противоправных действий (бездействия) в ходе предоставления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несут ответственность согласно законодательству Российской Федерации.</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Title"/>
        <w:jc w:val="center"/>
        <w:outlineLvl w:val="2"/>
        <w:rPr>
          <w:rFonts w:ascii="Times New Roman" w:hAnsi="Times New Roman" w:cs="Times New Roman"/>
          <w:sz w:val="28"/>
          <w:szCs w:val="28"/>
        </w:rPr>
      </w:pPr>
      <w:r w:rsidRPr="009C72E0">
        <w:rPr>
          <w:rFonts w:ascii="Times New Roman" w:hAnsi="Times New Roman" w:cs="Times New Roman"/>
          <w:sz w:val="28"/>
          <w:szCs w:val="28"/>
        </w:rPr>
        <w:t>4.4. Положения,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характеризующие требования</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 xml:space="preserve">к порядку и формам </w:t>
      </w:r>
      <w:proofErr w:type="gramStart"/>
      <w:r w:rsidRPr="009C72E0">
        <w:rPr>
          <w:rFonts w:ascii="Times New Roman" w:hAnsi="Times New Roman" w:cs="Times New Roman"/>
          <w:sz w:val="28"/>
          <w:szCs w:val="28"/>
        </w:rPr>
        <w:t>контроля за</w:t>
      </w:r>
      <w:proofErr w:type="gramEnd"/>
      <w:r w:rsidRPr="009C72E0">
        <w:rPr>
          <w:rFonts w:ascii="Times New Roman" w:hAnsi="Times New Roman" w:cs="Times New Roman"/>
          <w:sz w:val="28"/>
          <w:szCs w:val="28"/>
        </w:rPr>
        <w:t xml:space="preserve"> предоставлением</w:t>
      </w:r>
    </w:p>
    <w:p w:rsidR="00974777" w:rsidRPr="009C72E0" w:rsidRDefault="00755876"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муниципальной услуги</w:t>
      </w:r>
      <w:r w:rsidR="00974777" w:rsidRPr="009C72E0">
        <w:rPr>
          <w:rFonts w:ascii="Times New Roman" w:hAnsi="Times New Roman" w:cs="Times New Roman"/>
          <w:sz w:val="28"/>
          <w:szCs w:val="28"/>
        </w:rPr>
        <w:t>, в том числе со стороны</w:t>
      </w:r>
    </w:p>
    <w:p w:rsidR="00974777" w:rsidRPr="009C72E0" w:rsidRDefault="00974777" w:rsidP="00157D5B">
      <w:pPr>
        <w:pStyle w:val="ConsPlusTitle"/>
        <w:jc w:val="center"/>
        <w:rPr>
          <w:rFonts w:ascii="Times New Roman" w:hAnsi="Times New Roman" w:cs="Times New Roman"/>
          <w:sz w:val="28"/>
          <w:szCs w:val="28"/>
        </w:rPr>
      </w:pPr>
      <w:r w:rsidRPr="009C72E0">
        <w:rPr>
          <w:rFonts w:ascii="Times New Roman" w:hAnsi="Times New Roman" w:cs="Times New Roman"/>
          <w:sz w:val="28"/>
          <w:szCs w:val="28"/>
        </w:rPr>
        <w:t>граждан, их объединений и организаций</w:t>
      </w:r>
    </w:p>
    <w:p w:rsidR="00974777" w:rsidRPr="009C72E0" w:rsidRDefault="00974777" w:rsidP="00157D5B">
      <w:pPr>
        <w:pStyle w:val="ConsPlusNormal"/>
        <w:jc w:val="both"/>
        <w:rPr>
          <w:rFonts w:ascii="Times New Roman" w:hAnsi="Times New Roman" w:cs="Times New Roman"/>
          <w:sz w:val="28"/>
          <w:szCs w:val="28"/>
        </w:rPr>
      </w:pP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4.4.1. Требованиями к порядку и формам </w:t>
      </w:r>
      <w:proofErr w:type="gramStart"/>
      <w:r w:rsidRPr="009C72E0">
        <w:rPr>
          <w:rFonts w:ascii="Times New Roman" w:hAnsi="Times New Roman" w:cs="Times New Roman"/>
          <w:sz w:val="28"/>
          <w:szCs w:val="28"/>
        </w:rPr>
        <w:t>контроля за</w:t>
      </w:r>
      <w:proofErr w:type="gramEnd"/>
      <w:r w:rsidRPr="009C72E0">
        <w:rPr>
          <w:rFonts w:ascii="Times New Roman" w:hAnsi="Times New Roman" w:cs="Times New Roman"/>
          <w:sz w:val="28"/>
          <w:szCs w:val="28"/>
        </w:rPr>
        <w:t xml:space="preserve"> предоставлением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являются:</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а) независимость;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б) профессиональная компетентность;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в) должная тщательность.</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Независимость должностных лиц, осуществляющих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предоставлением </w:t>
      </w:r>
      <w:r w:rsidR="00755876"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от сотрудников </w:t>
      </w:r>
      <w:r w:rsidR="00755876" w:rsidRPr="009C72E0">
        <w:rPr>
          <w:rFonts w:ascii="Times New Roman" w:hAnsi="Times New Roman" w:cs="Times New Roman"/>
          <w:sz w:val="28"/>
          <w:szCs w:val="28"/>
        </w:rPr>
        <w:t>уполномоченного органа</w:t>
      </w:r>
      <w:r w:rsidRPr="009C72E0">
        <w:rPr>
          <w:rFonts w:ascii="Times New Roman" w:hAnsi="Times New Roman" w:cs="Times New Roman"/>
          <w:sz w:val="28"/>
          <w:szCs w:val="28"/>
        </w:rPr>
        <w:t xml:space="preserve"> состоит в том, что при осуществлении контроля они независимы от сотрудников, а также не состоят в родственных отношениях с ними.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Должностные лица, осуществляющие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предоставлением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должны принимать меры по предотвращению конфликта интересов при предоставлении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Требования к профессиональной компетенции должностных лиц, осуществляющих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предоставлением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состоят в том, что при осуществлении контроля за предоставлением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они обладают профессиональными знаниями и навыками.</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Должная тщательность лиц, осуществляющих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предоставлением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состоит в своевременном и точном исполнении обязанностей, предусмотренных настоящим Регламентом.</w:t>
      </w:r>
    </w:p>
    <w:p w:rsidR="00974777" w:rsidRPr="009C72E0" w:rsidRDefault="00974777" w:rsidP="00157D5B">
      <w:pPr>
        <w:pStyle w:val="ConsPlusNormal"/>
        <w:ind w:firstLine="540"/>
        <w:jc w:val="both"/>
        <w:rPr>
          <w:rFonts w:ascii="Times New Roman" w:hAnsi="Times New Roman" w:cs="Times New Roman"/>
          <w:sz w:val="28"/>
          <w:szCs w:val="28"/>
        </w:rPr>
      </w:pPr>
      <w:r w:rsidRPr="009C72E0">
        <w:rPr>
          <w:rFonts w:ascii="Times New Roman" w:hAnsi="Times New Roman" w:cs="Times New Roman"/>
          <w:sz w:val="28"/>
          <w:szCs w:val="28"/>
        </w:rPr>
        <w:t xml:space="preserve">4.4.2. </w:t>
      </w:r>
      <w:proofErr w:type="gramStart"/>
      <w:r w:rsidRPr="009C72E0">
        <w:rPr>
          <w:rFonts w:ascii="Times New Roman" w:hAnsi="Times New Roman" w:cs="Times New Roman"/>
          <w:sz w:val="28"/>
          <w:szCs w:val="28"/>
        </w:rPr>
        <w:t>Контроль за</w:t>
      </w:r>
      <w:proofErr w:type="gramEnd"/>
      <w:r w:rsidRPr="009C72E0">
        <w:rPr>
          <w:rFonts w:ascii="Times New Roman" w:hAnsi="Times New Roman" w:cs="Times New Roman"/>
          <w:sz w:val="28"/>
          <w:szCs w:val="28"/>
        </w:rPr>
        <w:t xml:space="preserve"> предоставлением </w:t>
      </w:r>
      <w:r w:rsidR="001D6C60" w:rsidRPr="009C72E0">
        <w:rPr>
          <w:rFonts w:ascii="Times New Roman" w:hAnsi="Times New Roman" w:cs="Times New Roman"/>
          <w:sz w:val="28"/>
          <w:szCs w:val="28"/>
        </w:rPr>
        <w:t>муниципальной услуги</w:t>
      </w:r>
      <w:r w:rsidRPr="009C72E0">
        <w:rPr>
          <w:rFonts w:ascii="Times New Roman" w:hAnsi="Times New Roman" w:cs="Times New Roman"/>
          <w:sz w:val="28"/>
          <w:szCs w:val="28"/>
        </w:rPr>
        <w:t xml:space="preserve">, в том числе </w:t>
      </w:r>
      <w:r w:rsidRPr="009C72E0">
        <w:rPr>
          <w:rFonts w:ascii="Times New Roman" w:hAnsi="Times New Roman" w:cs="Times New Roman"/>
          <w:sz w:val="28"/>
          <w:szCs w:val="28"/>
        </w:rPr>
        <w:lastRenderedPageBreak/>
        <w:t xml:space="preserve">со стороны граждан, их объединений и организаций, осуществляется путем направления обращений в </w:t>
      </w:r>
      <w:r w:rsidR="001D6C60" w:rsidRPr="009C72E0">
        <w:rPr>
          <w:rFonts w:ascii="Times New Roman" w:hAnsi="Times New Roman" w:cs="Times New Roman"/>
          <w:sz w:val="28"/>
          <w:szCs w:val="28"/>
        </w:rPr>
        <w:t>уполномоченный орган</w:t>
      </w:r>
      <w:r w:rsidRPr="009C72E0">
        <w:rPr>
          <w:rFonts w:ascii="Times New Roman" w:hAnsi="Times New Roman" w:cs="Times New Roman"/>
          <w:sz w:val="28"/>
          <w:szCs w:val="28"/>
        </w:rPr>
        <w:t xml:space="preserve">, а также обжалования действий (бездействий) и решений, осуществляемых (принятых) в ходе исполнения Регламента, в вышестоящие органы </w:t>
      </w:r>
      <w:r w:rsidR="009D17BF" w:rsidRPr="009C72E0">
        <w:rPr>
          <w:rFonts w:ascii="Times New Roman" w:hAnsi="Times New Roman" w:cs="Times New Roman"/>
          <w:sz w:val="28"/>
          <w:szCs w:val="28"/>
        </w:rPr>
        <w:t>местного самоуправления</w:t>
      </w:r>
      <w:r w:rsidRPr="009C72E0">
        <w:rPr>
          <w:rFonts w:ascii="Times New Roman" w:hAnsi="Times New Roman" w:cs="Times New Roman"/>
          <w:sz w:val="28"/>
          <w:szCs w:val="28"/>
        </w:rPr>
        <w:t xml:space="preserve"> и судебных органах.</w:t>
      </w:r>
    </w:p>
    <w:p w:rsidR="00974777" w:rsidRPr="009C72E0" w:rsidRDefault="00974777" w:rsidP="00157D5B">
      <w:pPr>
        <w:pStyle w:val="ConsPlusNormal"/>
        <w:jc w:val="both"/>
        <w:rPr>
          <w:rFonts w:ascii="Times New Roman" w:hAnsi="Times New Roman" w:cs="Times New Roman"/>
          <w:sz w:val="28"/>
          <w:szCs w:val="28"/>
        </w:rPr>
      </w:pPr>
    </w:p>
    <w:p w:rsidR="00F60E5E" w:rsidRPr="009C72E0" w:rsidRDefault="00F60E5E" w:rsidP="00157D5B">
      <w:pPr>
        <w:pStyle w:val="ConsPlusNormal"/>
        <w:jc w:val="both"/>
        <w:rPr>
          <w:rFonts w:ascii="Times New Roman" w:hAnsi="Times New Roman" w:cs="Times New Roman"/>
          <w:sz w:val="28"/>
          <w:szCs w:val="28"/>
        </w:rPr>
      </w:pPr>
    </w:p>
    <w:p w:rsidR="00F60E5E" w:rsidRPr="009C72E0" w:rsidRDefault="00F60E5E" w:rsidP="00157D5B">
      <w:pPr>
        <w:pStyle w:val="ConsPlusNormal"/>
        <w:jc w:val="both"/>
        <w:rPr>
          <w:rFonts w:ascii="Times New Roman" w:hAnsi="Times New Roman" w:cs="Times New Roman"/>
          <w:sz w:val="28"/>
          <w:szCs w:val="28"/>
        </w:rPr>
      </w:pPr>
    </w:p>
    <w:p w:rsidR="00183877" w:rsidRPr="00296C4C" w:rsidRDefault="00183877" w:rsidP="00183877">
      <w:pPr>
        <w:pStyle w:val="ab"/>
        <w:jc w:val="both"/>
        <w:rPr>
          <w:sz w:val="28"/>
          <w:szCs w:val="28"/>
        </w:rPr>
      </w:pPr>
      <w:proofErr w:type="gramStart"/>
      <w:r>
        <w:rPr>
          <w:sz w:val="28"/>
          <w:szCs w:val="28"/>
        </w:rPr>
        <w:t>Исполняющий</w:t>
      </w:r>
      <w:proofErr w:type="gramEnd"/>
      <w:r>
        <w:rPr>
          <w:sz w:val="28"/>
          <w:szCs w:val="28"/>
        </w:rPr>
        <w:t xml:space="preserve"> обязанности г</w:t>
      </w:r>
      <w:r w:rsidRPr="00296C4C">
        <w:rPr>
          <w:sz w:val="28"/>
          <w:szCs w:val="28"/>
        </w:rPr>
        <w:t>лав</w:t>
      </w:r>
      <w:r>
        <w:rPr>
          <w:sz w:val="28"/>
          <w:szCs w:val="28"/>
        </w:rPr>
        <w:t>ы</w:t>
      </w:r>
      <w:r w:rsidRPr="00296C4C">
        <w:rPr>
          <w:sz w:val="28"/>
          <w:szCs w:val="28"/>
        </w:rPr>
        <w:t xml:space="preserve"> </w:t>
      </w:r>
    </w:p>
    <w:p w:rsidR="00183877" w:rsidRPr="00296C4C" w:rsidRDefault="00183877" w:rsidP="00183877">
      <w:pPr>
        <w:pStyle w:val="ab"/>
        <w:jc w:val="both"/>
        <w:rPr>
          <w:sz w:val="28"/>
          <w:szCs w:val="28"/>
        </w:rPr>
      </w:pPr>
      <w:r w:rsidRPr="00296C4C">
        <w:rPr>
          <w:sz w:val="28"/>
          <w:szCs w:val="28"/>
        </w:rPr>
        <w:t>Белоглинского сельского поселения</w:t>
      </w:r>
    </w:p>
    <w:p w:rsidR="00183877" w:rsidRDefault="00183877" w:rsidP="00183877">
      <w:pPr>
        <w:pStyle w:val="ab"/>
        <w:jc w:val="both"/>
        <w:rPr>
          <w:sz w:val="28"/>
          <w:szCs w:val="28"/>
        </w:rPr>
      </w:pPr>
      <w:r w:rsidRPr="00296C4C">
        <w:rPr>
          <w:sz w:val="28"/>
          <w:szCs w:val="28"/>
        </w:rPr>
        <w:t>Белоглинского</w:t>
      </w:r>
      <w:r>
        <w:rPr>
          <w:sz w:val="28"/>
          <w:szCs w:val="28"/>
        </w:rPr>
        <w:t xml:space="preserve"> муниципального </w:t>
      </w:r>
      <w:r w:rsidRPr="00296C4C">
        <w:rPr>
          <w:sz w:val="28"/>
          <w:szCs w:val="28"/>
        </w:rPr>
        <w:t>района</w:t>
      </w:r>
    </w:p>
    <w:p w:rsidR="00183877" w:rsidRDefault="00183877" w:rsidP="00183877">
      <w:pPr>
        <w:pStyle w:val="ab"/>
        <w:jc w:val="both"/>
        <w:rPr>
          <w:sz w:val="28"/>
          <w:szCs w:val="28"/>
        </w:rPr>
      </w:pPr>
      <w:r>
        <w:rPr>
          <w:sz w:val="28"/>
          <w:szCs w:val="28"/>
        </w:rPr>
        <w:t>Краснодарского края</w:t>
      </w:r>
      <w:r w:rsidRPr="00296C4C">
        <w:rPr>
          <w:sz w:val="28"/>
          <w:szCs w:val="28"/>
        </w:rPr>
        <w:tab/>
      </w:r>
      <w:r w:rsidRPr="00296C4C">
        <w:rPr>
          <w:sz w:val="28"/>
          <w:szCs w:val="28"/>
        </w:rPr>
        <w:tab/>
        <w:t xml:space="preserve">                        </w:t>
      </w:r>
      <w:r>
        <w:rPr>
          <w:sz w:val="28"/>
          <w:szCs w:val="28"/>
        </w:rPr>
        <w:t xml:space="preserve">                                       В.Н. Сало</w:t>
      </w:r>
    </w:p>
    <w:p w:rsidR="00974777" w:rsidRPr="00183877" w:rsidRDefault="00F60E5E" w:rsidP="00183877">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974777" w:rsidRPr="00DF4607" w:rsidRDefault="00974777" w:rsidP="00157D5B">
      <w:pPr>
        <w:pStyle w:val="ConsPlusNormal"/>
        <w:jc w:val="right"/>
        <w:outlineLvl w:val="1"/>
        <w:rPr>
          <w:rFonts w:ascii="Times New Roman" w:hAnsi="Times New Roman" w:cs="Times New Roman"/>
          <w:sz w:val="24"/>
          <w:szCs w:val="24"/>
        </w:rPr>
      </w:pPr>
      <w:r w:rsidRPr="00DF4607">
        <w:rPr>
          <w:rFonts w:ascii="Times New Roman" w:hAnsi="Times New Roman" w:cs="Times New Roman"/>
          <w:sz w:val="24"/>
          <w:szCs w:val="24"/>
        </w:rPr>
        <w:lastRenderedPageBreak/>
        <w:t>Приложение 1</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к административному регламенту</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 xml:space="preserve">предоставления </w:t>
      </w:r>
      <w:r w:rsidR="005F611E" w:rsidRPr="00DF4607">
        <w:rPr>
          <w:rFonts w:ascii="Times New Roman" w:hAnsi="Times New Roman" w:cs="Times New Roman"/>
          <w:sz w:val="24"/>
          <w:szCs w:val="24"/>
        </w:rPr>
        <w:t>муниципальной</w:t>
      </w:r>
      <w:r w:rsidRPr="00DF4607">
        <w:rPr>
          <w:rFonts w:ascii="Times New Roman" w:hAnsi="Times New Roman" w:cs="Times New Roman"/>
          <w:sz w:val="24"/>
          <w:szCs w:val="24"/>
        </w:rPr>
        <w:t xml:space="preserve"> услуги</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"Выдача согласия на присоединение</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объектов дорожного сервиса, строительство,</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реконструкцию, капитальный ремонт,</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ремонт пересечений и примыканий,</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 xml:space="preserve">в том </w:t>
      </w:r>
      <w:proofErr w:type="gramStart"/>
      <w:r w:rsidRPr="00DF4607">
        <w:rPr>
          <w:rFonts w:ascii="Times New Roman" w:hAnsi="Times New Roman" w:cs="Times New Roman"/>
          <w:sz w:val="24"/>
          <w:szCs w:val="24"/>
        </w:rPr>
        <w:t>числе</w:t>
      </w:r>
      <w:proofErr w:type="gramEnd"/>
      <w:r w:rsidRPr="00DF4607">
        <w:rPr>
          <w:rFonts w:ascii="Times New Roman" w:hAnsi="Times New Roman" w:cs="Times New Roman"/>
          <w:sz w:val="24"/>
          <w:szCs w:val="24"/>
        </w:rPr>
        <w:t xml:space="preserve"> реконструкцию, капитальный</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ремонт и ремонт примыканий объектов</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дорожного сервиса, строительство,</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реконструкцию в границах придорожных</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полос объектов капитального строительства,</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объектов, предназначенных для осуществления</w:t>
      </w:r>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 xml:space="preserve">дорожной деятельности, объектов </w:t>
      </w:r>
      <w:proofErr w:type="gramStart"/>
      <w:r w:rsidRPr="00DF4607">
        <w:rPr>
          <w:rFonts w:ascii="Times New Roman" w:hAnsi="Times New Roman" w:cs="Times New Roman"/>
          <w:sz w:val="24"/>
          <w:szCs w:val="24"/>
        </w:rPr>
        <w:t>дорожного</w:t>
      </w:r>
      <w:proofErr w:type="gramEnd"/>
    </w:p>
    <w:p w:rsidR="00974777" w:rsidRPr="00DF4607" w:rsidRDefault="00974777"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сервиса в отношении автомобильных дорог</w:t>
      </w:r>
    </w:p>
    <w:p w:rsidR="005F611E" w:rsidRPr="00DF4607" w:rsidRDefault="005F611E"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 xml:space="preserve">местного </w:t>
      </w:r>
      <w:r w:rsidR="00974777" w:rsidRPr="00DF4607">
        <w:rPr>
          <w:rFonts w:ascii="Times New Roman" w:hAnsi="Times New Roman" w:cs="Times New Roman"/>
          <w:sz w:val="24"/>
          <w:szCs w:val="24"/>
        </w:rPr>
        <w:t xml:space="preserve">значения, </w:t>
      </w:r>
      <w:proofErr w:type="gramStart"/>
      <w:r w:rsidR="00974777" w:rsidRPr="00DF4607">
        <w:rPr>
          <w:rFonts w:ascii="Times New Roman" w:hAnsi="Times New Roman" w:cs="Times New Roman"/>
          <w:sz w:val="24"/>
          <w:szCs w:val="24"/>
        </w:rPr>
        <w:t>находящихся</w:t>
      </w:r>
      <w:proofErr w:type="gramEnd"/>
      <w:r w:rsidR="00974777" w:rsidRPr="00DF4607">
        <w:rPr>
          <w:rFonts w:ascii="Times New Roman" w:hAnsi="Times New Roman" w:cs="Times New Roman"/>
          <w:sz w:val="24"/>
          <w:szCs w:val="24"/>
        </w:rPr>
        <w:t xml:space="preserve"> в </w:t>
      </w:r>
      <w:r w:rsidRPr="00DF4607">
        <w:rPr>
          <w:rFonts w:ascii="Times New Roman" w:hAnsi="Times New Roman" w:cs="Times New Roman"/>
          <w:sz w:val="24"/>
          <w:szCs w:val="24"/>
        </w:rPr>
        <w:t xml:space="preserve"> </w:t>
      </w:r>
    </w:p>
    <w:p w:rsidR="00974777" w:rsidRPr="00DF4607" w:rsidRDefault="001278E9"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муниципальной</w:t>
      </w:r>
      <w:r w:rsidR="005F611E" w:rsidRPr="00DF4607">
        <w:rPr>
          <w:rFonts w:ascii="Times New Roman" w:hAnsi="Times New Roman" w:cs="Times New Roman"/>
          <w:sz w:val="24"/>
          <w:szCs w:val="24"/>
        </w:rPr>
        <w:t xml:space="preserve"> </w:t>
      </w:r>
      <w:r w:rsidR="001C4613" w:rsidRPr="00DF4607">
        <w:rPr>
          <w:rFonts w:ascii="Times New Roman" w:hAnsi="Times New Roman" w:cs="Times New Roman"/>
          <w:sz w:val="24"/>
          <w:szCs w:val="24"/>
        </w:rPr>
        <w:t>собственности</w:t>
      </w:r>
      <w:r w:rsidR="00974777" w:rsidRPr="00DF4607">
        <w:rPr>
          <w:rFonts w:ascii="Times New Roman" w:hAnsi="Times New Roman" w:cs="Times New Roman"/>
          <w:sz w:val="24"/>
          <w:szCs w:val="24"/>
        </w:rPr>
        <w:t>"</w:t>
      </w:r>
    </w:p>
    <w:p w:rsidR="001C4613" w:rsidRPr="00DF4607" w:rsidRDefault="001C4613" w:rsidP="00157D5B">
      <w:pPr>
        <w:pStyle w:val="ConsPlusNormal"/>
        <w:jc w:val="both"/>
        <w:rPr>
          <w:rFonts w:ascii="Times New Roman" w:hAnsi="Times New Roman" w:cs="Times New Roman"/>
          <w:sz w:val="24"/>
          <w:szCs w:val="24"/>
        </w:rPr>
      </w:pPr>
    </w:p>
    <w:p w:rsidR="001C4613" w:rsidRPr="00DF4607" w:rsidRDefault="001C4613" w:rsidP="00157D5B">
      <w:pPr>
        <w:pStyle w:val="ConsPlusNormal"/>
        <w:jc w:val="both"/>
        <w:rPr>
          <w:rFonts w:ascii="Times New Roman" w:hAnsi="Times New Roman" w:cs="Times New Roman"/>
          <w:sz w:val="24"/>
          <w:szCs w:val="24"/>
        </w:rPr>
      </w:pPr>
    </w:p>
    <w:tbl>
      <w:tblPr>
        <w:tblW w:w="0" w:type="auto"/>
        <w:tblBorders>
          <w:insideV w:val="nil"/>
        </w:tblBorders>
        <w:tblLayout w:type="fixed"/>
        <w:tblCellMar>
          <w:top w:w="102" w:type="dxa"/>
          <w:left w:w="62" w:type="dxa"/>
          <w:bottom w:w="102" w:type="dxa"/>
          <w:right w:w="62" w:type="dxa"/>
        </w:tblCellMar>
        <w:tblLook w:val="04A0"/>
      </w:tblPr>
      <w:tblGrid>
        <w:gridCol w:w="510"/>
        <w:gridCol w:w="510"/>
        <w:gridCol w:w="3686"/>
        <w:gridCol w:w="566"/>
        <w:gridCol w:w="3799"/>
      </w:tblGrid>
      <w:tr w:rsidR="00974777" w:rsidRPr="00DF4607">
        <w:tc>
          <w:tcPr>
            <w:tcW w:w="4706" w:type="dxa"/>
            <w:gridSpan w:val="3"/>
            <w:vMerge w:val="restart"/>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1278E9"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Уполномоченный орган</w:t>
            </w:r>
          </w:p>
        </w:tc>
      </w:tr>
      <w:tr w:rsidR="00974777" w:rsidRPr="00DF4607">
        <w:tc>
          <w:tcPr>
            <w:tcW w:w="4706" w:type="dxa"/>
            <w:gridSpan w:val="3"/>
            <w:vMerge/>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Заявитель: _______________________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(Ф.И.О. - для физ. лиц и ИП, наименование (полное и сокращенное) и организационно-правовая форма - для юридических лиц)</w:t>
            </w:r>
          </w:p>
        </w:tc>
      </w:tr>
      <w:tr w:rsidR="00974777" w:rsidRPr="00DF4607">
        <w:tc>
          <w:tcPr>
            <w:tcW w:w="4706" w:type="dxa"/>
            <w:gridSpan w:val="3"/>
            <w:vMerge/>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ИНН, ОГРН: 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(для российских юридических лиц и индивидуальных предпринимателей)</w:t>
            </w:r>
          </w:p>
        </w:tc>
      </w:tr>
      <w:tr w:rsidR="00974777" w:rsidRPr="00DF4607">
        <w:tc>
          <w:tcPr>
            <w:tcW w:w="4706" w:type="dxa"/>
            <w:gridSpan w:val="3"/>
            <w:vMerge/>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Юридический (фактический если отличается) и почтовый адреса заяв</w:t>
            </w:r>
            <w:r w:rsidR="009D17BF" w:rsidRPr="00DF4607">
              <w:rPr>
                <w:rFonts w:ascii="Times New Roman" w:hAnsi="Times New Roman" w:cs="Times New Roman"/>
                <w:sz w:val="24"/>
                <w:szCs w:val="24"/>
              </w:rPr>
              <w:t>ителя: ________________________</w:t>
            </w:r>
          </w:p>
        </w:tc>
      </w:tr>
      <w:tr w:rsidR="00974777" w:rsidRPr="00DF4607">
        <w:tc>
          <w:tcPr>
            <w:tcW w:w="4706" w:type="dxa"/>
            <w:gridSpan w:val="3"/>
            <w:vMerge/>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Данные документа, удостоверяющего личность: ________________________</w:t>
            </w:r>
          </w:p>
          <w:p w:rsidR="00974777" w:rsidRPr="00DF4607" w:rsidRDefault="009D17BF"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 xml:space="preserve"> </w:t>
            </w:r>
            <w:r w:rsidR="00974777" w:rsidRPr="00DF4607">
              <w:rPr>
                <w:rFonts w:ascii="Times New Roman" w:hAnsi="Times New Roman" w:cs="Times New Roman"/>
                <w:sz w:val="24"/>
                <w:szCs w:val="24"/>
              </w:rPr>
              <w:t>(для физ. лиц и индивидуальных предпринимателей)</w:t>
            </w:r>
          </w:p>
        </w:tc>
      </w:tr>
      <w:tr w:rsidR="00974777" w:rsidRPr="00DF4607">
        <w:tc>
          <w:tcPr>
            <w:tcW w:w="4706" w:type="dxa"/>
            <w:gridSpan w:val="3"/>
            <w:vMerge/>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4365" w:type="dxa"/>
            <w:gridSpan w:val="2"/>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Контактный телефон, адрес электронной по</w:t>
            </w:r>
            <w:r w:rsidR="009D17BF" w:rsidRPr="00DF4607">
              <w:rPr>
                <w:rFonts w:ascii="Times New Roman" w:hAnsi="Times New Roman" w:cs="Times New Roman"/>
                <w:sz w:val="24"/>
                <w:szCs w:val="24"/>
              </w:rPr>
              <w:t>чты: __________________________</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center"/>
              <w:rPr>
                <w:rFonts w:ascii="Times New Roman" w:hAnsi="Times New Roman" w:cs="Times New Roman"/>
                <w:sz w:val="24"/>
                <w:szCs w:val="24"/>
              </w:rPr>
            </w:pPr>
            <w:bookmarkStart w:id="10" w:name="P840"/>
            <w:bookmarkEnd w:id="10"/>
            <w:r w:rsidRPr="00DF4607">
              <w:rPr>
                <w:rFonts w:ascii="Times New Roman" w:hAnsi="Times New Roman" w:cs="Times New Roman"/>
                <w:sz w:val="24"/>
                <w:szCs w:val="24"/>
              </w:rPr>
              <w:t>Заявление</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 xml:space="preserve">Прошу Вас выдать согласие </w:t>
            </w:r>
            <w:proofErr w:type="gramStart"/>
            <w:r w:rsidRPr="00DF4607">
              <w:rPr>
                <w:rFonts w:ascii="Times New Roman" w:hAnsi="Times New Roman" w:cs="Times New Roman"/>
                <w:sz w:val="24"/>
                <w:szCs w:val="24"/>
              </w:rPr>
              <w:t>на</w:t>
            </w:r>
            <w:proofErr w:type="gramEnd"/>
            <w:r w:rsidRPr="00DF4607">
              <w:rPr>
                <w:rFonts w:ascii="Times New Roman" w:hAnsi="Times New Roman" w:cs="Times New Roman"/>
                <w:sz w:val="24"/>
                <w:szCs w:val="24"/>
              </w:rPr>
              <w:t>:</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1. Вид работ (заполняется для всех объектов):</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присоединение (заполняется в случае, если планируется присоединение</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rPr>
                <w:rFonts w:ascii="Times New Roman" w:hAnsi="Times New Roman" w:cs="Times New Roman"/>
                <w:sz w:val="24"/>
                <w:szCs w:val="24"/>
              </w:rPr>
            </w:pPr>
            <w:r w:rsidRPr="00DF4607">
              <w:rPr>
                <w:rFonts w:ascii="Times New Roman" w:hAnsi="Times New Roman" w:cs="Times New Roman"/>
                <w:sz w:val="24"/>
                <w:szCs w:val="24"/>
              </w:rPr>
              <w:t>объекта дорожного сервиса);</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размещение (заполняется в случае, если планируется строительство или</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размещение объекта капитального строительства в придорожной полосе автомобильной дороги);</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строительство (заполняется в случае, если планируется строительство</w:t>
            </w:r>
            <w:proofErr w:type="gramEnd"/>
          </w:p>
        </w:tc>
      </w:tr>
      <w:tr w:rsidR="00974777" w:rsidRPr="00DF4607">
        <w:tc>
          <w:tcPr>
            <w:tcW w:w="510" w:type="dxa"/>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8561" w:type="dxa"/>
            <w:gridSpan w:val="4"/>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примыкания к объекту капитального строительства, который не является объектом дорожного сервиса, или земельному участку);</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реконструкция (заполняется в случае, если планируется реконструкция</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rPr>
                <w:rFonts w:ascii="Times New Roman" w:hAnsi="Times New Roman" w:cs="Times New Roman"/>
                <w:sz w:val="24"/>
                <w:szCs w:val="24"/>
              </w:rPr>
            </w:pPr>
            <w:r w:rsidRPr="00DF4607">
              <w:rPr>
                <w:rFonts w:ascii="Times New Roman" w:hAnsi="Times New Roman" w:cs="Times New Roman"/>
                <w:sz w:val="24"/>
                <w:szCs w:val="24"/>
              </w:rPr>
              <w:t>примыкания к объекту капитального строительства или к ранее присоединенному объекту дорожного сервиса);</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ремонт (заполняется в случае, если планируется ремонт примыкания к</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rPr>
                <w:rFonts w:ascii="Times New Roman" w:hAnsi="Times New Roman" w:cs="Times New Roman"/>
                <w:sz w:val="24"/>
                <w:szCs w:val="24"/>
              </w:rPr>
            </w:pPr>
            <w:r w:rsidRPr="00DF4607">
              <w:rPr>
                <w:rFonts w:ascii="Times New Roman" w:hAnsi="Times New Roman" w:cs="Times New Roman"/>
                <w:sz w:val="24"/>
                <w:szCs w:val="24"/>
              </w:rPr>
              <w:t>объекту капитального строительства или к ранее присоединенному объекту дорожного сервиса);</w:t>
            </w:r>
          </w:p>
        </w:tc>
      </w:tr>
      <w:tr w:rsidR="00974777" w:rsidRPr="00DF4607">
        <w:tblPrEx>
          <w:tblBorders>
            <w:insideV w:val="single" w:sz="4" w:space="0" w:color="auto"/>
          </w:tblBorders>
        </w:tblPrEx>
        <w:tc>
          <w:tcPr>
            <w:tcW w:w="510" w:type="dxa"/>
            <w:tcBorders>
              <w:top w:val="nil"/>
              <w:left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510" w:type="dxa"/>
            <w:tcBorders>
              <w:top w:val="single" w:sz="4" w:space="0" w:color="auto"/>
              <w:bottom w:val="single" w:sz="4" w:space="0" w:color="auto"/>
            </w:tcBorders>
          </w:tcPr>
          <w:p w:rsidR="00974777" w:rsidRPr="00DF4607" w:rsidRDefault="00974777" w:rsidP="00157D5B">
            <w:pPr>
              <w:pStyle w:val="ConsPlusNormal"/>
              <w:rPr>
                <w:rFonts w:ascii="Times New Roman" w:hAnsi="Times New Roman" w:cs="Times New Roman"/>
                <w:sz w:val="24"/>
                <w:szCs w:val="24"/>
              </w:rPr>
            </w:pPr>
          </w:p>
        </w:tc>
        <w:tc>
          <w:tcPr>
            <w:tcW w:w="8051" w:type="dxa"/>
            <w:gridSpan w:val="3"/>
            <w:tcBorders>
              <w:top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капитальный ремонт (заполняется в случае, если планируется капитальный</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ремонт примыкания к объекту капитального строительства или к ранее присоединенному объекту дорожного сервиса).</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2. Наименование объекта (заполняется для объектов капитального строительства):</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________________________________________________________________________.</w:t>
            </w:r>
          </w:p>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3. Наименование присоединяемого (ранее присоединенного) объекта дорожного сервиса (заполняется для объектов дорожного сервиса):</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________________________________________________________________________.</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4. Характеристика объекта (заполняется для всех объектов):</w:t>
            </w:r>
          </w:p>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общая площадь объекта _________________________________________________;</w:t>
            </w:r>
          </w:p>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торговая площадь объекта 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(указывается для аптек и аптечных магазинов, торговых комплексов, универмагов, магазинов с площадью торговых залов более 200 кв. м, а также иных предприятий торговли с площадью торговых залов до 200 кв. м)</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количество торговых мест 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proofErr w:type="gramStart"/>
            <w:r w:rsidRPr="00DF4607">
              <w:rPr>
                <w:rFonts w:ascii="Times New Roman" w:hAnsi="Times New Roman" w:cs="Times New Roman"/>
                <w:sz w:val="24"/>
                <w:szCs w:val="24"/>
              </w:rPr>
              <w:t>(указывается для рынков (универсальных, непродовольственных, продовольственных, сельскохозяйственных)</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количество посадочных мест 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(указывается для объектов общественного питания)</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количество номеров ___________________________________________________;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(указывается для объектов гостиничного размещения)</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 xml:space="preserve">количество </w:t>
            </w:r>
            <w:proofErr w:type="gramStart"/>
            <w:r w:rsidRPr="00DF4607">
              <w:rPr>
                <w:rFonts w:ascii="Times New Roman" w:hAnsi="Times New Roman" w:cs="Times New Roman"/>
                <w:sz w:val="24"/>
                <w:szCs w:val="24"/>
              </w:rPr>
              <w:t>работающих</w:t>
            </w:r>
            <w:proofErr w:type="gramEnd"/>
            <w:r w:rsidRPr="00DF4607">
              <w:rPr>
                <w:rFonts w:ascii="Times New Roman" w:hAnsi="Times New Roman" w:cs="Times New Roman"/>
                <w:sz w:val="24"/>
                <w:szCs w:val="24"/>
              </w:rPr>
              <w:t xml:space="preserve"> 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proofErr w:type="gramStart"/>
            <w:r w:rsidRPr="00DF4607">
              <w:rPr>
                <w:rFonts w:ascii="Times New Roman" w:hAnsi="Times New Roman" w:cs="Times New Roman"/>
                <w:sz w:val="24"/>
                <w:szCs w:val="24"/>
              </w:rPr>
              <w:t xml:space="preserve">(указывается для коммерческо-деловых центров, офисных зданий и помещений, страховых и юридических компаний, банков, зданий и комплексов многофункциональных, объектов коммунально-бытового обслуживания (салоны-парикмахерские и т.п., ателье, фотосалоны, свадебные салоны, салоны ритуальных </w:t>
            </w:r>
            <w:r w:rsidRPr="00DF4607">
              <w:rPr>
                <w:rFonts w:ascii="Times New Roman" w:hAnsi="Times New Roman" w:cs="Times New Roman"/>
                <w:sz w:val="24"/>
                <w:szCs w:val="24"/>
              </w:rPr>
              <w:lastRenderedPageBreak/>
              <w:t>услуг, специализированные центры по обслуживанию сложной бытовой техники, химчистки, прачечные, ремонтные мастерские и др.)</w:t>
            </w:r>
            <w:proofErr w:type="gramEnd"/>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lastRenderedPageBreak/>
              <w:t>количество единовременных посетителей 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(указывается для оздоровительных комплексов (</w:t>
            </w:r>
            <w:proofErr w:type="gramStart"/>
            <w:r w:rsidRPr="00DF4607">
              <w:rPr>
                <w:rFonts w:ascii="Times New Roman" w:hAnsi="Times New Roman" w:cs="Times New Roman"/>
                <w:sz w:val="24"/>
                <w:szCs w:val="24"/>
              </w:rPr>
              <w:t>фитнес-клубы</w:t>
            </w:r>
            <w:proofErr w:type="gramEnd"/>
            <w:r w:rsidRPr="00DF4607">
              <w:rPr>
                <w:rFonts w:ascii="Times New Roman" w:hAnsi="Times New Roman" w:cs="Times New Roman"/>
                <w:sz w:val="24"/>
                <w:szCs w:val="24"/>
              </w:rPr>
              <w:t>, ФОК, спортивные и тренажерные залы), вокзалов, рекреационных территорий и объектов отдыха (пляжи и парки в зонах отдыха (аквапарки), базы кратковременного отдыха и т.д.), учреждений культуры (театрально-зрелищные здания, выставочные комплексы, музеи и др.), объектов религиозных конфессий)</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proofErr w:type="gramStart"/>
            <w:r w:rsidRPr="00DF4607">
              <w:rPr>
                <w:rFonts w:ascii="Times New Roman" w:hAnsi="Times New Roman" w:cs="Times New Roman"/>
                <w:sz w:val="24"/>
                <w:szCs w:val="24"/>
              </w:rPr>
              <w:t>располагаемого</w:t>
            </w:r>
            <w:proofErr w:type="gramEnd"/>
            <w:r w:rsidRPr="00DF4607">
              <w:rPr>
                <w:rFonts w:ascii="Times New Roman" w:hAnsi="Times New Roman" w:cs="Times New Roman"/>
                <w:sz w:val="24"/>
                <w:szCs w:val="24"/>
              </w:rPr>
              <w:t xml:space="preserve"> (расположенного) на земельном участке с кадастровым номером</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(уникальный номер объекта недвижимости, присваиваемый ему при осуществлении кадастрового и технического учета, вид разрешенного использования)</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вдоль (с, к) автомобильной дороги</w:t>
            </w:r>
            <w:r w:rsidR="009D17BF" w:rsidRPr="00DF4607">
              <w:rPr>
                <w:rFonts w:ascii="Times New Roman" w:hAnsi="Times New Roman" w:cs="Times New Roman"/>
                <w:sz w:val="24"/>
                <w:szCs w:val="24"/>
              </w:rPr>
              <w:t xml:space="preserve"> </w:t>
            </w:r>
            <w:r w:rsidRPr="00DF4607">
              <w:rPr>
                <w:rFonts w:ascii="Times New Roman" w:hAnsi="Times New Roman" w:cs="Times New Roman"/>
                <w:sz w:val="24"/>
                <w:szCs w:val="24"/>
              </w:rPr>
              <w:t xml:space="preserve">(-ой, </w:t>
            </w:r>
            <w:proofErr w:type="gramStart"/>
            <w:r w:rsidRPr="00DF4607">
              <w:rPr>
                <w:rFonts w:ascii="Times New Roman" w:hAnsi="Times New Roman" w:cs="Times New Roman"/>
                <w:sz w:val="24"/>
                <w:szCs w:val="24"/>
              </w:rPr>
              <w:t>-е</w:t>
            </w:r>
            <w:proofErr w:type="gramEnd"/>
            <w:r w:rsidRPr="00DF4607">
              <w:rPr>
                <w:rFonts w:ascii="Times New Roman" w:hAnsi="Times New Roman" w:cs="Times New Roman"/>
                <w:sz w:val="24"/>
                <w:szCs w:val="24"/>
              </w:rPr>
              <w:t>) ___________________________________</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w:t>
            </w:r>
            <w:r w:rsidR="001278E9" w:rsidRPr="00DF4607">
              <w:rPr>
                <w:rFonts w:ascii="Times New Roman" w:hAnsi="Times New Roman" w:cs="Times New Roman"/>
                <w:sz w:val="24"/>
                <w:szCs w:val="24"/>
              </w:rPr>
              <w:t>наименование автомобильной дороги в соответствии с перечнем автомобильных дорог местного значения</w:t>
            </w:r>
            <w:r w:rsidRPr="00DF4607">
              <w:rPr>
                <w:rFonts w:ascii="Times New Roman" w:hAnsi="Times New Roman" w:cs="Times New Roman"/>
                <w:sz w:val="24"/>
                <w:szCs w:val="24"/>
              </w:rPr>
              <w:t>)</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на участке ______________________________________________________________.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 xml:space="preserve">(указывается привязка в формате </w:t>
            </w:r>
            <w:proofErr w:type="gramStart"/>
            <w:r w:rsidRPr="00DF4607">
              <w:rPr>
                <w:rFonts w:ascii="Times New Roman" w:hAnsi="Times New Roman" w:cs="Times New Roman"/>
                <w:sz w:val="24"/>
                <w:szCs w:val="24"/>
              </w:rPr>
              <w:t>км</w:t>
            </w:r>
            <w:proofErr w:type="gramEnd"/>
            <w:r w:rsidRPr="00DF4607">
              <w:rPr>
                <w:rFonts w:ascii="Times New Roman" w:hAnsi="Times New Roman" w:cs="Times New Roman"/>
                <w:sz w:val="24"/>
                <w:szCs w:val="24"/>
              </w:rPr>
              <w:t xml:space="preserve"> + м к автодороге (по титулу), справа, слева)</w:t>
            </w:r>
          </w:p>
        </w:tc>
      </w:tr>
      <w:tr w:rsidR="00974777" w:rsidRPr="00DF4607">
        <w:tblPrEx>
          <w:tblBorders>
            <w:insideV w:val="single" w:sz="4" w:space="0" w:color="auto"/>
          </w:tblBorders>
        </w:tblPrEx>
        <w:tc>
          <w:tcPr>
            <w:tcW w:w="9071" w:type="dxa"/>
            <w:gridSpan w:val="5"/>
            <w:tcBorders>
              <w:top w:val="nil"/>
              <w:left w:val="nil"/>
              <w:bottom w:val="nil"/>
              <w:right w:val="nil"/>
            </w:tcBorders>
          </w:tcPr>
          <w:p w:rsidR="00974777" w:rsidRPr="00DF4607" w:rsidRDefault="00974777" w:rsidP="00157D5B">
            <w:pPr>
              <w:pStyle w:val="ConsPlusNormal"/>
              <w:ind w:firstLine="283"/>
              <w:jc w:val="both"/>
              <w:rPr>
                <w:rFonts w:ascii="Times New Roman" w:hAnsi="Times New Roman" w:cs="Times New Roman"/>
                <w:sz w:val="24"/>
                <w:szCs w:val="24"/>
              </w:rPr>
            </w:pPr>
            <w:r w:rsidRPr="00DF4607">
              <w:rPr>
                <w:rFonts w:ascii="Times New Roman" w:hAnsi="Times New Roman" w:cs="Times New Roman"/>
                <w:sz w:val="24"/>
                <w:szCs w:val="24"/>
              </w:rPr>
              <w:t>Желаемый способ получения результата предоставления государственной услуги: _______________________________________________________________________.</w:t>
            </w:r>
          </w:p>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(лично, по почте, в форме электронного документа)</w:t>
            </w:r>
          </w:p>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 xml:space="preserve">Приложение: документы на ___ </w:t>
            </w:r>
            <w:proofErr w:type="gramStart"/>
            <w:r w:rsidRPr="00DF4607">
              <w:rPr>
                <w:rFonts w:ascii="Times New Roman" w:hAnsi="Times New Roman" w:cs="Times New Roman"/>
                <w:sz w:val="24"/>
                <w:szCs w:val="24"/>
              </w:rPr>
              <w:t>л</w:t>
            </w:r>
            <w:proofErr w:type="gramEnd"/>
            <w:r w:rsidRPr="00DF4607">
              <w:rPr>
                <w:rFonts w:ascii="Times New Roman" w:hAnsi="Times New Roman" w:cs="Times New Roman"/>
                <w:sz w:val="24"/>
                <w:szCs w:val="24"/>
              </w:rPr>
              <w:t>. в 1 экз.</w:t>
            </w:r>
          </w:p>
        </w:tc>
      </w:tr>
      <w:tr w:rsidR="00974777" w:rsidRPr="00DF4607">
        <w:tc>
          <w:tcPr>
            <w:tcW w:w="5272" w:type="dxa"/>
            <w:gridSpan w:val="4"/>
            <w:tcBorders>
              <w:top w:val="nil"/>
              <w:bottom w:val="nil"/>
            </w:tcBorders>
          </w:tcPr>
          <w:p w:rsidR="00974777" w:rsidRPr="00DF4607" w:rsidRDefault="00974777" w:rsidP="00157D5B">
            <w:pPr>
              <w:pStyle w:val="ConsPlusNormal"/>
              <w:rPr>
                <w:rFonts w:ascii="Times New Roman" w:hAnsi="Times New Roman" w:cs="Times New Roman"/>
                <w:sz w:val="24"/>
                <w:szCs w:val="24"/>
              </w:rPr>
            </w:pPr>
            <w:r w:rsidRPr="00DF4607">
              <w:rPr>
                <w:rFonts w:ascii="Times New Roman" w:hAnsi="Times New Roman" w:cs="Times New Roman"/>
                <w:sz w:val="24"/>
                <w:szCs w:val="24"/>
              </w:rPr>
              <w:t>"___" ____________20___ года</w:t>
            </w:r>
          </w:p>
        </w:tc>
        <w:tc>
          <w:tcPr>
            <w:tcW w:w="3799" w:type="dxa"/>
            <w:tcBorders>
              <w:top w:val="nil"/>
              <w:bottom w:val="nil"/>
            </w:tcBorders>
          </w:tcPr>
          <w:p w:rsidR="00974777" w:rsidRPr="00DF4607" w:rsidRDefault="00974777" w:rsidP="00157D5B">
            <w:pPr>
              <w:pStyle w:val="ConsPlusNormal"/>
              <w:jc w:val="both"/>
              <w:rPr>
                <w:rFonts w:ascii="Times New Roman" w:hAnsi="Times New Roman" w:cs="Times New Roman"/>
                <w:sz w:val="24"/>
                <w:szCs w:val="24"/>
              </w:rPr>
            </w:pPr>
            <w:r w:rsidRPr="00DF4607">
              <w:rPr>
                <w:rFonts w:ascii="Times New Roman" w:hAnsi="Times New Roman" w:cs="Times New Roman"/>
                <w:sz w:val="24"/>
                <w:szCs w:val="24"/>
              </w:rPr>
              <w:t>____________________________</w:t>
            </w:r>
          </w:p>
        </w:tc>
      </w:tr>
      <w:tr w:rsidR="00974777" w:rsidRPr="00DF4607">
        <w:tc>
          <w:tcPr>
            <w:tcW w:w="5272" w:type="dxa"/>
            <w:gridSpan w:val="4"/>
            <w:tcBorders>
              <w:top w:val="nil"/>
              <w:bottom w:val="nil"/>
            </w:tcBorders>
          </w:tcPr>
          <w:p w:rsidR="00974777" w:rsidRPr="00DF4607" w:rsidRDefault="00974777" w:rsidP="00157D5B">
            <w:pPr>
              <w:pStyle w:val="ConsPlusNormal"/>
              <w:rPr>
                <w:rFonts w:ascii="Times New Roman" w:hAnsi="Times New Roman" w:cs="Times New Roman"/>
                <w:sz w:val="24"/>
                <w:szCs w:val="24"/>
              </w:rPr>
            </w:pPr>
          </w:p>
        </w:tc>
        <w:tc>
          <w:tcPr>
            <w:tcW w:w="3799" w:type="dxa"/>
            <w:tcBorders>
              <w:top w:val="nil"/>
              <w:bottom w:val="nil"/>
            </w:tcBorders>
          </w:tcPr>
          <w:p w:rsidR="00974777" w:rsidRPr="00DF4607" w:rsidRDefault="00974777" w:rsidP="00157D5B">
            <w:pPr>
              <w:pStyle w:val="ConsPlusNormal"/>
              <w:jc w:val="center"/>
              <w:rPr>
                <w:rFonts w:ascii="Times New Roman" w:hAnsi="Times New Roman" w:cs="Times New Roman"/>
                <w:sz w:val="24"/>
                <w:szCs w:val="24"/>
              </w:rPr>
            </w:pPr>
            <w:r w:rsidRPr="00DF4607">
              <w:rPr>
                <w:rFonts w:ascii="Times New Roman" w:hAnsi="Times New Roman" w:cs="Times New Roman"/>
                <w:sz w:val="24"/>
                <w:szCs w:val="24"/>
              </w:rPr>
              <w:t>(Ф.И.О. руководителя, подпись)</w:t>
            </w:r>
          </w:p>
        </w:tc>
      </w:tr>
    </w:tbl>
    <w:p w:rsidR="00974777" w:rsidRPr="00DF4607" w:rsidRDefault="00974777" w:rsidP="00157D5B">
      <w:pPr>
        <w:pStyle w:val="ConsPlusNormal"/>
        <w:jc w:val="both"/>
        <w:rPr>
          <w:rFonts w:ascii="Times New Roman" w:hAnsi="Times New Roman" w:cs="Times New Roman"/>
          <w:sz w:val="24"/>
          <w:szCs w:val="24"/>
        </w:rPr>
      </w:pPr>
    </w:p>
    <w:p w:rsidR="00974777" w:rsidRPr="00DF4607" w:rsidRDefault="001C4613" w:rsidP="00157D5B">
      <w:pPr>
        <w:pStyle w:val="ConsPlusNormal"/>
        <w:jc w:val="right"/>
        <w:rPr>
          <w:rFonts w:ascii="Times New Roman" w:hAnsi="Times New Roman" w:cs="Times New Roman"/>
          <w:sz w:val="24"/>
          <w:szCs w:val="24"/>
        </w:rPr>
      </w:pPr>
      <w:r w:rsidRPr="00DF4607">
        <w:rPr>
          <w:rFonts w:ascii="Times New Roman" w:hAnsi="Times New Roman" w:cs="Times New Roman"/>
          <w:sz w:val="24"/>
          <w:szCs w:val="24"/>
        </w:rPr>
        <w:t>Руководитель уполномоченного органа</w:t>
      </w:r>
    </w:p>
    <w:p w:rsidR="00974777" w:rsidRPr="00DF4607" w:rsidRDefault="00974777" w:rsidP="00157D5B">
      <w:pPr>
        <w:pStyle w:val="ConsPlusNormal"/>
        <w:jc w:val="both"/>
        <w:rPr>
          <w:rFonts w:ascii="Times New Roman" w:hAnsi="Times New Roman" w:cs="Times New Roman"/>
          <w:sz w:val="24"/>
          <w:szCs w:val="24"/>
        </w:rPr>
      </w:pPr>
    </w:p>
    <w:p w:rsidR="00974777" w:rsidRPr="00DF4607" w:rsidRDefault="00974777" w:rsidP="00157D5B">
      <w:pPr>
        <w:pStyle w:val="ConsPlusNormal"/>
        <w:jc w:val="both"/>
        <w:rPr>
          <w:rFonts w:ascii="Times New Roman" w:hAnsi="Times New Roman" w:cs="Times New Roman"/>
          <w:sz w:val="24"/>
          <w:szCs w:val="24"/>
        </w:rPr>
      </w:pPr>
    </w:p>
    <w:p w:rsidR="00974777" w:rsidRPr="00DF4607" w:rsidRDefault="00974777" w:rsidP="00157D5B">
      <w:pPr>
        <w:pStyle w:val="ConsPlusNormal"/>
        <w:jc w:val="both"/>
        <w:rPr>
          <w:rFonts w:ascii="Times New Roman" w:hAnsi="Times New Roman" w:cs="Times New Roman"/>
          <w:sz w:val="24"/>
          <w:szCs w:val="24"/>
        </w:rPr>
      </w:pPr>
    </w:p>
    <w:p w:rsidR="00974777" w:rsidRDefault="009747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p w:rsidR="00183877" w:rsidRDefault="00183877" w:rsidP="00157D5B">
      <w:pPr>
        <w:pStyle w:val="ConsPlusNormal"/>
        <w:jc w:val="both"/>
        <w:rPr>
          <w:rFonts w:ascii="Times New Roman" w:hAnsi="Times New Roman" w:cs="Times New Roman"/>
          <w:sz w:val="24"/>
          <w:szCs w:val="24"/>
        </w:rPr>
      </w:pPr>
    </w:p>
    <w:sectPr w:rsidR="00183877" w:rsidSect="00157D5B">
      <w:headerReference w:type="default" r:id="rId3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EE7" w:rsidRDefault="00F20EE7" w:rsidP="00495CF2">
      <w:pPr>
        <w:spacing w:after="0" w:line="240" w:lineRule="auto"/>
      </w:pPr>
      <w:r>
        <w:separator/>
      </w:r>
    </w:p>
  </w:endnote>
  <w:endnote w:type="continuationSeparator" w:id="0">
    <w:p w:rsidR="00F20EE7" w:rsidRDefault="00F20EE7" w:rsidP="00495C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EE7" w:rsidRDefault="00F20EE7" w:rsidP="00495CF2">
      <w:pPr>
        <w:spacing w:after="0" w:line="240" w:lineRule="auto"/>
      </w:pPr>
      <w:r>
        <w:separator/>
      </w:r>
    </w:p>
  </w:footnote>
  <w:footnote w:type="continuationSeparator" w:id="0">
    <w:p w:rsidR="00F20EE7" w:rsidRDefault="00F20EE7" w:rsidP="00495C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8282902"/>
      <w:docPartObj>
        <w:docPartGallery w:val="Page Numbers (Top of Page)"/>
        <w:docPartUnique/>
      </w:docPartObj>
    </w:sdtPr>
    <w:sdtContent>
      <w:p w:rsidR="00B538DD" w:rsidRDefault="00E052D3">
        <w:pPr>
          <w:pStyle w:val="a3"/>
          <w:jc w:val="center"/>
        </w:pPr>
        <w:fldSimple w:instr="PAGE   \* MERGEFORMAT">
          <w:r w:rsidR="00476454">
            <w:rPr>
              <w:noProof/>
            </w:rPr>
            <w:t>35</w:t>
          </w:r>
        </w:fldSimple>
      </w:p>
    </w:sdtContent>
  </w:sdt>
  <w:p w:rsidR="00B538DD" w:rsidRDefault="00B538DD">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74777"/>
    <w:rsid w:val="00071E35"/>
    <w:rsid w:val="0011430E"/>
    <w:rsid w:val="001278E9"/>
    <w:rsid w:val="00157D5B"/>
    <w:rsid w:val="00164C06"/>
    <w:rsid w:val="00183877"/>
    <w:rsid w:val="001C4613"/>
    <w:rsid w:val="001D6C60"/>
    <w:rsid w:val="002146CB"/>
    <w:rsid w:val="002630D5"/>
    <w:rsid w:val="002C416F"/>
    <w:rsid w:val="002E50B4"/>
    <w:rsid w:val="00301FEB"/>
    <w:rsid w:val="00305902"/>
    <w:rsid w:val="00312E00"/>
    <w:rsid w:val="00321856"/>
    <w:rsid w:val="0037051C"/>
    <w:rsid w:val="00374FB9"/>
    <w:rsid w:val="003770B5"/>
    <w:rsid w:val="003A3FAF"/>
    <w:rsid w:val="003D4F74"/>
    <w:rsid w:val="003F783C"/>
    <w:rsid w:val="00415BFE"/>
    <w:rsid w:val="00417654"/>
    <w:rsid w:val="00457E65"/>
    <w:rsid w:val="004756B6"/>
    <w:rsid w:val="00476454"/>
    <w:rsid w:val="00495CF2"/>
    <w:rsid w:val="004A73BB"/>
    <w:rsid w:val="004B335A"/>
    <w:rsid w:val="004F1676"/>
    <w:rsid w:val="004F483D"/>
    <w:rsid w:val="00505F81"/>
    <w:rsid w:val="005721F1"/>
    <w:rsid w:val="00574224"/>
    <w:rsid w:val="005D35CB"/>
    <w:rsid w:val="005F611E"/>
    <w:rsid w:val="005F7760"/>
    <w:rsid w:val="00600AB2"/>
    <w:rsid w:val="006442C2"/>
    <w:rsid w:val="00647FB3"/>
    <w:rsid w:val="006B17ED"/>
    <w:rsid w:val="006B2637"/>
    <w:rsid w:val="006C79B5"/>
    <w:rsid w:val="006D58E8"/>
    <w:rsid w:val="00702F71"/>
    <w:rsid w:val="007050EE"/>
    <w:rsid w:val="00744359"/>
    <w:rsid w:val="0075263B"/>
    <w:rsid w:val="00755876"/>
    <w:rsid w:val="00781707"/>
    <w:rsid w:val="0078493C"/>
    <w:rsid w:val="00795C06"/>
    <w:rsid w:val="007A665C"/>
    <w:rsid w:val="007C7546"/>
    <w:rsid w:val="008009D9"/>
    <w:rsid w:val="00822271"/>
    <w:rsid w:val="00823CEF"/>
    <w:rsid w:val="00850AB8"/>
    <w:rsid w:val="009220ED"/>
    <w:rsid w:val="00974109"/>
    <w:rsid w:val="00974777"/>
    <w:rsid w:val="00974A20"/>
    <w:rsid w:val="009B1E17"/>
    <w:rsid w:val="009C20E0"/>
    <w:rsid w:val="009C72E0"/>
    <w:rsid w:val="009D17BF"/>
    <w:rsid w:val="00A6545C"/>
    <w:rsid w:val="00A66F36"/>
    <w:rsid w:val="00AB308C"/>
    <w:rsid w:val="00AE5214"/>
    <w:rsid w:val="00AE5DE8"/>
    <w:rsid w:val="00B538DD"/>
    <w:rsid w:val="00B67D3E"/>
    <w:rsid w:val="00B7734F"/>
    <w:rsid w:val="00BB42EA"/>
    <w:rsid w:val="00C4123E"/>
    <w:rsid w:val="00D249D4"/>
    <w:rsid w:val="00D30BBE"/>
    <w:rsid w:val="00DC4038"/>
    <w:rsid w:val="00DD5BE9"/>
    <w:rsid w:val="00DF4607"/>
    <w:rsid w:val="00DF7F30"/>
    <w:rsid w:val="00E052D3"/>
    <w:rsid w:val="00E24E69"/>
    <w:rsid w:val="00E72798"/>
    <w:rsid w:val="00E912DB"/>
    <w:rsid w:val="00EC1ED5"/>
    <w:rsid w:val="00EC3648"/>
    <w:rsid w:val="00EF799C"/>
    <w:rsid w:val="00F20EE7"/>
    <w:rsid w:val="00F60E5E"/>
    <w:rsid w:val="00F634C4"/>
    <w:rsid w:val="00F72A0C"/>
    <w:rsid w:val="00F85B56"/>
    <w:rsid w:val="00FB21DA"/>
    <w:rsid w:val="00FE06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21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77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4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477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74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747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7477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7477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74777"/>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495C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5CF2"/>
  </w:style>
  <w:style w:type="paragraph" w:styleId="a5">
    <w:name w:val="footer"/>
    <w:basedOn w:val="a"/>
    <w:link w:val="a6"/>
    <w:uiPriority w:val="99"/>
    <w:unhideWhenUsed/>
    <w:rsid w:val="00495C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5CF2"/>
  </w:style>
  <w:style w:type="paragraph" w:styleId="a7">
    <w:name w:val="Body Text"/>
    <w:basedOn w:val="a"/>
    <w:link w:val="a8"/>
    <w:uiPriority w:val="1"/>
    <w:qFormat/>
    <w:rsid w:val="00164C06"/>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a8">
    <w:name w:val="Основной текст Знак"/>
    <w:basedOn w:val="a0"/>
    <w:link w:val="a7"/>
    <w:uiPriority w:val="1"/>
    <w:rsid w:val="00164C06"/>
    <w:rPr>
      <w:rFonts w:ascii="Times New Roman" w:eastAsia="Times New Roman" w:hAnsi="Times New Roman" w:cs="Times New Roman"/>
      <w:sz w:val="28"/>
      <w:szCs w:val="28"/>
      <w:lang w:val="en-US"/>
    </w:rPr>
  </w:style>
  <w:style w:type="paragraph" w:styleId="a9">
    <w:name w:val="Balloon Text"/>
    <w:basedOn w:val="a"/>
    <w:link w:val="aa"/>
    <w:uiPriority w:val="99"/>
    <w:semiHidden/>
    <w:unhideWhenUsed/>
    <w:rsid w:val="00164C0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C06"/>
    <w:rPr>
      <w:rFonts w:ascii="Tahoma" w:hAnsi="Tahoma" w:cs="Tahoma"/>
      <w:sz w:val="16"/>
      <w:szCs w:val="16"/>
    </w:rPr>
  </w:style>
  <w:style w:type="paragraph" w:styleId="ab">
    <w:name w:val="No Spacing"/>
    <w:link w:val="ac"/>
    <w:uiPriority w:val="1"/>
    <w:qFormat/>
    <w:rsid w:val="005F776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Без интервала Знак"/>
    <w:link w:val="ab"/>
    <w:uiPriority w:val="1"/>
    <w:rsid w:val="005F7760"/>
    <w:rPr>
      <w:rFonts w:ascii="Times New Roman" w:eastAsia="Times New Roman" w:hAnsi="Times New Roman" w:cs="Times New Roman"/>
      <w:sz w:val="20"/>
      <w:szCs w:val="20"/>
      <w:lang w:eastAsia="ru-RU"/>
    </w:rPr>
  </w:style>
  <w:style w:type="character" w:customStyle="1" w:styleId="FontStyle24">
    <w:name w:val="Font Style24"/>
    <w:rsid w:val="00183877"/>
    <w:rPr>
      <w:rFonts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477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74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7477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7477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7477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7477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7477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74777"/>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495C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5CF2"/>
  </w:style>
  <w:style w:type="paragraph" w:styleId="a5">
    <w:name w:val="footer"/>
    <w:basedOn w:val="a"/>
    <w:link w:val="a6"/>
    <w:uiPriority w:val="99"/>
    <w:unhideWhenUsed/>
    <w:rsid w:val="00495C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5CF2"/>
  </w:style>
  <w:style w:type="paragraph" w:styleId="a7">
    <w:name w:val="Body Text"/>
    <w:basedOn w:val="a"/>
    <w:link w:val="a8"/>
    <w:uiPriority w:val="1"/>
    <w:qFormat/>
    <w:rsid w:val="00164C06"/>
    <w:pPr>
      <w:widowControl w:val="0"/>
      <w:autoSpaceDE w:val="0"/>
      <w:autoSpaceDN w:val="0"/>
      <w:spacing w:after="0" w:line="240" w:lineRule="auto"/>
    </w:pPr>
    <w:rPr>
      <w:rFonts w:ascii="Times New Roman" w:eastAsia="Times New Roman" w:hAnsi="Times New Roman" w:cs="Times New Roman"/>
      <w:sz w:val="28"/>
      <w:szCs w:val="28"/>
      <w:lang w:val="en-US"/>
    </w:rPr>
  </w:style>
  <w:style w:type="character" w:customStyle="1" w:styleId="a8">
    <w:name w:val="Основной текст Знак"/>
    <w:basedOn w:val="a0"/>
    <w:link w:val="a7"/>
    <w:uiPriority w:val="1"/>
    <w:rsid w:val="00164C06"/>
    <w:rPr>
      <w:rFonts w:ascii="Times New Roman" w:eastAsia="Times New Roman" w:hAnsi="Times New Roman" w:cs="Times New Roman"/>
      <w:sz w:val="28"/>
      <w:szCs w:val="28"/>
      <w:lang w:val="en-US"/>
    </w:rPr>
  </w:style>
  <w:style w:type="paragraph" w:styleId="a9">
    <w:name w:val="Balloon Text"/>
    <w:basedOn w:val="a"/>
    <w:link w:val="aa"/>
    <w:uiPriority w:val="99"/>
    <w:semiHidden/>
    <w:unhideWhenUsed/>
    <w:rsid w:val="00164C0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C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507560CB8612BB6CA50C1A9F77A6B0D64B872F0FD17C271B1FAE662946B1C08A05132D03C73E0476A4643FF9R2oEM" TargetMode="External"/><Relationship Id="rId13" Type="http://schemas.openxmlformats.org/officeDocument/2006/relationships/hyperlink" Target="consultantplus://offline/ref=BB507560CB8612BB6CA50C1A9F77A6B0D14285260ADD7C271B1FAE662946B1C08A05132D03C73E0476A4643FF9R2oEM" TargetMode="External"/><Relationship Id="rId18" Type="http://schemas.openxmlformats.org/officeDocument/2006/relationships/hyperlink" Target="consultantplus://offline/ref=BB507560CB8612BB6CA50C1A9F77A6B0D143812009DF7C271B1FAE662946B1C098054B2101C1200677B1326EBF781F31CAC81C8F8E08B0D0R4o1M" TargetMode="External"/><Relationship Id="rId26" Type="http://schemas.openxmlformats.org/officeDocument/2006/relationships/hyperlink" Target="consultantplus://offline/ref=BB507560CB8612BB6CA50C1A9F77A6B0D64B872F0FD17C271B1FAE662946B1C098054B2707CA745533EF6B3DFD331232D2D41C8CR9o3M" TargetMode="External"/><Relationship Id="rId3" Type="http://schemas.openxmlformats.org/officeDocument/2006/relationships/webSettings" Target="webSettings.xml"/><Relationship Id="rId21" Type="http://schemas.openxmlformats.org/officeDocument/2006/relationships/hyperlink" Target="consultantplus://offline/ref=BB507560CB8612BB6CA50C1A9F77A6B0D649852E02DE7C271B1FAE662946B1C08A05132D03C73E0476A4643FF9R2oEM" TargetMode="External"/><Relationship Id="rId7" Type="http://schemas.openxmlformats.org/officeDocument/2006/relationships/hyperlink" Target="http://www.admbelog.ru" TargetMode="External"/><Relationship Id="rId12" Type="http://schemas.openxmlformats.org/officeDocument/2006/relationships/hyperlink" Target="consultantplus://offline/ref=BB507560CB8612BB6CA50C1A9F77A6B0D649852E02DE7C271B1FAE662946B1C08A05132D03C73E0476A4643FF9R2oEM" TargetMode="External"/><Relationship Id="rId17" Type="http://schemas.openxmlformats.org/officeDocument/2006/relationships/hyperlink" Target="consultantplus://offline/ref=BB507560CB8612BB6CA50C1A9F77A6B0D64B872F0FD17C271B1FAE662946B1C098054B2208C12B5026FE3332F92B0C33CDC81E8E92R0o9M" TargetMode="External"/><Relationship Id="rId25" Type="http://schemas.openxmlformats.org/officeDocument/2006/relationships/hyperlink" Target="consultantplus://offline/ref=BB507560CB8612BB6CA50C1A9F77A6B0D64B872F0FD17C271B1FAE662946B1C098054B2700CA745533EF6B3DFD331232D2D41C8CR9o3M" TargetMode="External"/><Relationship Id="rId33"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hyperlink" Target="consultantplus://offline/ref=BB507560CB8612BB6CA50C1A9F77A6B0D64B872F0FD17C271B1FAE662946B1C098054B2402CA745533EF6B3DFD331232D2D41C8CR9o3M" TargetMode="External"/><Relationship Id="rId20" Type="http://schemas.openxmlformats.org/officeDocument/2006/relationships/hyperlink" Target="consultantplus://offline/ref=BB507560CB8612BB6CA50C1A9F77A6B0D64B872F0FD17C271B1FAE662946B1C098054B2205C52B5026FE3332F92B0C33CDC81E8E92R0o9M" TargetMode="External"/><Relationship Id="rId29" Type="http://schemas.openxmlformats.org/officeDocument/2006/relationships/hyperlink" Target="consultantplus://offline/ref=BB507560CB8612BB6CA50C1A9F77A6B0D64B872F0FD17C271B1FAE662946B1C098054B2101C62B5026FE3332F92B0C33CDC81E8E92R0o9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BB507560CB8612BB6CA50C1A9F77A6B0D64B872F0FD17C271B1FAE662946B1C08A05132D03C73E0476A4643FF9R2oEM" TargetMode="External"/><Relationship Id="rId24" Type="http://schemas.openxmlformats.org/officeDocument/2006/relationships/hyperlink" Target="consultantplus://offline/ref=BB507560CB8612BB6CA50C1A9F77A6B0D143812009DF7C271B1FAE662946B1C08A05132D03C73E0476A4643FF9R2oEM"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BB507560CB8612BB6CA50C1A9F77A6B0D64B872F0FD17C271B1FAE662946B1C08A05132D03C73E0476A4643FF9R2oEM" TargetMode="External"/><Relationship Id="rId23" Type="http://schemas.openxmlformats.org/officeDocument/2006/relationships/hyperlink" Target="consultantplus://offline/ref=BB507560CB8612BB6CA50C1A9F77A6B0D14285260ADD7C271B1FAE662946B1C098054B220A95714022B76439E52D132DCED61ER8oDM" TargetMode="External"/><Relationship Id="rId28" Type="http://schemas.openxmlformats.org/officeDocument/2006/relationships/hyperlink" Target="consultantplus://offline/ref=BB507560CB8612BB6CA50C1A9F77A6B0D64B872F0FD17C271B1FAE662946B1C098054B2101C1200273B1326EBF781F31CAC81C8F8E08B0D0R4o1M" TargetMode="External"/><Relationship Id="rId10" Type="http://schemas.openxmlformats.org/officeDocument/2006/relationships/hyperlink" Target="consultantplus://offline/ref=BB507560CB8612BB6CA50C1A9F77A6B0D648822E0FD97C271B1FAE662946B1C098054B2101C1200676B1326EBF781F31CAC81C8F8E08B0D0R4o1M" TargetMode="External"/><Relationship Id="rId19" Type="http://schemas.openxmlformats.org/officeDocument/2006/relationships/hyperlink" Target="consultantplus://offline/ref=BB507560CB8612BB6CA50C1A9F77A6B0D649852E02DF7C271B1FAE662946B1C098054B2204C32B5026FE3332F92B0C33CDC81E8E92R0o9M"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BB507560CB8612BB6CA50C1A9F77A6B0D14B842E08D97C271B1FAE662946B1C08A05132D03C73E0476A4643FF9R2oEM" TargetMode="External"/><Relationship Id="rId14" Type="http://schemas.openxmlformats.org/officeDocument/2006/relationships/hyperlink" Target="consultantplus://offline/ref=BB507560CB8612BB6CA50C1A9F77A6B0D14B842E08D97C271B1FAE662946B1C08A05132D03C73E0476A4643FF9R2oEM" TargetMode="External"/><Relationship Id="rId22" Type="http://schemas.openxmlformats.org/officeDocument/2006/relationships/hyperlink" Target="consultantplus://offline/ref=BB507560CB8612BB6CA50C1A9F77A6B0D14285260ADD7C271B1FAE662946B1C08A05132D03C73E0476A4643FF9R2oEM" TargetMode="External"/><Relationship Id="rId27" Type="http://schemas.openxmlformats.org/officeDocument/2006/relationships/hyperlink" Target="consultantplus://offline/ref=BB507560CB8612BB6CA50C1A9F77A6B0D64B872F0FD17C271B1FAE662946B1C098054B2709CA745533EF6B3DFD331232D2D41C8CR9o3M"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37</Pages>
  <Words>12534</Words>
  <Characters>71450</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Архипов Владимир Юрьевич</dc:creator>
  <cp:lastModifiedBy>Петровна</cp:lastModifiedBy>
  <cp:revision>10</cp:revision>
  <cp:lastPrinted>2026-02-04T11:50:00Z</cp:lastPrinted>
  <dcterms:created xsi:type="dcterms:W3CDTF">2025-10-31T07:03:00Z</dcterms:created>
  <dcterms:modified xsi:type="dcterms:W3CDTF">2026-02-04T12:51:00Z</dcterms:modified>
</cp:coreProperties>
</file>