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4F3" w:rsidRDefault="007514F3" w:rsidP="007514F3">
      <w:pPr>
        <w:tabs>
          <w:tab w:val="left" w:pos="4285"/>
        </w:tabs>
      </w:pPr>
      <w:r>
        <w:t xml:space="preserve">       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14F3" w:rsidRDefault="007514F3" w:rsidP="007514F3">
      <w:pPr>
        <w:pStyle w:val="1"/>
        <w:spacing w:before="0" w:after="0"/>
        <w:ind w:left="284" w:firstLine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 w:cs="Times New Roman"/>
          <w:caps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caps/>
          <w:sz w:val="28"/>
          <w:szCs w:val="28"/>
        </w:rPr>
        <w:t xml:space="preserve"> поселение </w:t>
      </w:r>
    </w:p>
    <w:p w:rsidR="007514F3" w:rsidRDefault="007514F3" w:rsidP="007514F3">
      <w:pPr>
        <w:pStyle w:val="1"/>
        <w:spacing w:before="0" w:after="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Белоглинского района </w:t>
      </w:r>
    </w:p>
    <w:p w:rsidR="007514F3" w:rsidRDefault="007514F3" w:rsidP="007514F3">
      <w:pPr>
        <w:spacing w:line="120" w:lineRule="auto"/>
        <w:jc w:val="center"/>
      </w:pPr>
    </w:p>
    <w:p w:rsidR="007514F3" w:rsidRDefault="007514F3" w:rsidP="007514F3">
      <w:pPr>
        <w:pStyle w:val="2"/>
        <w:ind w:left="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514F3" w:rsidRDefault="007514F3" w:rsidP="007514F3">
      <w:pPr>
        <w:pStyle w:val="3"/>
        <w:ind w:left="-12" w:firstLine="0"/>
        <w:rPr>
          <w:rFonts w:ascii="Times New Roman" w:hAnsi="Times New Roman" w:cs="Times New Roman"/>
          <w:b w:val="0"/>
          <w:bCs w:val="0"/>
        </w:rPr>
      </w:pPr>
    </w:p>
    <w:p w:rsidR="007514F3" w:rsidRDefault="00DD77B8" w:rsidP="007514F3">
      <w:pPr>
        <w:pStyle w:val="3"/>
        <w:ind w:left="-12" w:firstLine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7514F3">
        <w:rPr>
          <w:rFonts w:ascii="Times New Roman" w:hAnsi="Times New Roman" w:cs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37AEA">
        <w:rPr>
          <w:rFonts w:ascii="Times New Roman" w:hAnsi="Times New Roman" w:cs="Times New Roman"/>
          <w:b w:val="0"/>
          <w:bCs w:val="0"/>
          <w:sz w:val="28"/>
          <w:szCs w:val="28"/>
        </w:rPr>
        <w:t>23.04.2019</w:t>
      </w:r>
      <w:r w:rsidR="007514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</w:t>
      </w:r>
      <w:r w:rsidR="007514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C37AE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514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№</w:t>
      </w:r>
      <w:r w:rsidR="00C37AEA">
        <w:rPr>
          <w:rFonts w:ascii="Times New Roman" w:hAnsi="Times New Roman" w:cs="Times New Roman"/>
          <w:b w:val="0"/>
          <w:bCs w:val="0"/>
          <w:sz w:val="28"/>
          <w:szCs w:val="28"/>
        </w:rPr>
        <w:t>94</w:t>
      </w:r>
      <w:r w:rsidR="007514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7514F3" w:rsidRDefault="007514F3" w:rsidP="007514F3">
      <w:pPr>
        <w:pStyle w:val="21"/>
        <w:keepNext w:val="0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>с</w:t>
      </w:r>
      <w:proofErr w:type="gramEnd"/>
      <w:r>
        <w:rPr>
          <w:rFonts w:ascii="Times New Roman" w:hAnsi="Times New Roman"/>
          <w:lang w:val="ru-RU"/>
        </w:rPr>
        <w:t>. Белая Глина</w:t>
      </w:r>
    </w:p>
    <w:p w:rsidR="007514F3" w:rsidRDefault="007514F3" w:rsidP="007514F3">
      <w:pPr>
        <w:pStyle w:val="Style5"/>
        <w:widowControl/>
        <w:spacing w:line="240" w:lineRule="exact"/>
        <w:ind w:left="754"/>
        <w:rPr>
          <w:sz w:val="20"/>
          <w:szCs w:val="20"/>
        </w:rPr>
      </w:pPr>
    </w:p>
    <w:p w:rsidR="007514F3" w:rsidRDefault="007514F3" w:rsidP="007514F3">
      <w:pPr>
        <w:pStyle w:val="Style5"/>
        <w:widowControl/>
        <w:spacing w:line="240" w:lineRule="exact"/>
        <w:ind w:left="754"/>
        <w:rPr>
          <w:sz w:val="20"/>
          <w:szCs w:val="20"/>
        </w:rPr>
      </w:pPr>
    </w:p>
    <w:p w:rsidR="007514F3" w:rsidRDefault="007514F3" w:rsidP="007514F3">
      <w:pPr>
        <w:pStyle w:val="Style5"/>
        <w:widowControl/>
        <w:spacing w:line="240" w:lineRule="auto"/>
        <w:rPr>
          <w:rStyle w:val="FontStyle73"/>
          <w:sz w:val="28"/>
          <w:szCs w:val="28"/>
        </w:rPr>
      </w:pPr>
      <w:r>
        <w:rPr>
          <w:rStyle w:val="FontStyle73"/>
          <w:sz w:val="28"/>
          <w:szCs w:val="28"/>
        </w:rPr>
        <w:t xml:space="preserve"> О Внесении изменений в постановление администрации Белоглинского  сельского поселения Белоглинского района от 30.06.2017года  № 86  </w:t>
      </w:r>
    </w:p>
    <w:p w:rsidR="007514F3" w:rsidRDefault="007514F3" w:rsidP="007514F3">
      <w:pPr>
        <w:pStyle w:val="Style5"/>
        <w:widowControl/>
        <w:spacing w:line="240" w:lineRule="auto"/>
        <w:rPr>
          <w:rStyle w:val="FontStyle73"/>
          <w:sz w:val="28"/>
          <w:szCs w:val="28"/>
        </w:rPr>
      </w:pPr>
      <w:r>
        <w:rPr>
          <w:rStyle w:val="FontStyle73"/>
          <w:sz w:val="28"/>
          <w:szCs w:val="28"/>
        </w:rPr>
        <w:t xml:space="preserve">«Об утверждении нормативных затрат на обеспечение функций </w:t>
      </w:r>
    </w:p>
    <w:p w:rsidR="007514F3" w:rsidRDefault="007514F3" w:rsidP="007514F3">
      <w:pPr>
        <w:pStyle w:val="Style5"/>
        <w:widowControl/>
        <w:spacing w:line="240" w:lineRule="auto"/>
        <w:rPr>
          <w:rStyle w:val="FontStyle73"/>
          <w:sz w:val="28"/>
          <w:szCs w:val="28"/>
        </w:rPr>
      </w:pPr>
      <w:r>
        <w:rPr>
          <w:rStyle w:val="FontStyle73"/>
          <w:sz w:val="28"/>
          <w:szCs w:val="28"/>
        </w:rPr>
        <w:t xml:space="preserve">администрации Белоглинского сельского поселения Белоглинского </w:t>
      </w:r>
    </w:p>
    <w:p w:rsidR="007514F3" w:rsidRDefault="007514F3" w:rsidP="007514F3">
      <w:pPr>
        <w:pStyle w:val="Style5"/>
        <w:widowControl/>
        <w:spacing w:line="240" w:lineRule="auto"/>
        <w:rPr>
          <w:rStyle w:val="FontStyle73"/>
          <w:sz w:val="28"/>
          <w:szCs w:val="28"/>
        </w:rPr>
      </w:pPr>
      <w:r>
        <w:rPr>
          <w:rStyle w:val="FontStyle73"/>
          <w:sz w:val="28"/>
          <w:szCs w:val="28"/>
        </w:rPr>
        <w:t xml:space="preserve">района, структурных подразделений администрации и подведомственных </w:t>
      </w:r>
    </w:p>
    <w:p w:rsidR="007514F3" w:rsidRDefault="007514F3" w:rsidP="007514F3">
      <w:pPr>
        <w:pStyle w:val="Style5"/>
        <w:widowControl/>
        <w:spacing w:line="240" w:lineRule="auto"/>
        <w:rPr>
          <w:rStyle w:val="FontStyle73"/>
          <w:sz w:val="28"/>
          <w:szCs w:val="28"/>
        </w:rPr>
      </w:pPr>
      <w:r>
        <w:rPr>
          <w:rStyle w:val="FontStyle73"/>
          <w:sz w:val="28"/>
          <w:szCs w:val="28"/>
        </w:rPr>
        <w:t xml:space="preserve">муниципальных казённых учреждений, а также иных органов </w:t>
      </w:r>
    </w:p>
    <w:p w:rsidR="007514F3" w:rsidRDefault="007514F3" w:rsidP="007514F3">
      <w:pPr>
        <w:pStyle w:val="Style5"/>
        <w:widowControl/>
        <w:spacing w:line="240" w:lineRule="auto"/>
        <w:rPr>
          <w:rStyle w:val="FontStyle73"/>
          <w:sz w:val="28"/>
          <w:szCs w:val="28"/>
        </w:rPr>
      </w:pPr>
      <w:r>
        <w:rPr>
          <w:rStyle w:val="FontStyle73"/>
          <w:sz w:val="28"/>
          <w:szCs w:val="28"/>
        </w:rPr>
        <w:t xml:space="preserve">местного самоуправления» </w:t>
      </w:r>
    </w:p>
    <w:p w:rsidR="007514F3" w:rsidRDefault="007514F3" w:rsidP="007514F3">
      <w:pPr>
        <w:pStyle w:val="Style6"/>
        <w:widowControl/>
        <w:spacing w:line="240" w:lineRule="exact"/>
        <w:rPr>
          <w:sz w:val="28"/>
          <w:szCs w:val="28"/>
        </w:rPr>
      </w:pPr>
    </w:p>
    <w:p w:rsidR="007514F3" w:rsidRDefault="007514F3" w:rsidP="007514F3">
      <w:pPr>
        <w:ind w:firstLine="720"/>
        <w:jc w:val="both"/>
        <w:rPr>
          <w:bCs/>
          <w:sz w:val="28"/>
          <w:szCs w:val="28"/>
        </w:rPr>
      </w:pPr>
      <w:proofErr w:type="gramStart"/>
      <w:r>
        <w:rPr>
          <w:rStyle w:val="FontStyle74"/>
          <w:sz w:val="28"/>
          <w:szCs w:val="28"/>
        </w:rPr>
        <w:t xml:space="preserve">Во исполнение статьи 19 Федерального закона от 5 апреля 2013 № 44-ФЗ «О контрактной системе в сфере закупок, товаров работ, услуг для обеспечения государственных и муниципальных нужд», постановления администрации Белоглинского сельского поселения Белоглинского района </w:t>
      </w:r>
      <w:r w:rsidRPr="00826F14">
        <w:rPr>
          <w:rStyle w:val="FontStyle74"/>
          <w:sz w:val="28"/>
          <w:szCs w:val="28"/>
        </w:rPr>
        <w:t>от 26 июня 2017 года № 85 «</w:t>
      </w:r>
      <w:r w:rsidRPr="00826F14">
        <w:rPr>
          <w:bCs/>
          <w:sz w:val="28"/>
          <w:szCs w:val="28"/>
        </w:rPr>
        <w:t>Об утверждении требований к определению нормативных затрат на обеспечение функций администрации  Белоглинского сельского поселения Белоглинского района и подведомственных ей муниципальных каз</w:t>
      </w:r>
      <w:r w:rsidRPr="00826F14">
        <w:rPr>
          <w:sz w:val="28"/>
          <w:szCs w:val="28"/>
        </w:rPr>
        <w:t>ё</w:t>
      </w:r>
      <w:r w:rsidRPr="00826F14">
        <w:rPr>
          <w:bCs/>
          <w:sz w:val="28"/>
          <w:szCs w:val="28"/>
        </w:rPr>
        <w:t>нных</w:t>
      </w:r>
      <w:proofErr w:type="gramEnd"/>
      <w:r w:rsidRPr="00826F14">
        <w:rPr>
          <w:bCs/>
          <w:sz w:val="28"/>
          <w:szCs w:val="28"/>
        </w:rPr>
        <w:t xml:space="preserve"> учреждений»</w:t>
      </w:r>
      <w:r w:rsidRPr="0008559A">
        <w:rPr>
          <w:bCs/>
          <w:color w:val="FF0000"/>
          <w:sz w:val="28"/>
          <w:szCs w:val="28"/>
        </w:rPr>
        <w:t xml:space="preserve"> </w:t>
      </w:r>
      <w:r>
        <w:rPr>
          <w:bCs/>
          <w:sz w:val="28"/>
          <w:szCs w:val="28"/>
        </w:rPr>
        <w:t>постановляю:</w:t>
      </w:r>
    </w:p>
    <w:p w:rsidR="007514F3" w:rsidRPr="00FA0F3F" w:rsidRDefault="007514F3" w:rsidP="007514F3">
      <w:pPr>
        <w:pStyle w:val="Style28"/>
        <w:widowControl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gramStart"/>
      <w:r>
        <w:rPr>
          <w:bCs/>
          <w:sz w:val="28"/>
          <w:szCs w:val="28"/>
        </w:rPr>
        <w:t xml:space="preserve">Внести в постановление администрации Белоглинского сельского поселения Белоглинского района от 30.06.2017 года № </w:t>
      </w:r>
      <w:r w:rsidRPr="006D0D75">
        <w:rPr>
          <w:bCs/>
          <w:sz w:val="28"/>
          <w:szCs w:val="28"/>
        </w:rPr>
        <w:t xml:space="preserve">86 </w:t>
      </w:r>
      <w:r w:rsidRPr="006D0D75">
        <w:rPr>
          <w:rStyle w:val="FontStyle73"/>
          <w:b w:val="0"/>
          <w:sz w:val="28"/>
          <w:szCs w:val="28"/>
        </w:rPr>
        <w:t>«Об утверждении нормативных затрат на обеспечение функций</w:t>
      </w:r>
      <w:r>
        <w:rPr>
          <w:rStyle w:val="FontStyle73"/>
          <w:b w:val="0"/>
          <w:sz w:val="28"/>
          <w:szCs w:val="28"/>
        </w:rPr>
        <w:t xml:space="preserve"> </w:t>
      </w:r>
      <w:r w:rsidRPr="006D0D75">
        <w:rPr>
          <w:rStyle w:val="FontStyle73"/>
          <w:b w:val="0"/>
          <w:sz w:val="28"/>
          <w:szCs w:val="28"/>
        </w:rPr>
        <w:t xml:space="preserve">администрации Белоглинского сельского поселения Белоглинского района, структурных подразделений администрации и подведомственных муниципальных казённых учреждений, а также иных органов местного самоуправления» </w:t>
      </w:r>
      <w:r>
        <w:rPr>
          <w:rStyle w:val="FontStyle73"/>
          <w:b w:val="0"/>
          <w:sz w:val="28"/>
          <w:szCs w:val="28"/>
        </w:rPr>
        <w:t>(постановление) в редакции от 20 октября 2017 года № 157) следующие изменения:</w:t>
      </w:r>
      <w:r w:rsidRPr="00EE2646">
        <w:rPr>
          <w:rStyle w:val="FontStyle73"/>
          <w:b w:val="0"/>
          <w:sz w:val="28"/>
          <w:szCs w:val="28"/>
        </w:rPr>
        <w:t xml:space="preserve"> </w:t>
      </w:r>
      <w:proofErr w:type="gramEnd"/>
    </w:p>
    <w:p w:rsidR="007514F3" w:rsidRDefault="007514F3" w:rsidP="007514F3">
      <w:pPr>
        <w:pStyle w:val="Style5"/>
        <w:widowControl/>
        <w:spacing w:line="240" w:lineRule="auto"/>
        <w:ind w:firstLine="709"/>
        <w:jc w:val="both"/>
        <w:rPr>
          <w:rStyle w:val="FontStyle73"/>
          <w:b w:val="0"/>
          <w:sz w:val="28"/>
          <w:szCs w:val="28"/>
        </w:rPr>
      </w:pPr>
      <w:r>
        <w:rPr>
          <w:rStyle w:val="FontStyle73"/>
          <w:b w:val="0"/>
          <w:sz w:val="28"/>
          <w:szCs w:val="28"/>
        </w:rPr>
        <w:t>1</w:t>
      </w:r>
      <w:r w:rsidRPr="00B327A5">
        <w:rPr>
          <w:rStyle w:val="FontStyle73"/>
          <w:b w:val="0"/>
          <w:sz w:val="28"/>
          <w:szCs w:val="28"/>
        </w:rPr>
        <w:t>.</w:t>
      </w:r>
      <w:r>
        <w:rPr>
          <w:rStyle w:val="FontStyle73"/>
          <w:b w:val="0"/>
          <w:sz w:val="28"/>
          <w:szCs w:val="28"/>
        </w:rPr>
        <w:t>1</w:t>
      </w:r>
      <w:r w:rsidRPr="00B327A5">
        <w:rPr>
          <w:rStyle w:val="FontStyle73"/>
          <w:b w:val="0"/>
          <w:sz w:val="28"/>
          <w:szCs w:val="28"/>
        </w:rPr>
        <w:t xml:space="preserve">. </w:t>
      </w:r>
      <w:proofErr w:type="gramStart"/>
      <w:r w:rsidRPr="00B327A5">
        <w:rPr>
          <w:rStyle w:val="FontStyle73"/>
          <w:b w:val="0"/>
          <w:sz w:val="28"/>
          <w:szCs w:val="28"/>
        </w:rPr>
        <w:t>Приложение №</w:t>
      </w:r>
      <w:r>
        <w:rPr>
          <w:rStyle w:val="FontStyle73"/>
          <w:b w:val="0"/>
          <w:sz w:val="28"/>
          <w:szCs w:val="28"/>
        </w:rPr>
        <w:t xml:space="preserve"> </w:t>
      </w:r>
      <w:r w:rsidRPr="00B327A5">
        <w:rPr>
          <w:rStyle w:val="FontStyle73"/>
          <w:b w:val="0"/>
          <w:sz w:val="28"/>
          <w:szCs w:val="28"/>
        </w:rPr>
        <w:t xml:space="preserve">1 </w:t>
      </w:r>
      <w:r>
        <w:rPr>
          <w:rStyle w:val="FontStyle73"/>
          <w:b w:val="0"/>
          <w:sz w:val="28"/>
          <w:szCs w:val="28"/>
        </w:rPr>
        <w:t>«</w:t>
      </w:r>
      <w:r w:rsidRPr="00B327A5">
        <w:rPr>
          <w:rStyle w:val="FontStyle74"/>
          <w:sz w:val="28"/>
          <w:szCs w:val="28"/>
        </w:rPr>
        <w:t>Нормативы</w:t>
      </w:r>
      <w:r>
        <w:rPr>
          <w:rStyle w:val="FontStyle74"/>
          <w:sz w:val="28"/>
          <w:szCs w:val="28"/>
        </w:rPr>
        <w:t xml:space="preserve"> </w:t>
      </w:r>
      <w:r w:rsidRPr="00B327A5">
        <w:rPr>
          <w:rStyle w:val="FontStyle74"/>
          <w:sz w:val="28"/>
          <w:szCs w:val="28"/>
        </w:rPr>
        <w:t xml:space="preserve">затрат на обеспечение функций администрации </w:t>
      </w:r>
      <w:r>
        <w:rPr>
          <w:rStyle w:val="FontStyle73"/>
          <w:b w:val="0"/>
          <w:sz w:val="28"/>
          <w:szCs w:val="28"/>
        </w:rPr>
        <w:t>Белоглинского сельского поселения</w:t>
      </w:r>
      <w:r w:rsidRPr="00B327A5">
        <w:rPr>
          <w:rStyle w:val="FontStyle73"/>
          <w:b w:val="0"/>
          <w:sz w:val="28"/>
          <w:szCs w:val="28"/>
        </w:rPr>
        <w:t xml:space="preserve"> Белоглинск</w:t>
      </w:r>
      <w:r>
        <w:rPr>
          <w:rStyle w:val="FontStyle73"/>
          <w:b w:val="0"/>
          <w:sz w:val="28"/>
          <w:szCs w:val="28"/>
        </w:rPr>
        <w:t>ого</w:t>
      </w:r>
      <w:r w:rsidRPr="00B327A5">
        <w:rPr>
          <w:rStyle w:val="FontStyle73"/>
          <w:b w:val="0"/>
          <w:sz w:val="28"/>
          <w:szCs w:val="28"/>
        </w:rPr>
        <w:t xml:space="preserve"> район</w:t>
      </w:r>
      <w:r>
        <w:rPr>
          <w:rStyle w:val="FontStyle73"/>
          <w:b w:val="0"/>
          <w:sz w:val="28"/>
          <w:szCs w:val="28"/>
        </w:rPr>
        <w:t>а</w:t>
      </w:r>
      <w:r w:rsidRPr="00B327A5">
        <w:rPr>
          <w:rStyle w:val="FontStyle73"/>
          <w:b w:val="0"/>
          <w:sz w:val="28"/>
          <w:szCs w:val="28"/>
        </w:rPr>
        <w:t>, структурных подразделений администрации и подведомственных муниципальных казенных</w:t>
      </w:r>
      <w:r>
        <w:rPr>
          <w:rStyle w:val="FontStyle73"/>
          <w:b w:val="0"/>
          <w:sz w:val="28"/>
          <w:szCs w:val="28"/>
        </w:rPr>
        <w:t xml:space="preserve"> у</w:t>
      </w:r>
      <w:r w:rsidRPr="00B327A5">
        <w:rPr>
          <w:rStyle w:val="FontStyle73"/>
          <w:b w:val="0"/>
          <w:sz w:val="28"/>
          <w:szCs w:val="28"/>
        </w:rPr>
        <w:t>чреждений, а также иных органов местного самоуправления</w:t>
      </w:r>
      <w:r w:rsidRPr="00B327A5">
        <w:rPr>
          <w:rStyle w:val="FontStyle74"/>
          <w:sz w:val="28"/>
          <w:szCs w:val="28"/>
        </w:rPr>
        <w:t>, применяемые при расчете нормативных затрат на приобретение средств подвижной связи и оплату услуг подвижной связи</w:t>
      </w:r>
      <w:r>
        <w:rPr>
          <w:rStyle w:val="FontStyle73"/>
          <w:b w:val="0"/>
          <w:sz w:val="28"/>
          <w:szCs w:val="28"/>
        </w:rPr>
        <w:t>» к приложению «</w:t>
      </w:r>
      <w:r w:rsidRPr="008D61A2">
        <w:rPr>
          <w:rStyle w:val="FontStyle74"/>
          <w:sz w:val="28"/>
          <w:szCs w:val="28"/>
        </w:rPr>
        <w:t>П</w:t>
      </w:r>
      <w:r>
        <w:rPr>
          <w:rStyle w:val="FontStyle74"/>
          <w:sz w:val="28"/>
          <w:szCs w:val="28"/>
        </w:rPr>
        <w:t xml:space="preserve">орядок </w:t>
      </w:r>
      <w:r w:rsidRPr="008D61A2">
        <w:rPr>
          <w:rStyle w:val="FontStyle74"/>
          <w:sz w:val="28"/>
          <w:szCs w:val="28"/>
        </w:rPr>
        <w:t xml:space="preserve">определения нормативных затрат на обеспечение функций администрации </w:t>
      </w:r>
      <w:r>
        <w:rPr>
          <w:rStyle w:val="FontStyle73"/>
          <w:b w:val="0"/>
          <w:sz w:val="28"/>
          <w:szCs w:val="28"/>
        </w:rPr>
        <w:t>Белоглинского сельского поселения</w:t>
      </w:r>
      <w:r w:rsidRPr="00B327A5">
        <w:rPr>
          <w:rStyle w:val="FontStyle73"/>
          <w:b w:val="0"/>
          <w:sz w:val="28"/>
          <w:szCs w:val="28"/>
        </w:rPr>
        <w:t xml:space="preserve"> Белоглинск</w:t>
      </w:r>
      <w:r>
        <w:rPr>
          <w:rStyle w:val="FontStyle73"/>
          <w:b w:val="0"/>
          <w:sz w:val="28"/>
          <w:szCs w:val="28"/>
        </w:rPr>
        <w:t>ого</w:t>
      </w:r>
      <w:r w:rsidRPr="00B327A5">
        <w:rPr>
          <w:rStyle w:val="FontStyle73"/>
          <w:b w:val="0"/>
          <w:sz w:val="28"/>
          <w:szCs w:val="28"/>
        </w:rPr>
        <w:t xml:space="preserve"> район</w:t>
      </w:r>
      <w:r>
        <w:rPr>
          <w:rStyle w:val="FontStyle73"/>
          <w:b w:val="0"/>
          <w:sz w:val="28"/>
          <w:szCs w:val="28"/>
        </w:rPr>
        <w:t>а</w:t>
      </w:r>
      <w:r w:rsidRPr="008D61A2">
        <w:rPr>
          <w:rStyle w:val="FontStyle73"/>
          <w:b w:val="0"/>
          <w:sz w:val="28"/>
          <w:szCs w:val="28"/>
        </w:rPr>
        <w:t>,  структурных подразделений администрации</w:t>
      </w:r>
      <w:proofErr w:type="gramEnd"/>
      <w:r w:rsidRPr="008D61A2">
        <w:rPr>
          <w:rStyle w:val="FontStyle73"/>
          <w:b w:val="0"/>
          <w:sz w:val="28"/>
          <w:szCs w:val="28"/>
        </w:rPr>
        <w:t xml:space="preserve"> и подведомственных </w:t>
      </w:r>
      <w:r w:rsidRPr="008D61A2">
        <w:rPr>
          <w:rStyle w:val="FontStyle73"/>
          <w:b w:val="0"/>
          <w:sz w:val="28"/>
          <w:szCs w:val="28"/>
        </w:rPr>
        <w:lastRenderedPageBreak/>
        <w:t>муниципальных казённых учреждений, а также иных органов местного самоуправления</w:t>
      </w:r>
      <w:r>
        <w:rPr>
          <w:rStyle w:val="FontStyle73"/>
          <w:b w:val="0"/>
          <w:sz w:val="28"/>
          <w:szCs w:val="28"/>
        </w:rPr>
        <w:t>»</w:t>
      </w:r>
      <w:r w:rsidRPr="008D61A2">
        <w:rPr>
          <w:rStyle w:val="FontStyle74"/>
          <w:sz w:val="28"/>
          <w:szCs w:val="28"/>
        </w:rPr>
        <w:t xml:space="preserve"> </w:t>
      </w:r>
      <w:r w:rsidRPr="00227B34">
        <w:rPr>
          <w:rStyle w:val="FontStyle73"/>
          <w:b w:val="0"/>
          <w:sz w:val="28"/>
          <w:szCs w:val="28"/>
        </w:rPr>
        <w:t>изложи</w:t>
      </w:r>
      <w:r>
        <w:rPr>
          <w:rStyle w:val="FontStyle73"/>
          <w:b w:val="0"/>
          <w:sz w:val="28"/>
          <w:szCs w:val="28"/>
        </w:rPr>
        <w:t>ть в новой редакции (прилагается).</w:t>
      </w:r>
    </w:p>
    <w:p w:rsidR="007514F3" w:rsidRPr="002C563D" w:rsidRDefault="00A96BD4" w:rsidP="007514F3">
      <w:pPr>
        <w:pStyle w:val="Style7"/>
        <w:widowControl/>
        <w:tabs>
          <w:tab w:val="left" w:pos="989"/>
        </w:tabs>
        <w:spacing w:line="322" w:lineRule="exact"/>
        <w:ind w:right="5" w:firstLine="0"/>
        <w:rPr>
          <w:rStyle w:val="FontStyle74"/>
          <w:sz w:val="28"/>
          <w:szCs w:val="28"/>
        </w:rPr>
      </w:pPr>
      <w:r w:rsidRPr="00A96BD4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18pt;margin-top:-69.55pt;width:43pt;height:22.55pt;z-index:251663360" stroked="f">
            <v:textbox>
              <w:txbxContent>
                <w:p w:rsidR="007514F3" w:rsidRPr="00031ACA" w:rsidRDefault="007514F3" w:rsidP="007514F3">
                  <w:pPr>
                    <w:jc w:val="center"/>
                    <w:rPr>
                      <w:sz w:val="28"/>
                      <w:szCs w:val="28"/>
                    </w:rPr>
                  </w:pPr>
                  <w:r w:rsidRPr="00031ACA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7514F3">
        <w:rPr>
          <w:rStyle w:val="FontStyle74"/>
          <w:sz w:val="28"/>
          <w:szCs w:val="28"/>
        </w:rPr>
        <w:t xml:space="preserve">         2</w:t>
      </w:r>
      <w:r w:rsidR="007514F3" w:rsidRPr="002C563D">
        <w:rPr>
          <w:rStyle w:val="FontStyle74"/>
          <w:sz w:val="28"/>
          <w:szCs w:val="28"/>
        </w:rPr>
        <w:t>. Организационно правовому отделу администрации (</w:t>
      </w:r>
      <w:r w:rsidR="007514F3">
        <w:rPr>
          <w:rStyle w:val="FontStyle74"/>
          <w:sz w:val="28"/>
          <w:szCs w:val="28"/>
        </w:rPr>
        <w:t>Сотникову</w:t>
      </w:r>
      <w:r w:rsidR="007514F3" w:rsidRPr="002C563D">
        <w:rPr>
          <w:rStyle w:val="FontStyle74"/>
          <w:sz w:val="28"/>
          <w:szCs w:val="28"/>
        </w:rPr>
        <w:t>) в течение 3 рабочих дней со дня принятия настоящего постановления обеспечить его размещение в установленном порядке в единой информационной системе в сфере закупок.</w:t>
      </w:r>
    </w:p>
    <w:p w:rsidR="007514F3" w:rsidRDefault="007514F3" w:rsidP="007514F3">
      <w:pPr>
        <w:ind w:firstLine="709"/>
        <w:jc w:val="both"/>
        <w:rPr>
          <w:rStyle w:val="FontStyle14"/>
          <w:spacing w:val="-2"/>
          <w:sz w:val="28"/>
          <w:szCs w:val="28"/>
        </w:rPr>
      </w:pPr>
      <w:r>
        <w:rPr>
          <w:rStyle w:val="FontStyle14"/>
          <w:spacing w:val="-2"/>
          <w:sz w:val="28"/>
          <w:szCs w:val="28"/>
        </w:rPr>
        <w:t xml:space="preserve">3. Ведущему специалисту администрации Белоглинского сельского поселения Белоглинского района  Лактионову </w:t>
      </w:r>
      <w:r>
        <w:rPr>
          <w:spacing w:val="-2"/>
          <w:sz w:val="28"/>
          <w:szCs w:val="28"/>
        </w:rPr>
        <w:t xml:space="preserve">опубликовать (обнародовать) в средствах массовой информации, разместить на официальном сайте администрации Белоглинского сельского поселения Белоглинского района в сети </w:t>
      </w:r>
      <w:r>
        <w:rPr>
          <w:rStyle w:val="FontStyle14"/>
          <w:spacing w:val="-2"/>
          <w:sz w:val="28"/>
          <w:szCs w:val="28"/>
        </w:rPr>
        <w:t>«Интернет»(</w:t>
      </w:r>
      <w:proofErr w:type="spellStart"/>
      <w:r>
        <w:rPr>
          <w:rStyle w:val="FontStyle14"/>
          <w:spacing w:val="-2"/>
          <w:sz w:val="28"/>
          <w:szCs w:val="28"/>
        </w:rPr>
        <w:t>www</w:t>
      </w:r>
      <w:proofErr w:type="spellEnd"/>
      <w:r>
        <w:rPr>
          <w:rStyle w:val="FontStyle14"/>
          <w:spacing w:val="-2"/>
          <w:sz w:val="28"/>
          <w:szCs w:val="28"/>
        </w:rPr>
        <w:t xml:space="preserve">. </w:t>
      </w:r>
      <w:proofErr w:type="spellStart"/>
      <w:r>
        <w:rPr>
          <w:rStyle w:val="FontStyle14"/>
          <w:spacing w:val="-2"/>
          <w:sz w:val="28"/>
          <w:szCs w:val="28"/>
          <w:lang w:val="en-US"/>
        </w:rPr>
        <w:t>adm</w:t>
      </w:r>
      <w:r>
        <w:rPr>
          <w:rStyle w:val="FontStyle14"/>
          <w:spacing w:val="-2"/>
          <w:sz w:val="28"/>
          <w:szCs w:val="28"/>
        </w:rPr>
        <w:t>bel</w:t>
      </w:r>
      <w:r>
        <w:rPr>
          <w:rStyle w:val="FontStyle14"/>
          <w:spacing w:val="-2"/>
          <w:sz w:val="28"/>
          <w:szCs w:val="28"/>
          <w:lang w:val="en-US"/>
        </w:rPr>
        <w:t>og</w:t>
      </w:r>
      <w:proofErr w:type="spellEnd"/>
      <w:r>
        <w:rPr>
          <w:rStyle w:val="FontStyle14"/>
          <w:spacing w:val="-2"/>
          <w:sz w:val="28"/>
          <w:szCs w:val="28"/>
        </w:rPr>
        <w:t>.</w:t>
      </w:r>
      <w:proofErr w:type="spellStart"/>
      <w:r>
        <w:rPr>
          <w:rStyle w:val="FontStyle14"/>
          <w:spacing w:val="-2"/>
          <w:sz w:val="28"/>
          <w:szCs w:val="28"/>
        </w:rPr>
        <w:t>ru</w:t>
      </w:r>
      <w:proofErr w:type="spellEnd"/>
      <w:r>
        <w:rPr>
          <w:rStyle w:val="FontStyle14"/>
          <w:spacing w:val="-2"/>
          <w:sz w:val="28"/>
          <w:szCs w:val="28"/>
        </w:rPr>
        <w:t>) настоящее постановление.</w:t>
      </w:r>
    </w:p>
    <w:p w:rsidR="007514F3" w:rsidRDefault="007514F3" w:rsidP="007514F3">
      <w:pPr>
        <w:ind w:firstLine="709"/>
        <w:jc w:val="both"/>
        <w:rPr>
          <w:rStyle w:val="FontStyle14"/>
          <w:spacing w:val="-2"/>
          <w:sz w:val="28"/>
          <w:szCs w:val="28"/>
        </w:rPr>
      </w:pPr>
      <w:r>
        <w:rPr>
          <w:rStyle w:val="FontStyle14"/>
          <w:spacing w:val="-2"/>
          <w:sz w:val="28"/>
          <w:szCs w:val="28"/>
        </w:rPr>
        <w:t xml:space="preserve">4. </w:t>
      </w:r>
      <w:proofErr w:type="gramStart"/>
      <w:r>
        <w:rPr>
          <w:rStyle w:val="FontStyle14"/>
          <w:spacing w:val="-2"/>
          <w:sz w:val="28"/>
          <w:szCs w:val="28"/>
        </w:rPr>
        <w:t>Контроль за</w:t>
      </w:r>
      <w:proofErr w:type="gramEnd"/>
      <w:r>
        <w:rPr>
          <w:rStyle w:val="FontStyle14"/>
          <w:spacing w:val="-2"/>
          <w:sz w:val="28"/>
          <w:szCs w:val="28"/>
        </w:rPr>
        <w:t xml:space="preserve"> выполнением настоящего постановления возложить на заместителя главы.</w:t>
      </w:r>
    </w:p>
    <w:p w:rsidR="007514F3" w:rsidRDefault="007514F3" w:rsidP="007514F3">
      <w:pPr>
        <w:pStyle w:val="Style6"/>
        <w:widowControl/>
        <w:spacing w:line="240" w:lineRule="auto"/>
        <w:ind w:firstLine="709"/>
        <w:rPr>
          <w:color w:val="000000"/>
          <w:spacing w:val="-2"/>
          <w:sz w:val="28"/>
          <w:szCs w:val="28"/>
        </w:rPr>
      </w:pPr>
      <w:r>
        <w:rPr>
          <w:rStyle w:val="FontStyle14"/>
          <w:spacing w:val="-2"/>
          <w:sz w:val="28"/>
          <w:szCs w:val="28"/>
        </w:rPr>
        <w:t>5.</w:t>
      </w:r>
      <w:r>
        <w:rPr>
          <w:color w:val="000000"/>
          <w:spacing w:val="-2"/>
          <w:sz w:val="28"/>
          <w:szCs w:val="28"/>
        </w:rPr>
        <w:t xml:space="preserve"> Постановление вступает в силу со дня его официального опубликования (обнародования) и распространяется на 01.01.2019 года. </w:t>
      </w:r>
    </w:p>
    <w:p w:rsidR="007514F3" w:rsidRDefault="007514F3" w:rsidP="007514F3">
      <w:pPr>
        <w:pStyle w:val="Style6"/>
        <w:widowControl/>
        <w:spacing w:line="240" w:lineRule="auto"/>
        <w:ind w:firstLine="709"/>
        <w:rPr>
          <w:color w:val="000000"/>
          <w:spacing w:val="-2"/>
          <w:sz w:val="28"/>
          <w:szCs w:val="28"/>
        </w:rPr>
      </w:pPr>
    </w:p>
    <w:p w:rsidR="007514F3" w:rsidRDefault="007514F3" w:rsidP="007514F3">
      <w:pPr>
        <w:pStyle w:val="Style6"/>
        <w:widowControl/>
        <w:spacing w:line="240" w:lineRule="auto"/>
        <w:ind w:firstLine="709"/>
        <w:rPr>
          <w:color w:val="000000"/>
          <w:spacing w:val="-2"/>
          <w:sz w:val="28"/>
          <w:szCs w:val="28"/>
        </w:rPr>
      </w:pPr>
    </w:p>
    <w:p w:rsidR="007514F3" w:rsidRPr="00A504B6" w:rsidRDefault="007514F3" w:rsidP="007514F3">
      <w:pPr>
        <w:tabs>
          <w:tab w:val="left" w:pos="5068"/>
          <w:tab w:val="left" w:pos="5404"/>
        </w:tabs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7514F3" w:rsidRDefault="007514F3" w:rsidP="007514F3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</w:t>
      </w:r>
      <w:r w:rsidR="00DD77B8">
        <w:rPr>
          <w:sz w:val="28"/>
          <w:szCs w:val="28"/>
        </w:rPr>
        <w:t xml:space="preserve">        </w:t>
      </w:r>
      <w:r>
        <w:rPr>
          <w:sz w:val="28"/>
          <w:szCs w:val="28"/>
        </w:rPr>
        <w:t>А.В. Тубаев</w:t>
      </w:r>
    </w:p>
    <w:p w:rsidR="007514F3" w:rsidRDefault="007514F3" w:rsidP="007514F3"/>
    <w:p w:rsidR="007514F3" w:rsidRDefault="007514F3" w:rsidP="007514F3"/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D77B8" w:rsidRDefault="00DD77B8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284"/>
        <w:gridCol w:w="1077"/>
        <w:gridCol w:w="5103"/>
      </w:tblGrid>
      <w:tr w:rsidR="007514F3" w:rsidRPr="00FC0B74" w:rsidTr="00496D63">
        <w:tc>
          <w:tcPr>
            <w:tcW w:w="3284" w:type="dxa"/>
          </w:tcPr>
          <w:p w:rsidR="007514F3" w:rsidRPr="00FC0B74" w:rsidRDefault="007514F3" w:rsidP="00496D63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:rsidR="007514F3" w:rsidRPr="00FC0B74" w:rsidRDefault="007514F3" w:rsidP="00496D63">
            <w:pPr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7514F3" w:rsidRPr="00FC0B74" w:rsidRDefault="007514F3" w:rsidP="00496D63">
            <w:pPr>
              <w:pStyle w:val="Style3"/>
              <w:widowControl/>
              <w:autoSpaceDN w:val="0"/>
              <w:adjustRightInd w:val="0"/>
              <w:snapToGrid w:val="0"/>
              <w:jc w:val="center"/>
              <w:rPr>
                <w:rStyle w:val="FontStyle74"/>
                <w:sz w:val="28"/>
                <w:szCs w:val="28"/>
              </w:rPr>
            </w:pPr>
            <w:r w:rsidRPr="00FC0B74">
              <w:rPr>
                <w:rStyle w:val="FontStyle74"/>
                <w:sz w:val="28"/>
                <w:szCs w:val="28"/>
              </w:rPr>
              <w:t>ПРИЛОЖЕНИЕ</w:t>
            </w:r>
          </w:p>
          <w:p w:rsidR="007514F3" w:rsidRPr="00FC0B74" w:rsidRDefault="007514F3" w:rsidP="00496D63">
            <w:pPr>
              <w:pStyle w:val="Style3"/>
              <w:widowControl/>
              <w:autoSpaceDN w:val="0"/>
              <w:adjustRightInd w:val="0"/>
              <w:jc w:val="center"/>
              <w:rPr>
                <w:rStyle w:val="FontStyle74"/>
                <w:sz w:val="28"/>
                <w:szCs w:val="28"/>
              </w:rPr>
            </w:pPr>
            <w:r w:rsidRPr="00FC0B74">
              <w:rPr>
                <w:rStyle w:val="FontStyle74"/>
                <w:sz w:val="28"/>
                <w:szCs w:val="28"/>
              </w:rPr>
              <w:t>к постановлению администрации</w:t>
            </w:r>
          </w:p>
          <w:p w:rsidR="007514F3" w:rsidRPr="00FC0B74" w:rsidRDefault="007514F3" w:rsidP="00496D63">
            <w:pPr>
              <w:pStyle w:val="Style3"/>
              <w:widowControl/>
              <w:autoSpaceDN w:val="0"/>
              <w:adjustRightInd w:val="0"/>
              <w:jc w:val="center"/>
              <w:rPr>
                <w:rStyle w:val="FontStyle74"/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t>Белоглинского сельского поселения</w:t>
            </w:r>
          </w:p>
          <w:p w:rsidR="007514F3" w:rsidRPr="00FC0B74" w:rsidRDefault="007514F3" w:rsidP="00496D63">
            <w:pPr>
              <w:pStyle w:val="Style3"/>
              <w:widowControl/>
              <w:autoSpaceDN w:val="0"/>
              <w:adjustRightInd w:val="0"/>
              <w:jc w:val="center"/>
              <w:rPr>
                <w:rStyle w:val="FontStyle74"/>
                <w:sz w:val="28"/>
                <w:szCs w:val="28"/>
              </w:rPr>
            </w:pPr>
            <w:r w:rsidRPr="00FC0B74">
              <w:rPr>
                <w:rStyle w:val="FontStyle74"/>
                <w:sz w:val="28"/>
                <w:szCs w:val="28"/>
              </w:rPr>
              <w:t>Белоглинск</w:t>
            </w:r>
            <w:r>
              <w:rPr>
                <w:rStyle w:val="FontStyle74"/>
                <w:sz w:val="28"/>
                <w:szCs w:val="28"/>
              </w:rPr>
              <w:t xml:space="preserve">ого </w:t>
            </w:r>
            <w:r w:rsidRPr="00FC0B74">
              <w:rPr>
                <w:rStyle w:val="FontStyle74"/>
                <w:sz w:val="28"/>
                <w:szCs w:val="28"/>
              </w:rPr>
              <w:t>район</w:t>
            </w:r>
            <w:r>
              <w:rPr>
                <w:rStyle w:val="FontStyle74"/>
                <w:sz w:val="28"/>
                <w:szCs w:val="28"/>
              </w:rPr>
              <w:t>а</w:t>
            </w:r>
          </w:p>
          <w:p w:rsidR="007514F3" w:rsidRPr="00FC0B74" w:rsidRDefault="007514F3" w:rsidP="00C37AEA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rStyle w:val="FontStyle74"/>
                <w:sz w:val="28"/>
                <w:szCs w:val="28"/>
              </w:rPr>
              <w:t>о</w:t>
            </w:r>
            <w:r w:rsidRPr="00FC0B74">
              <w:rPr>
                <w:rStyle w:val="FontStyle74"/>
                <w:sz w:val="28"/>
                <w:szCs w:val="28"/>
              </w:rPr>
              <w:t>т</w:t>
            </w:r>
            <w:r>
              <w:rPr>
                <w:rStyle w:val="FontStyle74"/>
                <w:sz w:val="28"/>
                <w:szCs w:val="28"/>
              </w:rPr>
              <w:t xml:space="preserve"> </w:t>
            </w:r>
            <w:r w:rsidR="00C37AEA">
              <w:rPr>
                <w:rStyle w:val="FontStyle74"/>
                <w:sz w:val="28"/>
                <w:szCs w:val="28"/>
              </w:rPr>
              <w:t>23</w:t>
            </w:r>
            <w:r>
              <w:rPr>
                <w:rStyle w:val="FontStyle74"/>
                <w:sz w:val="28"/>
                <w:szCs w:val="28"/>
              </w:rPr>
              <w:t>.</w:t>
            </w:r>
            <w:r w:rsidR="00C37AEA">
              <w:rPr>
                <w:rStyle w:val="FontStyle74"/>
                <w:sz w:val="28"/>
                <w:szCs w:val="28"/>
              </w:rPr>
              <w:t>04</w:t>
            </w:r>
            <w:r>
              <w:rPr>
                <w:rStyle w:val="FontStyle74"/>
                <w:sz w:val="28"/>
                <w:szCs w:val="28"/>
              </w:rPr>
              <w:t>.</w:t>
            </w:r>
            <w:r w:rsidRPr="00FC0B74">
              <w:rPr>
                <w:rStyle w:val="FontStyle74"/>
                <w:sz w:val="28"/>
                <w:szCs w:val="28"/>
              </w:rPr>
              <w:t>20</w:t>
            </w:r>
            <w:r>
              <w:rPr>
                <w:rStyle w:val="FontStyle74"/>
                <w:sz w:val="28"/>
                <w:szCs w:val="28"/>
              </w:rPr>
              <w:t>19</w:t>
            </w:r>
            <w:r w:rsidR="00DD77B8">
              <w:rPr>
                <w:rStyle w:val="FontStyle74"/>
                <w:sz w:val="28"/>
                <w:szCs w:val="28"/>
              </w:rPr>
              <w:t xml:space="preserve"> </w:t>
            </w:r>
            <w:r w:rsidRPr="00FC0B74">
              <w:rPr>
                <w:rStyle w:val="FontStyle74"/>
                <w:sz w:val="28"/>
                <w:szCs w:val="28"/>
              </w:rPr>
              <w:t xml:space="preserve">№ </w:t>
            </w:r>
            <w:r w:rsidR="00C37AEA">
              <w:rPr>
                <w:rStyle w:val="FontStyle74"/>
                <w:sz w:val="28"/>
                <w:szCs w:val="28"/>
              </w:rPr>
              <w:t>94</w:t>
            </w:r>
          </w:p>
        </w:tc>
      </w:tr>
    </w:tbl>
    <w:p w:rsidR="007514F3" w:rsidRDefault="007514F3" w:rsidP="007514F3">
      <w:pPr>
        <w:pStyle w:val="Style7"/>
        <w:widowControl/>
        <w:spacing w:line="240" w:lineRule="exact"/>
        <w:ind w:firstLine="720"/>
        <w:rPr>
          <w:sz w:val="28"/>
          <w:szCs w:val="28"/>
        </w:rPr>
      </w:pPr>
    </w:p>
    <w:p w:rsidR="007514F3" w:rsidRPr="00FC0B74" w:rsidRDefault="007514F3" w:rsidP="007514F3">
      <w:pPr>
        <w:pStyle w:val="Style7"/>
        <w:widowControl/>
        <w:spacing w:line="240" w:lineRule="exact"/>
        <w:ind w:firstLine="720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077"/>
        <w:gridCol w:w="284"/>
        <w:gridCol w:w="5059"/>
      </w:tblGrid>
      <w:tr w:rsidR="007514F3" w:rsidRPr="00FC0B74" w:rsidTr="00496D63">
        <w:tc>
          <w:tcPr>
            <w:tcW w:w="4077" w:type="dxa"/>
          </w:tcPr>
          <w:p w:rsidR="007514F3" w:rsidRPr="00FC0B74" w:rsidRDefault="007514F3" w:rsidP="00496D63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284" w:type="dxa"/>
          </w:tcPr>
          <w:p w:rsidR="007514F3" w:rsidRPr="00FC0B74" w:rsidRDefault="007514F3" w:rsidP="00496D63">
            <w:pPr>
              <w:pStyle w:val="Style9"/>
              <w:widowControl/>
              <w:snapToGrid w:val="0"/>
              <w:spacing w:line="240" w:lineRule="auto"/>
            </w:pPr>
          </w:p>
        </w:tc>
        <w:tc>
          <w:tcPr>
            <w:tcW w:w="5059" w:type="dxa"/>
          </w:tcPr>
          <w:p w:rsidR="007514F3" w:rsidRPr="00FC0B74" w:rsidRDefault="007514F3" w:rsidP="00496D63">
            <w:pPr>
              <w:pStyle w:val="Style9"/>
              <w:widowControl/>
              <w:snapToGrid w:val="0"/>
              <w:spacing w:line="240" w:lineRule="auto"/>
              <w:rPr>
                <w:rStyle w:val="FontStyle74"/>
                <w:sz w:val="28"/>
                <w:szCs w:val="28"/>
              </w:rPr>
            </w:pPr>
            <w:r w:rsidRPr="00FC0B74">
              <w:rPr>
                <w:rStyle w:val="FontStyle74"/>
                <w:sz w:val="28"/>
                <w:szCs w:val="28"/>
              </w:rPr>
              <w:t xml:space="preserve">«ПРИЛОЖЕНИЕ № 1 </w:t>
            </w:r>
          </w:p>
          <w:p w:rsidR="007514F3" w:rsidRPr="00FC0B74" w:rsidRDefault="007514F3" w:rsidP="00496D63">
            <w:pPr>
              <w:pStyle w:val="Style9"/>
              <w:widowControl/>
              <w:spacing w:line="240" w:lineRule="auto"/>
              <w:rPr>
                <w:rStyle w:val="FontStyle74"/>
                <w:sz w:val="28"/>
                <w:szCs w:val="28"/>
              </w:rPr>
            </w:pPr>
            <w:r w:rsidRPr="00FC0B74">
              <w:rPr>
                <w:rStyle w:val="FontStyle74"/>
                <w:sz w:val="28"/>
                <w:szCs w:val="28"/>
              </w:rPr>
              <w:t xml:space="preserve">к нормативным затратам </w:t>
            </w:r>
            <w:proofErr w:type="gramStart"/>
            <w:r w:rsidRPr="00FC0B74">
              <w:rPr>
                <w:rStyle w:val="FontStyle74"/>
                <w:sz w:val="28"/>
                <w:szCs w:val="28"/>
              </w:rPr>
              <w:t>на</w:t>
            </w:r>
            <w:proofErr w:type="gramEnd"/>
            <w:r w:rsidRPr="00FC0B74">
              <w:rPr>
                <w:rStyle w:val="FontStyle74"/>
                <w:sz w:val="28"/>
                <w:szCs w:val="28"/>
              </w:rPr>
              <w:t xml:space="preserve"> </w:t>
            </w:r>
          </w:p>
          <w:p w:rsidR="007514F3" w:rsidRPr="00FC0B74" w:rsidRDefault="007514F3" w:rsidP="00496D63">
            <w:pPr>
              <w:pStyle w:val="Style5"/>
              <w:widowControl/>
              <w:spacing w:line="240" w:lineRule="auto"/>
              <w:rPr>
                <w:rStyle w:val="FontStyle73"/>
                <w:b w:val="0"/>
                <w:sz w:val="28"/>
                <w:szCs w:val="28"/>
              </w:rPr>
            </w:pPr>
            <w:r w:rsidRPr="00FC0B74">
              <w:rPr>
                <w:rStyle w:val="FontStyle74"/>
                <w:sz w:val="28"/>
                <w:szCs w:val="28"/>
              </w:rPr>
              <w:t>обеспечение функций администрации</w:t>
            </w:r>
            <w:r w:rsidRPr="00FC0B74">
              <w:rPr>
                <w:rStyle w:val="FontStyle74"/>
              </w:rPr>
              <w:t xml:space="preserve"> </w:t>
            </w:r>
            <w:r w:rsidRPr="00FC0B74">
              <w:rPr>
                <w:rStyle w:val="FontStyle74"/>
                <w:sz w:val="28"/>
                <w:szCs w:val="28"/>
              </w:rPr>
              <w:t xml:space="preserve"> </w:t>
            </w:r>
            <w:r>
              <w:rPr>
                <w:rStyle w:val="FontStyle73"/>
                <w:b w:val="0"/>
                <w:sz w:val="28"/>
                <w:szCs w:val="28"/>
              </w:rPr>
              <w:t>Белоглинского сельского поселения</w:t>
            </w:r>
            <w:r w:rsidRPr="00B327A5">
              <w:rPr>
                <w:rStyle w:val="FontStyle73"/>
                <w:b w:val="0"/>
                <w:sz w:val="28"/>
                <w:szCs w:val="28"/>
              </w:rPr>
              <w:t xml:space="preserve"> Белоглинск</w:t>
            </w:r>
            <w:r>
              <w:rPr>
                <w:rStyle w:val="FontStyle73"/>
                <w:b w:val="0"/>
                <w:sz w:val="28"/>
                <w:szCs w:val="28"/>
              </w:rPr>
              <w:t>ого</w:t>
            </w:r>
            <w:r w:rsidRPr="00B327A5">
              <w:rPr>
                <w:rStyle w:val="FontStyle73"/>
                <w:b w:val="0"/>
                <w:sz w:val="28"/>
                <w:szCs w:val="28"/>
              </w:rPr>
              <w:t xml:space="preserve"> район</w:t>
            </w:r>
            <w:r>
              <w:rPr>
                <w:rStyle w:val="FontStyle73"/>
                <w:b w:val="0"/>
                <w:sz w:val="28"/>
                <w:szCs w:val="28"/>
              </w:rPr>
              <w:t>а</w:t>
            </w:r>
            <w:r w:rsidRPr="00FC0B74">
              <w:rPr>
                <w:rStyle w:val="FontStyle73"/>
                <w:b w:val="0"/>
                <w:sz w:val="28"/>
                <w:szCs w:val="28"/>
              </w:rPr>
              <w:t xml:space="preserve">,  структурных </w:t>
            </w:r>
          </w:p>
          <w:p w:rsidR="007514F3" w:rsidRPr="00FC0B74" w:rsidRDefault="007514F3" w:rsidP="00496D63">
            <w:pPr>
              <w:pStyle w:val="Style5"/>
              <w:widowControl/>
              <w:spacing w:line="240" w:lineRule="auto"/>
              <w:rPr>
                <w:rStyle w:val="FontStyle73"/>
                <w:b w:val="0"/>
                <w:sz w:val="28"/>
                <w:szCs w:val="28"/>
              </w:rPr>
            </w:pPr>
            <w:r w:rsidRPr="00FC0B74">
              <w:rPr>
                <w:rStyle w:val="FontStyle73"/>
                <w:b w:val="0"/>
                <w:sz w:val="28"/>
                <w:szCs w:val="28"/>
              </w:rPr>
              <w:t xml:space="preserve">подразделений администрации и </w:t>
            </w:r>
          </w:p>
          <w:p w:rsidR="007514F3" w:rsidRPr="00FC0B74" w:rsidRDefault="00A96BD4" w:rsidP="00496D63">
            <w:pPr>
              <w:pStyle w:val="Style5"/>
              <w:widowControl/>
              <w:spacing w:line="240" w:lineRule="auto"/>
              <w:rPr>
                <w:rStyle w:val="FontStyle73"/>
                <w:b w:val="0"/>
                <w:sz w:val="28"/>
                <w:szCs w:val="28"/>
              </w:rPr>
            </w:pPr>
            <w:r w:rsidRPr="00A96BD4">
              <w:rPr>
                <w:noProof/>
                <w:lang w:eastAsia="ru-RU"/>
              </w:rPr>
              <w:pict>
                <v:shape id="_x0000_s1028" type="#_x0000_t202" style="position:absolute;left:0;text-align:left;margin-left:203.85pt;margin-top:-.95pt;width:27pt;height:18pt;z-index:251662336" stroked="f">
                  <v:textbox style="mso-next-textbox:#_x0000_s1028">
                    <w:txbxContent>
                      <w:p w:rsidR="007514F3" w:rsidRDefault="007514F3" w:rsidP="007514F3"/>
                    </w:txbxContent>
                  </v:textbox>
                </v:shape>
              </w:pict>
            </w:r>
            <w:r w:rsidR="007514F3" w:rsidRPr="00FC0B74">
              <w:rPr>
                <w:rStyle w:val="FontStyle73"/>
                <w:b w:val="0"/>
                <w:sz w:val="28"/>
                <w:szCs w:val="28"/>
              </w:rPr>
              <w:t xml:space="preserve">подведомственных </w:t>
            </w:r>
          </w:p>
          <w:p w:rsidR="007514F3" w:rsidRPr="00FC0B74" w:rsidRDefault="007514F3" w:rsidP="00496D63">
            <w:pPr>
              <w:pStyle w:val="Style5"/>
              <w:widowControl/>
              <w:spacing w:line="240" w:lineRule="auto"/>
              <w:rPr>
                <w:rStyle w:val="FontStyle73"/>
                <w:b w:val="0"/>
                <w:sz w:val="28"/>
                <w:szCs w:val="28"/>
              </w:rPr>
            </w:pPr>
            <w:r w:rsidRPr="00FC0B74">
              <w:rPr>
                <w:rStyle w:val="FontStyle73"/>
                <w:b w:val="0"/>
                <w:sz w:val="28"/>
                <w:szCs w:val="28"/>
              </w:rPr>
              <w:t xml:space="preserve">муниципальных казённых учреждений, а также иных органов местного </w:t>
            </w:r>
          </w:p>
          <w:p w:rsidR="007514F3" w:rsidRDefault="007514F3" w:rsidP="00496D63">
            <w:pPr>
              <w:pStyle w:val="Style5"/>
              <w:widowControl/>
              <w:spacing w:line="240" w:lineRule="auto"/>
              <w:ind w:left="-391"/>
              <w:rPr>
                <w:rStyle w:val="FontStyle73"/>
                <w:b w:val="0"/>
                <w:sz w:val="28"/>
                <w:szCs w:val="28"/>
              </w:rPr>
            </w:pPr>
            <w:r>
              <w:rPr>
                <w:rStyle w:val="FontStyle73"/>
                <w:b w:val="0"/>
                <w:sz w:val="28"/>
                <w:szCs w:val="28"/>
              </w:rPr>
              <w:t xml:space="preserve">     </w:t>
            </w:r>
            <w:r w:rsidRPr="00FC0B74">
              <w:rPr>
                <w:rStyle w:val="FontStyle73"/>
                <w:b w:val="0"/>
                <w:sz w:val="28"/>
                <w:szCs w:val="28"/>
              </w:rPr>
              <w:t>самоуправл</w:t>
            </w:r>
            <w:r>
              <w:rPr>
                <w:rStyle w:val="FontStyle73"/>
                <w:b w:val="0"/>
                <w:sz w:val="28"/>
                <w:szCs w:val="28"/>
              </w:rPr>
              <w:t>ения</w:t>
            </w:r>
          </w:p>
          <w:p w:rsidR="007514F3" w:rsidRDefault="007514F3" w:rsidP="00496D63">
            <w:pPr>
              <w:pStyle w:val="Style9"/>
              <w:widowControl/>
              <w:spacing w:line="240" w:lineRule="auto"/>
            </w:pPr>
          </w:p>
          <w:p w:rsidR="007514F3" w:rsidRDefault="007514F3" w:rsidP="00496D63">
            <w:pPr>
              <w:pStyle w:val="Style9"/>
              <w:widowControl/>
              <w:spacing w:line="240" w:lineRule="auto"/>
            </w:pPr>
          </w:p>
          <w:p w:rsidR="007514F3" w:rsidRPr="00FC0B74" w:rsidRDefault="007514F3" w:rsidP="00496D63">
            <w:pPr>
              <w:pStyle w:val="Style9"/>
              <w:widowControl/>
              <w:spacing w:line="240" w:lineRule="auto"/>
            </w:pPr>
          </w:p>
        </w:tc>
      </w:tr>
    </w:tbl>
    <w:p w:rsidR="007514F3" w:rsidRPr="00074486" w:rsidRDefault="007514F3" w:rsidP="007514F3">
      <w:pPr>
        <w:pStyle w:val="Style28"/>
        <w:widowControl/>
        <w:spacing w:before="34" w:line="322" w:lineRule="exact"/>
        <w:ind w:right="48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>НОРМАТИВЫ</w:t>
      </w:r>
    </w:p>
    <w:p w:rsidR="007514F3" w:rsidRDefault="007514F3" w:rsidP="007514F3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 xml:space="preserve">затрат на обеспечение функций администрации </w:t>
      </w:r>
      <w:r w:rsidRPr="00C41846">
        <w:rPr>
          <w:rStyle w:val="FontStyle73"/>
          <w:sz w:val="28"/>
          <w:szCs w:val="28"/>
        </w:rPr>
        <w:t>Белоглинского сельского поселения Белоглинского района</w:t>
      </w:r>
      <w:r w:rsidRPr="00074486">
        <w:rPr>
          <w:rStyle w:val="FontStyle73"/>
          <w:sz w:val="28"/>
          <w:szCs w:val="28"/>
        </w:rPr>
        <w:t xml:space="preserve">, структурных подразделений </w:t>
      </w:r>
    </w:p>
    <w:p w:rsidR="007514F3" w:rsidRDefault="007514F3" w:rsidP="007514F3">
      <w:pPr>
        <w:pStyle w:val="Style9"/>
        <w:widowControl/>
        <w:spacing w:line="322" w:lineRule="exact"/>
        <w:ind w:right="29"/>
        <w:rPr>
          <w:rStyle w:val="FontStyle73"/>
          <w:sz w:val="28"/>
          <w:szCs w:val="28"/>
        </w:rPr>
      </w:pPr>
      <w:r w:rsidRPr="00074486">
        <w:rPr>
          <w:rStyle w:val="FontStyle73"/>
          <w:sz w:val="28"/>
          <w:szCs w:val="28"/>
        </w:rPr>
        <w:t xml:space="preserve">администрации и </w:t>
      </w:r>
      <w:proofErr w:type="gramStart"/>
      <w:r w:rsidRPr="00074486">
        <w:rPr>
          <w:rStyle w:val="FontStyle73"/>
          <w:sz w:val="28"/>
          <w:szCs w:val="28"/>
        </w:rPr>
        <w:t>подведомственных</w:t>
      </w:r>
      <w:proofErr w:type="gramEnd"/>
      <w:r w:rsidRPr="00074486">
        <w:rPr>
          <w:rStyle w:val="FontStyle73"/>
          <w:sz w:val="28"/>
          <w:szCs w:val="28"/>
        </w:rPr>
        <w:t xml:space="preserve"> муниципальных казенных</w:t>
      </w:r>
    </w:p>
    <w:p w:rsidR="007514F3" w:rsidRDefault="007514F3" w:rsidP="007514F3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  <w:r w:rsidRPr="00074486">
        <w:rPr>
          <w:rStyle w:val="FontStyle73"/>
          <w:sz w:val="28"/>
          <w:szCs w:val="28"/>
        </w:rPr>
        <w:t>учреждений, а также иных органов местного самоуправления</w:t>
      </w:r>
      <w:r w:rsidRPr="00074486">
        <w:rPr>
          <w:rStyle w:val="FontStyle74"/>
          <w:b/>
          <w:sz w:val="28"/>
          <w:szCs w:val="28"/>
        </w:rPr>
        <w:t xml:space="preserve">, </w:t>
      </w:r>
    </w:p>
    <w:p w:rsidR="007514F3" w:rsidRPr="00074486" w:rsidRDefault="007514F3" w:rsidP="007514F3">
      <w:pPr>
        <w:pStyle w:val="Style9"/>
        <w:widowControl/>
        <w:spacing w:line="322" w:lineRule="exact"/>
        <w:ind w:right="29"/>
        <w:rPr>
          <w:rStyle w:val="FontStyle74"/>
          <w:b/>
          <w:sz w:val="28"/>
          <w:szCs w:val="28"/>
        </w:rPr>
      </w:pPr>
      <w:r w:rsidRPr="00074486">
        <w:rPr>
          <w:rStyle w:val="FontStyle74"/>
          <w:b/>
          <w:sz w:val="28"/>
          <w:szCs w:val="28"/>
        </w:rPr>
        <w:t>применяемые при расчете нормативных затрат на приобретение средств подвижной связи и оплату услуг подвижной связи</w:t>
      </w:r>
    </w:p>
    <w:p w:rsidR="007514F3" w:rsidRDefault="007514F3" w:rsidP="007514F3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33"/>
        <w:gridCol w:w="1915"/>
        <w:gridCol w:w="1454"/>
        <w:gridCol w:w="34"/>
        <w:gridCol w:w="1992"/>
        <w:gridCol w:w="1982"/>
        <w:gridCol w:w="1580"/>
      </w:tblGrid>
      <w:tr w:rsidR="007514F3" w:rsidTr="00496D63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4F3" w:rsidRDefault="007514F3" w:rsidP="00496D63">
            <w:pPr>
              <w:pStyle w:val="Style43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 xml:space="preserve">№ </w:t>
            </w:r>
            <w:proofErr w:type="spellStart"/>
            <w:proofErr w:type="gramStart"/>
            <w:r>
              <w:rPr>
                <w:rStyle w:val="FontStyle77"/>
              </w:rPr>
              <w:t>п</w:t>
            </w:r>
            <w:proofErr w:type="spellEnd"/>
            <w:proofErr w:type="gramEnd"/>
            <w:r>
              <w:rPr>
                <w:rStyle w:val="FontStyle77"/>
              </w:rPr>
              <w:t>/</w:t>
            </w:r>
            <w:proofErr w:type="spellStart"/>
            <w:r>
              <w:rPr>
                <w:rStyle w:val="FontStyle77"/>
              </w:rPr>
              <w:t>п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ind w:left="250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Группы 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ind w:left="250"/>
              <w:rPr>
                <w:rStyle w:val="FontStyle77"/>
                <w:vertAlign w:val="superscript"/>
              </w:rPr>
            </w:pPr>
            <w:r w:rsidRPr="00074486">
              <w:rPr>
                <w:rStyle w:val="FontStyle77"/>
              </w:rPr>
              <w:t>должностей</w:t>
            </w:r>
            <w:proofErr w:type="gramStart"/>
            <w:r w:rsidRPr="00074486">
              <w:rPr>
                <w:rStyle w:val="FontStyle77"/>
                <w:vertAlign w:val="superscript"/>
              </w:rPr>
              <w:t>1</w:t>
            </w:r>
            <w:proofErr w:type="gramEnd"/>
            <w:r w:rsidRPr="00074486">
              <w:rPr>
                <w:rStyle w:val="FontStyle77"/>
                <w:vertAlign w:val="superscript"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Количество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средств подвижной связи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Стоимость средств подвижной связи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Ежемесячные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расходы на услуги связи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Срок </w:t>
            </w:r>
            <w:r>
              <w:rPr>
                <w:rStyle w:val="FontStyle77"/>
              </w:rPr>
              <w:t xml:space="preserve">        </w:t>
            </w:r>
            <w:r w:rsidRPr="00074486">
              <w:rPr>
                <w:rStyle w:val="FontStyle77"/>
              </w:rPr>
              <w:t>эксплуатации</w:t>
            </w:r>
          </w:p>
        </w:tc>
      </w:tr>
      <w:tr w:rsidR="007514F3" w:rsidTr="00496D63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2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5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6</w:t>
            </w:r>
          </w:p>
        </w:tc>
      </w:tr>
      <w:tr w:rsidR="007514F3" w:rsidTr="00496D63">
        <w:tc>
          <w:tcPr>
            <w:tcW w:w="9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jc w:val="lef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             Администрация </w:t>
            </w:r>
            <w:r w:rsidRPr="00C41846">
              <w:rPr>
                <w:rStyle w:val="FontStyle73"/>
                <w:b w:val="0"/>
                <w:sz w:val="22"/>
                <w:szCs w:val="22"/>
              </w:rPr>
              <w:t>Белоглинского сельского поселения Белоглинского района</w:t>
            </w:r>
          </w:p>
        </w:tc>
      </w:tr>
      <w:tr w:rsidR="007514F3" w:rsidTr="00496D63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1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Выборная 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должность администрации муниципального </w:t>
            </w:r>
            <w:r>
              <w:rPr>
                <w:rStyle w:val="FontStyle77"/>
              </w:rPr>
              <w:t xml:space="preserve">               </w:t>
            </w:r>
            <w:r w:rsidRPr="00074486">
              <w:rPr>
                <w:rStyle w:val="FontStyle77"/>
              </w:rPr>
              <w:t xml:space="preserve">образования </w:t>
            </w:r>
            <w:r>
              <w:rPr>
                <w:rStyle w:val="FontStyle77"/>
              </w:rPr>
              <w:t xml:space="preserve">              </w:t>
            </w:r>
            <w:r w:rsidRPr="00074486">
              <w:rPr>
                <w:rStyle w:val="FontStyle77"/>
              </w:rPr>
              <w:t>Белоглинский район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не более 1 единицы 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одну должность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  <w:p w:rsidR="007514F3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15 тыс. руб. включительно за 1 единицу в расчете на одну 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должность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 2,0 тыс. руб. в расчете на одну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должность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5 лет</w:t>
            </w:r>
          </w:p>
        </w:tc>
      </w:tr>
      <w:tr w:rsidR="007514F3" w:rsidTr="00496D63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t>2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>
              <w:rPr>
                <w:rStyle w:val="FontStyle77"/>
              </w:rPr>
              <w:t>Должности                      муниципальной службы</w:t>
            </w:r>
            <w:r w:rsidRPr="00074486">
              <w:rPr>
                <w:rStyle w:val="FontStyle77"/>
              </w:rPr>
              <w:t xml:space="preserve">, относящиеся к высшей группе должностей муниципальной службы 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не более 1 единицы 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муниципального служащего,</w:t>
            </w:r>
          </w:p>
          <w:p w:rsidR="007514F3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proofErr w:type="gramStart"/>
            <w:r w:rsidRPr="00074486">
              <w:rPr>
                <w:rStyle w:val="FontStyle77"/>
              </w:rPr>
              <w:t>замещающего</w:t>
            </w:r>
            <w:proofErr w:type="gramEnd"/>
            <w:r w:rsidRPr="00074486">
              <w:rPr>
                <w:rStyle w:val="FontStyle77"/>
              </w:rPr>
              <w:t xml:space="preserve"> должность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  <w:p w:rsidR="007514F3" w:rsidRPr="004A4714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  <w:spacing w:val="-6"/>
              </w:rPr>
            </w:pPr>
            <w:r w:rsidRPr="00074486">
              <w:rPr>
                <w:rStyle w:val="FontStyle77"/>
              </w:rPr>
              <w:t xml:space="preserve">7 тыс. руб. включительно за 1 единицу в расчете </w:t>
            </w:r>
            <w:r w:rsidRPr="004A4714">
              <w:rPr>
                <w:rStyle w:val="FontStyle77"/>
                <w:spacing w:val="-6"/>
              </w:rPr>
              <w:t xml:space="preserve">на </w:t>
            </w:r>
            <w:proofErr w:type="gramStart"/>
            <w:r w:rsidRPr="004A4714">
              <w:rPr>
                <w:rStyle w:val="FontStyle77"/>
                <w:spacing w:val="-6"/>
              </w:rPr>
              <w:t>муниципального</w:t>
            </w:r>
            <w:proofErr w:type="gramEnd"/>
          </w:p>
          <w:p w:rsidR="007514F3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служащего, 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замещающего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должность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 1,0 тыс. руб.</w:t>
            </w:r>
            <w:r w:rsidRPr="00074486">
              <w:rPr>
                <w:rStyle w:val="FontStyle77"/>
                <w:vertAlign w:val="superscript"/>
              </w:rPr>
              <w:t xml:space="preserve">2)   </w:t>
            </w:r>
            <w:r w:rsidRPr="00074486">
              <w:rPr>
                <w:rStyle w:val="FontStyle77"/>
              </w:rPr>
              <w:t>в расчете на муниципального служащего, замещающего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должность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5 лет</w:t>
            </w:r>
          </w:p>
        </w:tc>
      </w:tr>
      <w:tr w:rsidR="007514F3" w:rsidTr="00496D63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>
              <w:rPr>
                <w:rStyle w:val="FontStyle77"/>
              </w:rPr>
              <w:lastRenderedPageBreak/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Должности 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муниципальной службы, относящиеся  к главной группе должностей муниципальной службы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не более 1 единицы 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муниципального служащего,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proofErr w:type="gramStart"/>
            <w:r w:rsidRPr="00074486">
              <w:rPr>
                <w:rStyle w:val="FontStyle77"/>
              </w:rPr>
              <w:t>замещающего</w:t>
            </w:r>
            <w:proofErr w:type="gramEnd"/>
            <w:r w:rsidRPr="00074486">
              <w:rPr>
                <w:rStyle w:val="FontStyle77"/>
              </w:rPr>
              <w:t xml:space="preserve"> должность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A96BD4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</w:rPr>
            </w:pPr>
            <w:r w:rsidRPr="00A96BD4">
              <w:rPr>
                <w:noProof/>
                <w:sz w:val="28"/>
                <w:szCs w:val="28"/>
                <w:lang w:eastAsia="ru-RU"/>
              </w:rPr>
              <w:pict>
                <v:shape id="_x0000_s1026" type="#_x0000_t202" style="position:absolute;left:0;text-align:left;margin-left:15.05pt;margin-top:-27.2pt;width:27pt;height:18pt;z-index:251660288;mso-position-horizontal-relative:text;mso-position-vertical-relative:text" stroked="f">
                  <v:textbox style="mso-next-textbox:#_x0000_s1026">
                    <w:txbxContent>
                      <w:p w:rsidR="007514F3" w:rsidRDefault="007514F3" w:rsidP="007514F3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Pr="00A96BD4">
              <w:rPr>
                <w:noProof/>
                <w:lang w:eastAsia="ru-RU"/>
              </w:rPr>
              <w:pict>
                <v:shape id="_x0000_s1027" type="#_x0000_t202" style="position:absolute;left:0;text-align:left;margin-left:15.05pt;margin-top:-30.95pt;width:27pt;height:18pt;z-index:251661312;mso-position-horizontal-relative:text;mso-position-vertical-relative:text" stroked="f">
                  <v:textbox style="mso-next-textbox:#_x0000_s1027">
                    <w:txbxContent>
                      <w:p w:rsidR="007514F3" w:rsidRDefault="007514F3" w:rsidP="007514F3"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7514F3" w:rsidRPr="00074486">
              <w:rPr>
                <w:rStyle w:val="FontStyle77"/>
              </w:rPr>
              <w:t>не более</w:t>
            </w:r>
          </w:p>
          <w:p w:rsidR="007514F3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5 тыс. руб. включительно за 1 единицу в расчете на муниципального служащего, 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замещающего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должность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74" w:lineRule="exact"/>
              <w:rPr>
                <w:rStyle w:val="FontStyle77"/>
                <w:vertAlign w:val="superscript"/>
              </w:rPr>
            </w:pPr>
            <w:r w:rsidRPr="00074486">
              <w:rPr>
                <w:rStyle w:val="FontStyle77"/>
              </w:rPr>
              <w:t xml:space="preserve">не более 0,3 тыс. руб. </w:t>
            </w:r>
            <w:r w:rsidRPr="00074486">
              <w:rPr>
                <w:rStyle w:val="FontStyle77"/>
                <w:vertAlign w:val="superscript"/>
              </w:rPr>
              <w:t>2)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на </w:t>
            </w:r>
            <w:proofErr w:type="gramStart"/>
            <w:r w:rsidRPr="00074486">
              <w:rPr>
                <w:rStyle w:val="FontStyle77"/>
              </w:rPr>
              <w:t>гражданского</w:t>
            </w:r>
            <w:proofErr w:type="gramEnd"/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служащего, замещающего</w:t>
            </w:r>
          </w:p>
          <w:p w:rsidR="007514F3" w:rsidRPr="00074486" w:rsidRDefault="007514F3" w:rsidP="00496D63">
            <w:pPr>
              <w:pStyle w:val="Style43"/>
              <w:widowControl/>
              <w:spacing w:line="274" w:lineRule="exact"/>
              <w:rPr>
                <w:rStyle w:val="FontStyle77"/>
              </w:rPr>
            </w:pPr>
            <w:r w:rsidRPr="00074486">
              <w:rPr>
                <w:rStyle w:val="FontStyle77"/>
              </w:rPr>
              <w:t>должность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3"/>
              <w:widowControl/>
              <w:snapToGrid w:val="0"/>
              <w:spacing w:line="240" w:lineRule="auto"/>
              <w:rPr>
                <w:rStyle w:val="FontStyle77"/>
              </w:rPr>
            </w:pPr>
            <w:r w:rsidRPr="00074486">
              <w:rPr>
                <w:rStyle w:val="FontStyle77"/>
              </w:rPr>
              <w:t>5 лет</w:t>
            </w:r>
          </w:p>
        </w:tc>
      </w:tr>
      <w:tr w:rsidR="007514F3" w:rsidTr="00496D63">
        <w:tc>
          <w:tcPr>
            <w:tcW w:w="955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ind w:left="754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Муниципальные казенные учреждения, подведомственные администрации </w:t>
            </w:r>
          </w:p>
        </w:tc>
      </w:tr>
      <w:tr w:rsidR="007514F3" w:rsidTr="00496D63">
        <w:tc>
          <w:tcPr>
            <w:tcW w:w="2515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3480" w:type="dxa"/>
            <w:gridSpan w:val="3"/>
            <w:tcBorders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ind w:left="1056"/>
            </w:pPr>
          </w:p>
        </w:tc>
        <w:tc>
          <w:tcPr>
            <w:tcW w:w="356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7514F3" w:rsidRDefault="007514F3" w:rsidP="00496D63">
            <w:pPr>
              <w:pStyle w:val="Style46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>4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Руководитель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5 лет</w:t>
            </w:r>
          </w:p>
        </w:tc>
      </w:tr>
      <w:tr w:rsidR="007514F3" w:rsidTr="00496D63">
        <w:tc>
          <w:tcPr>
            <w:tcW w:w="600" w:type="dxa"/>
            <w:gridSpan w:val="2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у</w:t>
            </w:r>
            <w:r w:rsidRPr="00074486">
              <w:rPr>
                <w:rStyle w:val="FontStyle77"/>
              </w:rPr>
              <w:t>чреждения</w:t>
            </w:r>
            <w:r>
              <w:rPr>
                <w:rStyle w:val="FontStyle77"/>
              </w:rPr>
              <w:t xml:space="preserve">,                  заместитель                руководителя </w:t>
            </w:r>
          </w:p>
        </w:tc>
        <w:tc>
          <w:tcPr>
            <w:tcW w:w="148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1 единицы</w:t>
            </w:r>
          </w:p>
        </w:tc>
        <w:tc>
          <w:tcPr>
            <w:tcW w:w="199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5 тыс. руб.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0,3 тыс. руб.</w:t>
            </w: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600" w:type="dxa"/>
            <w:gridSpan w:val="2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8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</w:tc>
        <w:tc>
          <w:tcPr>
            <w:tcW w:w="199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включительно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600" w:type="dxa"/>
            <w:gridSpan w:val="2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8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руководителя</w:t>
            </w:r>
            <w:r>
              <w:rPr>
                <w:rStyle w:val="FontStyle77"/>
              </w:rPr>
              <w:t>, заместителя руководителя</w:t>
            </w:r>
          </w:p>
        </w:tc>
        <w:tc>
          <w:tcPr>
            <w:tcW w:w="199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за 1 единицу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р</w:t>
            </w:r>
            <w:r w:rsidRPr="00074486">
              <w:rPr>
                <w:rStyle w:val="FontStyle77"/>
              </w:rPr>
              <w:t>уководителя</w:t>
            </w:r>
            <w:r>
              <w:rPr>
                <w:rStyle w:val="FontStyle77"/>
              </w:rPr>
              <w:t>,      заместителя руководителя</w:t>
            </w: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600" w:type="dxa"/>
            <w:gridSpan w:val="2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8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9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60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8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>
              <w:rPr>
                <w:rStyle w:val="FontStyle77"/>
              </w:rPr>
              <w:t>р</w:t>
            </w:r>
            <w:r w:rsidRPr="00074486">
              <w:rPr>
                <w:rStyle w:val="FontStyle77"/>
              </w:rPr>
              <w:t>уководителя</w:t>
            </w:r>
            <w:r>
              <w:rPr>
                <w:rStyle w:val="FontStyle77"/>
              </w:rPr>
              <w:t>,    заместителя руководителя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rPr>
          <w:trHeight w:val="59"/>
        </w:trPr>
        <w:tc>
          <w:tcPr>
            <w:tcW w:w="955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Руководители иных органов местного самоуправления</w:t>
            </w:r>
          </w:p>
          <w:p w:rsidR="007514F3" w:rsidRPr="00074486" w:rsidRDefault="007514F3" w:rsidP="00496D63">
            <w:pPr>
              <w:pStyle w:val="Style46"/>
              <w:widowControl/>
            </w:pPr>
          </w:p>
        </w:tc>
      </w:tr>
      <w:tr w:rsidR="007514F3" w:rsidTr="00496D63"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  <w:r>
              <w:t>5</w:t>
            </w:r>
          </w:p>
        </w:tc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Руководитель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не более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  <w:rPr>
                <w:rStyle w:val="FontStyle77"/>
              </w:rPr>
            </w:pPr>
            <w:r>
              <w:rPr>
                <w:rStyle w:val="FontStyle77"/>
              </w:rPr>
              <w:t xml:space="preserve">         </w:t>
            </w:r>
            <w:r w:rsidRPr="00074486">
              <w:rPr>
                <w:rStyle w:val="FontStyle77"/>
              </w:rPr>
              <w:t>5 лет</w:t>
            </w:r>
          </w:p>
        </w:tc>
      </w:tr>
      <w:tr w:rsidR="007514F3" w:rsidTr="00496D63">
        <w:tc>
          <w:tcPr>
            <w:tcW w:w="567" w:type="dxa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4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</w:pPr>
          </w:p>
        </w:tc>
        <w:tc>
          <w:tcPr>
            <w:tcW w:w="1454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1 единицы</w:t>
            </w:r>
          </w:p>
        </w:tc>
        <w:tc>
          <w:tcPr>
            <w:tcW w:w="2026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5 тыс. руб.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0,3 тыс. руб.</w:t>
            </w: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567" w:type="dxa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4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54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</w:tc>
        <w:tc>
          <w:tcPr>
            <w:tcW w:w="2026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включительно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567" w:type="dxa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4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54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руководителя</w:t>
            </w:r>
          </w:p>
        </w:tc>
        <w:tc>
          <w:tcPr>
            <w:tcW w:w="2026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за 1 единицу</w:t>
            </w:r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руководителя</w:t>
            </w: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567" w:type="dxa"/>
            <w:tcBorders>
              <w:left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48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54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2026" w:type="dxa"/>
            <w:gridSpan w:val="2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 xml:space="preserve">в расчете </w:t>
            </w:r>
            <w:proofErr w:type="gramStart"/>
            <w:r w:rsidRPr="00074486">
              <w:rPr>
                <w:rStyle w:val="FontStyle77"/>
              </w:rPr>
              <w:t>на</w:t>
            </w:r>
            <w:proofErr w:type="gramEnd"/>
          </w:p>
        </w:tc>
        <w:tc>
          <w:tcPr>
            <w:tcW w:w="1982" w:type="dxa"/>
            <w:tcBorders>
              <w:lef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580" w:type="dxa"/>
            <w:tcBorders>
              <w:left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  <w:tr w:rsidR="007514F3" w:rsidTr="00496D63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7514F3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94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454" w:type="dxa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202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6"/>
              <w:widowControl/>
              <w:snapToGrid w:val="0"/>
              <w:jc w:val="center"/>
              <w:rPr>
                <w:rStyle w:val="FontStyle77"/>
              </w:rPr>
            </w:pPr>
            <w:r w:rsidRPr="00074486">
              <w:rPr>
                <w:rStyle w:val="FontStyle77"/>
              </w:rPr>
              <w:t>руководителя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14F3" w:rsidRPr="00074486" w:rsidRDefault="007514F3" w:rsidP="00496D63">
            <w:pPr>
              <w:pStyle w:val="Style45"/>
              <w:widowControl/>
              <w:snapToGrid w:val="0"/>
            </w:pPr>
          </w:p>
        </w:tc>
      </w:tr>
    </w:tbl>
    <w:p w:rsidR="007514F3" w:rsidRDefault="007514F3" w:rsidP="007514F3">
      <w:pPr>
        <w:pStyle w:val="Style44"/>
        <w:widowControl/>
        <w:spacing w:line="240" w:lineRule="exact"/>
        <w:ind w:right="19"/>
        <w:rPr>
          <w:sz w:val="20"/>
          <w:szCs w:val="20"/>
        </w:rPr>
      </w:pPr>
    </w:p>
    <w:p w:rsidR="007514F3" w:rsidRDefault="007514F3" w:rsidP="007514F3">
      <w:pPr>
        <w:jc w:val="both"/>
        <w:rPr>
          <w:rStyle w:val="FontStyle77"/>
        </w:rPr>
      </w:pPr>
    </w:p>
    <w:p w:rsidR="007514F3" w:rsidRPr="0072123A" w:rsidRDefault="007514F3" w:rsidP="007514F3">
      <w:pPr>
        <w:pStyle w:val="Style44"/>
        <w:widowControl/>
        <w:tabs>
          <w:tab w:val="left" w:pos="1114"/>
        </w:tabs>
        <w:spacing w:before="29" w:line="274" w:lineRule="exact"/>
        <w:ind w:right="19"/>
        <w:rPr>
          <w:rStyle w:val="FontStyle77"/>
        </w:rPr>
      </w:pPr>
      <w:r w:rsidRPr="0072123A">
        <w:rPr>
          <w:rStyle w:val="FontStyle77"/>
        </w:rPr>
        <w:t>1)</w:t>
      </w:r>
      <w:r w:rsidRPr="0072123A">
        <w:rPr>
          <w:rStyle w:val="FontStyle77"/>
        </w:rPr>
        <w:tab/>
        <w:t>Группы должностей в соответствии с Реестром должностей муниципальной службы, утвержденным решением Совета Белоглинского сельского поселения Белоглинского района от 18.07.2016 года  № 32 § 3</w:t>
      </w:r>
      <w:r w:rsidRPr="0072123A">
        <w:rPr>
          <w:sz w:val="22"/>
          <w:szCs w:val="22"/>
        </w:rPr>
        <w:t xml:space="preserve">«О муниципальной службе в </w:t>
      </w:r>
      <w:r w:rsidRPr="0072123A">
        <w:rPr>
          <w:rStyle w:val="FontStyle77"/>
        </w:rPr>
        <w:t>Белоглинского сельского поселения</w:t>
      </w:r>
      <w:r w:rsidRPr="0072123A">
        <w:rPr>
          <w:sz w:val="22"/>
          <w:szCs w:val="22"/>
        </w:rPr>
        <w:t xml:space="preserve">  Белоглинского района»</w:t>
      </w:r>
      <w:r w:rsidRPr="0072123A">
        <w:rPr>
          <w:rStyle w:val="FontStyle77"/>
        </w:rPr>
        <w:t>.</w:t>
      </w:r>
    </w:p>
    <w:p w:rsidR="007514F3" w:rsidRPr="0072123A" w:rsidRDefault="007514F3" w:rsidP="007514F3">
      <w:pPr>
        <w:jc w:val="both"/>
        <w:rPr>
          <w:rStyle w:val="FontStyle77"/>
        </w:rPr>
      </w:pPr>
      <w:r w:rsidRPr="0072123A">
        <w:rPr>
          <w:rStyle w:val="FontStyle77"/>
        </w:rPr>
        <w:t xml:space="preserve">            2) Объем расходов, рассчитанный с применением нормативных затрат на оплату услуг подвижной связи, может быть изменен по решению главы Белоглинского сельского поселения Белоглинского района в пределах утвержденных на эти цели лимитов бюджетных обязательств по соответствующему коду классификации расходов бюджетов. Указанное решение оформляется распоряжением главы Белоглинского сельского поселения Белоглинского района</w:t>
      </w:r>
      <w:proofErr w:type="gramStart"/>
      <w:r w:rsidRPr="0072123A">
        <w:rPr>
          <w:rStyle w:val="FontStyle77"/>
        </w:rPr>
        <w:t>.».</w:t>
      </w:r>
      <w:proofErr w:type="gramEnd"/>
    </w:p>
    <w:p w:rsidR="007514F3" w:rsidRPr="0072123A" w:rsidRDefault="007514F3" w:rsidP="007514F3">
      <w:pPr>
        <w:rPr>
          <w:rStyle w:val="FontStyle77"/>
        </w:rPr>
      </w:pPr>
    </w:p>
    <w:p w:rsidR="007514F3" w:rsidRDefault="007514F3" w:rsidP="007514F3">
      <w:pPr>
        <w:rPr>
          <w:rStyle w:val="FontStyle77"/>
        </w:rPr>
      </w:pPr>
    </w:p>
    <w:p w:rsidR="007514F3" w:rsidRDefault="007514F3" w:rsidP="007514F3">
      <w:pPr>
        <w:rPr>
          <w:rStyle w:val="FontStyle77"/>
        </w:rPr>
      </w:pPr>
    </w:p>
    <w:p w:rsidR="007514F3" w:rsidRDefault="007514F3" w:rsidP="007514F3">
      <w:pPr>
        <w:rPr>
          <w:rStyle w:val="FontStyle77"/>
          <w:sz w:val="28"/>
          <w:szCs w:val="28"/>
        </w:rPr>
      </w:pPr>
      <w:r w:rsidRPr="006732AA">
        <w:rPr>
          <w:rStyle w:val="FontStyle77"/>
          <w:sz w:val="28"/>
          <w:szCs w:val="28"/>
        </w:rPr>
        <w:t xml:space="preserve">Начальник финансового </w:t>
      </w:r>
      <w:r>
        <w:rPr>
          <w:rStyle w:val="FontStyle77"/>
          <w:sz w:val="28"/>
          <w:szCs w:val="28"/>
        </w:rPr>
        <w:t>отдела</w:t>
      </w:r>
    </w:p>
    <w:p w:rsidR="007514F3" w:rsidRDefault="007514F3" w:rsidP="007514F3">
      <w:pPr>
        <w:rPr>
          <w:rStyle w:val="FontStyle77"/>
        </w:rPr>
      </w:pPr>
      <w:r>
        <w:rPr>
          <w:rStyle w:val="FontStyle77"/>
          <w:sz w:val="28"/>
          <w:szCs w:val="28"/>
        </w:rPr>
        <w:t xml:space="preserve">администрации                                                                    </w:t>
      </w:r>
      <w:r w:rsidR="00DD77B8">
        <w:rPr>
          <w:rStyle w:val="FontStyle77"/>
          <w:sz w:val="28"/>
          <w:szCs w:val="28"/>
        </w:rPr>
        <w:t xml:space="preserve">           </w:t>
      </w:r>
      <w:r>
        <w:rPr>
          <w:rStyle w:val="FontStyle77"/>
          <w:sz w:val="28"/>
          <w:szCs w:val="28"/>
        </w:rPr>
        <w:t xml:space="preserve"> М</w:t>
      </w:r>
      <w:r w:rsidRPr="006732AA">
        <w:rPr>
          <w:rStyle w:val="FontStyle77"/>
          <w:sz w:val="28"/>
          <w:szCs w:val="28"/>
        </w:rPr>
        <w:t>.В.</w:t>
      </w:r>
      <w:r>
        <w:rPr>
          <w:rStyle w:val="FontStyle77"/>
          <w:sz w:val="28"/>
          <w:szCs w:val="28"/>
        </w:rPr>
        <w:t xml:space="preserve"> Даньшина</w:t>
      </w:r>
    </w:p>
    <w:p w:rsidR="007514F3" w:rsidRDefault="007514F3" w:rsidP="007514F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514F3" w:rsidRDefault="007514F3" w:rsidP="007514F3"/>
    <w:p w:rsidR="007514F3" w:rsidRDefault="007514F3" w:rsidP="007514F3"/>
    <w:p w:rsidR="007514F3" w:rsidRDefault="007514F3" w:rsidP="007514F3"/>
    <w:p w:rsidR="007514F3" w:rsidRDefault="007514F3" w:rsidP="007514F3"/>
    <w:p w:rsidR="007514F3" w:rsidRDefault="007514F3" w:rsidP="007514F3"/>
    <w:p w:rsidR="007514F3" w:rsidRDefault="007514F3" w:rsidP="007514F3"/>
    <w:sectPr w:rsidR="007514F3" w:rsidSect="00A3794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14F3"/>
    <w:rsid w:val="00153006"/>
    <w:rsid w:val="005704D8"/>
    <w:rsid w:val="007514F3"/>
    <w:rsid w:val="008E5572"/>
    <w:rsid w:val="00A96BD4"/>
    <w:rsid w:val="00AC2544"/>
    <w:rsid w:val="00AE4BD4"/>
    <w:rsid w:val="00C37AEA"/>
    <w:rsid w:val="00DB52B4"/>
    <w:rsid w:val="00DB6B6A"/>
    <w:rsid w:val="00DD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F3"/>
    <w:pPr>
      <w:widowControl w:val="0"/>
      <w:autoSpaceDE w:val="0"/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514F3"/>
    <w:pPr>
      <w:tabs>
        <w:tab w:val="num" w:pos="432"/>
      </w:tabs>
      <w:spacing w:before="108" w:after="108"/>
      <w:ind w:left="432" w:hanging="432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link w:val="20"/>
    <w:qFormat/>
    <w:rsid w:val="007514F3"/>
    <w:pPr>
      <w:tabs>
        <w:tab w:val="clear" w:pos="432"/>
        <w:tab w:val="num" w:pos="576"/>
      </w:tabs>
      <w:ind w:left="576" w:hanging="576"/>
      <w:outlineLvl w:val="1"/>
    </w:pPr>
  </w:style>
  <w:style w:type="paragraph" w:styleId="3">
    <w:name w:val="heading 3"/>
    <w:basedOn w:val="2"/>
    <w:next w:val="a"/>
    <w:link w:val="30"/>
    <w:qFormat/>
    <w:rsid w:val="007514F3"/>
    <w:pPr>
      <w:tabs>
        <w:tab w:val="clear" w:pos="576"/>
        <w:tab w:val="num" w:pos="720"/>
      </w:tabs>
      <w:ind w:left="720" w:hanging="72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14F3"/>
    <w:rPr>
      <w:rFonts w:ascii="Arial" w:eastAsia="Times New Roman" w:hAnsi="Arial" w:cs="Arial"/>
      <w:b/>
      <w:bCs/>
      <w:color w:val="26282F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7514F3"/>
    <w:rPr>
      <w:rFonts w:ascii="Arial" w:eastAsia="Times New Roman" w:hAnsi="Arial" w:cs="Arial"/>
      <w:b/>
      <w:bCs/>
      <w:color w:val="26282F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7514F3"/>
    <w:rPr>
      <w:rFonts w:ascii="Arial" w:eastAsia="Times New Roman" w:hAnsi="Arial" w:cs="Arial"/>
      <w:b/>
      <w:bCs/>
      <w:color w:val="26282F"/>
      <w:sz w:val="24"/>
      <w:szCs w:val="24"/>
      <w:lang w:eastAsia="ar-SA"/>
    </w:rPr>
  </w:style>
  <w:style w:type="character" w:customStyle="1" w:styleId="FontStyle73">
    <w:name w:val="Font Style73"/>
    <w:basedOn w:val="a0"/>
    <w:rsid w:val="007514F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4">
    <w:name w:val="Font Style74"/>
    <w:basedOn w:val="a0"/>
    <w:rsid w:val="007514F3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rsid w:val="007514F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7514F3"/>
    <w:pPr>
      <w:spacing w:line="322" w:lineRule="exact"/>
      <w:jc w:val="center"/>
    </w:pPr>
  </w:style>
  <w:style w:type="paragraph" w:customStyle="1" w:styleId="Style6">
    <w:name w:val="Style6"/>
    <w:basedOn w:val="a"/>
    <w:rsid w:val="007514F3"/>
    <w:pPr>
      <w:spacing w:line="322" w:lineRule="exact"/>
      <w:ind w:firstLine="696"/>
      <w:jc w:val="both"/>
    </w:pPr>
  </w:style>
  <w:style w:type="paragraph" w:customStyle="1" w:styleId="Style7">
    <w:name w:val="Style7"/>
    <w:basedOn w:val="a"/>
    <w:rsid w:val="007514F3"/>
    <w:pPr>
      <w:spacing w:line="323" w:lineRule="exact"/>
      <w:ind w:firstLine="710"/>
      <w:jc w:val="both"/>
    </w:pPr>
  </w:style>
  <w:style w:type="paragraph" w:customStyle="1" w:styleId="Style8">
    <w:name w:val="Style8"/>
    <w:basedOn w:val="a"/>
    <w:rsid w:val="007514F3"/>
    <w:pPr>
      <w:spacing w:line="326" w:lineRule="exact"/>
      <w:jc w:val="both"/>
    </w:pPr>
  </w:style>
  <w:style w:type="paragraph" w:customStyle="1" w:styleId="21">
    <w:name w:val="заголовок 2"/>
    <w:basedOn w:val="a"/>
    <w:next w:val="a"/>
    <w:rsid w:val="007514F3"/>
    <w:pPr>
      <w:keepNext/>
      <w:jc w:val="center"/>
    </w:pPr>
    <w:rPr>
      <w:rFonts w:ascii="Arial" w:hAnsi="Arial"/>
      <w:sz w:val="28"/>
      <w:szCs w:val="28"/>
      <w:lang w:val="en-US"/>
    </w:rPr>
  </w:style>
  <w:style w:type="character" w:customStyle="1" w:styleId="FontStyle77">
    <w:name w:val="Font Style77"/>
    <w:basedOn w:val="a0"/>
    <w:rsid w:val="007514F3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7514F3"/>
  </w:style>
  <w:style w:type="paragraph" w:customStyle="1" w:styleId="Style9">
    <w:name w:val="Style9"/>
    <w:basedOn w:val="a"/>
    <w:rsid w:val="007514F3"/>
    <w:pPr>
      <w:spacing w:line="326" w:lineRule="exact"/>
      <w:jc w:val="center"/>
    </w:pPr>
  </w:style>
  <w:style w:type="paragraph" w:customStyle="1" w:styleId="Style28">
    <w:name w:val="Style28"/>
    <w:basedOn w:val="a"/>
    <w:rsid w:val="007514F3"/>
    <w:pPr>
      <w:jc w:val="center"/>
    </w:pPr>
  </w:style>
  <w:style w:type="paragraph" w:customStyle="1" w:styleId="Style43">
    <w:name w:val="Style43"/>
    <w:basedOn w:val="a"/>
    <w:rsid w:val="007514F3"/>
    <w:pPr>
      <w:spacing w:line="269" w:lineRule="exact"/>
      <w:jc w:val="center"/>
    </w:pPr>
  </w:style>
  <w:style w:type="paragraph" w:customStyle="1" w:styleId="Style44">
    <w:name w:val="Style44"/>
    <w:basedOn w:val="a"/>
    <w:rsid w:val="007514F3"/>
    <w:pPr>
      <w:spacing w:line="278" w:lineRule="exact"/>
      <w:ind w:firstLine="749"/>
      <w:jc w:val="both"/>
    </w:pPr>
  </w:style>
  <w:style w:type="paragraph" w:customStyle="1" w:styleId="Style45">
    <w:name w:val="Style45"/>
    <w:basedOn w:val="a"/>
    <w:rsid w:val="007514F3"/>
  </w:style>
  <w:style w:type="paragraph" w:customStyle="1" w:styleId="Style46">
    <w:name w:val="Style46"/>
    <w:basedOn w:val="a"/>
    <w:rsid w:val="007514F3"/>
  </w:style>
  <w:style w:type="paragraph" w:styleId="22">
    <w:name w:val="Body Text 2"/>
    <w:basedOn w:val="a"/>
    <w:link w:val="23"/>
    <w:rsid w:val="007514F3"/>
    <w:pPr>
      <w:widowControl/>
      <w:autoSpaceDE/>
    </w:pPr>
    <w:rPr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rsid w:val="007514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14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14F3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1045</Words>
  <Characters>5961</Characters>
  <Application>Microsoft Office Word</Application>
  <DocSecurity>0</DocSecurity>
  <Lines>49</Lines>
  <Paragraphs>13</Paragraphs>
  <ScaleCrop>false</ScaleCrop>
  <Company>RePack by SPecialiST</Company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5</cp:revision>
  <cp:lastPrinted>2019-04-24T13:04:00Z</cp:lastPrinted>
  <dcterms:created xsi:type="dcterms:W3CDTF">2019-04-24T13:00:00Z</dcterms:created>
  <dcterms:modified xsi:type="dcterms:W3CDTF">2019-04-25T05:57:00Z</dcterms:modified>
</cp:coreProperties>
</file>